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附件1</w:t>
      </w:r>
    </w:p>
    <w:p>
      <w:pPr>
        <w:autoSpaceDE/>
        <w:autoSpaceDN/>
        <w:jc w:val="both"/>
        <w:rPr>
          <w:rFonts w:ascii="仿宋" w:hAnsi="仿宋" w:eastAsia="仿宋" w:cs="仿宋"/>
          <w:color w:val="000000" w:themeColor="text1"/>
          <w:sz w:val="32"/>
          <w:szCs w:val="32"/>
          <w:lang w:val="en-US"/>
          <w14:textFill>
            <w14:solidFill>
              <w14:schemeClr w14:val="tx1"/>
            </w14:solidFill>
          </w14:textFill>
        </w:rPr>
      </w:pPr>
    </w:p>
    <w:p>
      <w:pPr>
        <w:autoSpaceDE/>
        <w:autoSpaceDN/>
        <w:jc w:val="both"/>
        <w:rPr>
          <w:rFonts w:ascii="仿宋" w:hAnsi="仿宋" w:eastAsia="仿宋" w:cs="仿宋"/>
          <w:color w:val="000000" w:themeColor="text1"/>
          <w:sz w:val="32"/>
          <w:szCs w:val="32"/>
          <w:lang w:val="en-US"/>
          <w14:textFill>
            <w14:solidFill>
              <w14:schemeClr w14:val="tx1"/>
            </w14:solidFill>
          </w14:textFill>
        </w:rPr>
      </w:pPr>
    </w:p>
    <w:p>
      <w:pPr>
        <w:autoSpaceDE/>
        <w:autoSpaceDN/>
        <w:jc w:val="center"/>
        <w:rPr>
          <w:rFonts w:hint="eastAsia" w:ascii="方正小标宋简体" w:hAnsi="仿宋" w:eastAsia="方正小标宋简体" w:cs="仿宋"/>
          <w:bCs/>
          <w:color w:val="000000" w:themeColor="text1"/>
          <w:sz w:val="44"/>
          <w:szCs w:val="44"/>
          <w14:textFill>
            <w14:solidFill>
              <w14:schemeClr w14:val="tx1"/>
            </w14:solidFill>
          </w14:textFill>
        </w:rPr>
      </w:pPr>
      <w:r>
        <w:rPr>
          <w:rFonts w:hint="eastAsia" w:ascii="方正小标宋简体" w:hAnsi="仿宋" w:eastAsia="方正小标宋简体" w:cs="仿宋"/>
          <w:bCs/>
          <w:color w:val="000000" w:themeColor="text1"/>
          <w:sz w:val="44"/>
          <w:szCs w:val="44"/>
          <w14:textFill>
            <w14:solidFill>
              <w14:schemeClr w14:val="tx1"/>
            </w14:solidFill>
          </w14:textFill>
        </w:rPr>
        <w:t>202</w:t>
      </w:r>
      <w:r>
        <w:rPr>
          <w:rFonts w:hint="eastAsia" w:ascii="方正小标宋简体" w:hAnsi="仿宋" w:eastAsia="方正小标宋简体" w:cs="仿宋"/>
          <w:bCs/>
          <w:color w:val="000000" w:themeColor="text1"/>
          <w:sz w:val="44"/>
          <w:szCs w:val="44"/>
          <w:lang w:val="en-US"/>
          <w14:textFill>
            <w14:solidFill>
              <w14:schemeClr w14:val="tx1"/>
            </w14:solidFill>
          </w14:textFill>
        </w:rPr>
        <w:t>4</w:t>
      </w:r>
      <w:r>
        <w:rPr>
          <w:rFonts w:hint="eastAsia" w:ascii="方正小标宋简体" w:hAnsi="仿宋" w:eastAsia="方正小标宋简体" w:cs="仿宋"/>
          <w:bCs/>
          <w:color w:val="000000" w:themeColor="text1"/>
          <w:sz w:val="44"/>
          <w:szCs w:val="44"/>
          <w14:textFill>
            <w14:solidFill>
              <w14:schemeClr w14:val="tx1"/>
            </w14:solidFill>
          </w14:textFill>
        </w:rPr>
        <w:t>年</w:t>
      </w:r>
      <w:r>
        <w:rPr>
          <w:rFonts w:hint="eastAsia" w:ascii="方正小标宋简体" w:hAnsi="仿宋" w:eastAsia="方正小标宋简体" w:cs="仿宋"/>
          <w:bCs/>
          <w:color w:val="000000" w:themeColor="text1"/>
          <w:sz w:val="44"/>
          <w:szCs w:val="44"/>
          <w:lang w:val="en-US"/>
          <w14:textFill>
            <w14:solidFill>
              <w14:schemeClr w14:val="tx1"/>
            </w14:solidFill>
          </w14:textFill>
        </w:rPr>
        <w:t>鄂州市</w:t>
      </w:r>
      <w:r>
        <w:rPr>
          <w:rFonts w:hint="eastAsia" w:ascii="方正小标宋简体" w:hAnsi="仿宋" w:eastAsia="方正小标宋简体" w:cs="仿宋"/>
          <w:bCs/>
          <w:color w:val="000000" w:themeColor="text1"/>
          <w:sz w:val="44"/>
          <w:szCs w:val="44"/>
          <w14:textFill>
            <w14:solidFill>
              <w14:schemeClr w14:val="tx1"/>
            </w14:solidFill>
          </w14:textFill>
        </w:rPr>
        <w:t>学生</w:t>
      </w:r>
      <w:r>
        <w:rPr>
          <w:rFonts w:hint="eastAsia" w:ascii="方正小标宋简体" w:hAnsi="仿宋" w:eastAsia="方正小标宋简体" w:cs="仿宋"/>
          <w:bCs/>
          <w:color w:val="000000" w:themeColor="text1"/>
          <w:sz w:val="44"/>
          <w:szCs w:val="44"/>
          <w:lang w:val="en-US"/>
          <w14:textFill>
            <w14:solidFill>
              <w14:schemeClr w14:val="tx1"/>
            </w14:solidFill>
          </w14:textFill>
        </w:rPr>
        <w:t>数字</w:t>
      </w:r>
      <w:r>
        <w:rPr>
          <w:rFonts w:hint="eastAsia" w:ascii="方正小标宋简体" w:hAnsi="仿宋" w:eastAsia="方正小标宋简体" w:cs="仿宋"/>
          <w:bCs/>
          <w:color w:val="000000" w:themeColor="text1"/>
          <w:sz w:val="44"/>
          <w:szCs w:val="44"/>
          <w14:textFill>
            <w14:solidFill>
              <w14:schemeClr w14:val="tx1"/>
            </w14:solidFill>
          </w14:textFill>
        </w:rPr>
        <w:t>素养提升实践活动</w:t>
      </w:r>
    </w:p>
    <w:p>
      <w:pPr>
        <w:pStyle w:val="4"/>
        <w:autoSpaceDE/>
        <w:autoSpaceDN/>
        <w:rPr>
          <w:rFonts w:ascii="仿宋" w:hAnsi="仿宋" w:eastAsia="仿宋" w:cs="仿宋"/>
          <w:color w:val="000000" w:themeColor="text1"/>
          <w:sz w:val="56"/>
          <w14:textFill>
            <w14:solidFill>
              <w14:schemeClr w14:val="tx1"/>
            </w14:solidFill>
          </w14:textFill>
        </w:rPr>
      </w:pPr>
    </w:p>
    <w:p>
      <w:pPr>
        <w:pStyle w:val="4"/>
        <w:autoSpaceDE/>
        <w:autoSpaceDN/>
        <w:rPr>
          <w:rFonts w:ascii="仿宋" w:hAnsi="仿宋" w:eastAsia="仿宋" w:cs="仿宋"/>
          <w:color w:val="000000" w:themeColor="text1"/>
          <w:sz w:val="56"/>
          <w14:textFill>
            <w14:solidFill>
              <w14:schemeClr w14:val="tx1"/>
            </w14:solidFill>
          </w14:textFill>
        </w:rPr>
      </w:pPr>
    </w:p>
    <w:p>
      <w:pPr>
        <w:pStyle w:val="4"/>
        <w:autoSpaceDE/>
        <w:autoSpaceDN/>
        <w:rPr>
          <w:rFonts w:ascii="仿宋" w:hAnsi="仿宋" w:eastAsia="仿宋" w:cs="仿宋"/>
          <w:color w:val="000000" w:themeColor="text1"/>
          <w:sz w:val="52"/>
          <w14:textFill>
            <w14:solidFill>
              <w14:schemeClr w14:val="tx1"/>
            </w14:solidFill>
          </w14:textFill>
        </w:rPr>
      </w:pPr>
    </w:p>
    <w:p>
      <w:pPr>
        <w:tabs>
          <w:tab w:val="left" w:pos="1439"/>
        </w:tabs>
        <w:autoSpaceDE/>
        <w:autoSpaceDN/>
        <w:jc w:val="center"/>
        <w:rPr>
          <w:rFonts w:ascii="方正小标宋简体" w:hAnsi="方正小标宋简体" w:eastAsia="方正小标宋简体" w:cs="方正小标宋简体"/>
          <w:b/>
          <w:bCs/>
          <w:color w:val="000000" w:themeColor="text1"/>
          <w:sz w:val="72"/>
          <w14:textFill>
            <w14:solidFill>
              <w14:schemeClr w14:val="tx1"/>
            </w14:solidFill>
          </w14:textFill>
        </w:rPr>
      </w:pPr>
      <w:r>
        <w:rPr>
          <w:rFonts w:hint="eastAsia" w:ascii="方正小标宋简体" w:hAnsi="方正小标宋简体" w:eastAsia="方正小标宋简体" w:cs="方正小标宋简体"/>
          <w:b/>
          <w:bCs/>
          <w:color w:val="000000" w:themeColor="text1"/>
          <w:sz w:val="72"/>
          <w14:textFill>
            <w14:solidFill>
              <w14:schemeClr w14:val="tx1"/>
            </w14:solidFill>
          </w14:textFill>
        </w:rPr>
        <w:t>指</w:t>
      </w:r>
      <w:r>
        <w:rPr>
          <w:rFonts w:hint="eastAsia" w:ascii="方正小标宋简体" w:hAnsi="方正小标宋简体" w:eastAsia="方正小标宋简体" w:cs="方正小标宋简体"/>
          <w:b/>
          <w:bCs/>
          <w:color w:val="000000" w:themeColor="text1"/>
          <w:sz w:val="72"/>
          <w14:textFill>
            <w14:solidFill>
              <w14:schemeClr w14:val="tx1"/>
            </w14:solidFill>
          </w14:textFill>
        </w:rPr>
        <w:tab/>
      </w:r>
      <w:r>
        <w:rPr>
          <w:rFonts w:hint="eastAsia" w:ascii="方正小标宋简体" w:hAnsi="方正小标宋简体" w:eastAsia="方正小标宋简体" w:cs="方正小标宋简体"/>
          <w:b/>
          <w:bCs/>
          <w:color w:val="000000" w:themeColor="text1"/>
          <w:sz w:val="72"/>
          <w14:textFill>
            <w14:solidFill>
              <w14:schemeClr w14:val="tx1"/>
            </w14:solidFill>
          </w14:textFill>
        </w:rPr>
        <w:t>南</w:t>
      </w:r>
    </w:p>
    <w:p>
      <w:pPr>
        <w:pStyle w:val="4"/>
        <w:autoSpaceDE/>
        <w:autoSpaceDN/>
        <w:rPr>
          <w:rFonts w:ascii="仿宋" w:hAnsi="仿宋" w:eastAsia="仿宋" w:cs="仿宋"/>
          <w:color w:val="000000" w:themeColor="text1"/>
          <w:sz w:val="86"/>
          <w14:textFill>
            <w14:solidFill>
              <w14:schemeClr w14:val="tx1"/>
            </w14:solidFill>
          </w14:textFill>
        </w:rPr>
      </w:pPr>
    </w:p>
    <w:p>
      <w:pPr>
        <w:pStyle w:val="4"/>
        <w:autoSpaceDE/>
        <w:autoSpaceDN/>
        <w:rPr>
          <w:rFonts w:ascii="仿宋" w:hAnsi="仿宋" w:eastAsia="仿宋" w:cs="仿宋"/>
          <w:color w:val="000000" w:themeColor="text1"/>
          <w:sz w:val="86"/>
          <w14:textFill>
            <w14:solidFill>
              <w14:schemeClr w14:val="tx1"/>
            </w14:solidFill>
          </w14:textFill>
        </w:rPr>
      </w:pPr>
    </w:p>
    <w:p>
      <w:pPr>
        <w:pStyle w:val="4"/>
        <w:autoSpaceDE/>
        <w:autoSpaceDN/>
        <w:rPr>
          <w:rFonts w:ascii="仿宋" w:hAnsi="仿宋" w:eastAsia="仿宋" w:cs="仿宋"/>
          <w:color w:val="000000" w:themeColor="text1"/>
          <w:sz w:val="86"/>
          <w14:textFill>
            <w14:solidFill>
              <w14:schemeClr w14:val="tx1"/>
            </w14:solidFill>
          </w14:textFill>
        </w:rPr>
      </w:pPr>
    </w:p>
    <w:p>
      <w:pPr>
        <w:pStyle w:val="4"/>
        <w:autoSpaceDE/>
        <w:autoSpaceDN/>
        <w:rPr>
          <w:rFonts w:ascii="仿宋" w:hAnsi="仿宋" w:eastAsia="仿宋" w:cs="仿宋"/>
          <w:color w:val="000000" w:themeColor="text1"/>
          <w:sz w:val="86"/>
          <w14:textFill>
            <w14:solidFill>
              <w14:schemeClr w14:val="tx1"/>
            </w14:solidFill>
          </w14:textFill>
        </w:rPr>
      </w:pPr>
    </w:p>
    <w:p>
      <w:pPr>
        <w:autoSpaceDE/>
        <w:autoSpaceDN/>
        <w:jc w:val="both"/>
        <w:rPr>
          <w:rFonts w:ascii="仿宋" w:hAnsi="仿宋" w:eastAsia="仿宋" w:cs="仿宋"/>
          <w:color w:val="000000" w:themeColor="text1"/>
          <w:sz w:val="32"/>
          <w:szCs w:val="32"/>
          <w:lang w:val="en-US"/>
          <w14:textFill>
            <w14:solidFill>
              <w14:schemeClr w14:val="tx1"/>
            </w14:solidFill>
          </w14:textFill>
        </w:rPr>
      </w:pPr>
    </w:p>
    <w:p>
      <w:pPr>
        <w:autoSpaceDE/>
        <w:autoSpaceDN/>
        <w:jc w:val="both"/>
        <w:rPr>
          <w:rFonts w:ascii="仿宋" w:hAnsi="仿宋" w:eastAsia="仿宋" w:cs="仿宋"/>
          <w:color w:val="000000" w:themeColor="text1"/>
          <w:sz w:val="32"/>
          <w:szCs w:val="32"/>
          <w:lang w:val="en-US"/>
          <w14:textFill>
            <w14:solidFill>
              <w14:schemeClr w14:val="tx1"/>
            </w14:solidFill>
          </w14:textFill>
        </w:rPr>
      </w:pPr>
    </w:p>
    <w:p>
      <w:pPr>
        <w:autoSpaceDE/>
        <w:autoSpaceDN/>
        <w:jc w:val="both"/>
        <w:rPr>
          <w:rFonts w:ascii="仿宋" w:hAnsi="仿宋" w:eastAsia="仿宋" w:cs="仿宋"/>
          <w:color w:val="000000" w:themeColor="text1"/>
          <w:sz w:val="32"/>
          <w:szCs w:val="32"/>
          <w:lang w:val="en-US"/>
          <w14:textFill>
            <w14:solidFill>
              <w14:schemeClr w14:val="tx1"/>
            </w14:solidFill>
          </w14:textFill>
        </w:rPr>
      </w:pPr>
    </w:p>
    <w:p>
      <w:pPr>
        <w:autoSpaceDE/>
        <w:autoSpaceDN/>
        <w:jc w:val="both"/>
        <w:rPr>
          <w:rFonts w:ascii="仿宋" w:hAnsi="仿宋" w:eastAsia="仿宋" w:cs="仿宋"/>
          <w:color w:val="000000" w:themeColor="text1"/>
          <w:sz w:val="32"/>
          <w:szCs w:val="32"/>
          <w:lang w:val="en-US"/>
          <w14:textFill>
            <w14:solidFill>
              <w14:schemeClr w14:val="tx1"/>
            </w14:solidFill>
          </w14:textFill>
        </w:rPr>
      </w:pPr>
    </w:p>
    <w:p>
      <w:pPr>
        <w:autoSpaceDE/>
        <w:autoSpaceDN/>
        <w:jc w:val="both"/>
        <w:rPr>
          <w:rFonts w:hint="eastAsia" w:ascii="仿宋" w:hAnsi="仿宋" w:eastAsia="仿宋" w:cs="仿宋"/>
          <w:color w:val="000000" w:themeColor="text1"/>
          <w:sz w:val="32"/>
          <w:szCs w:val="32"/>
          <w:lang w:val="en-US"/>
          <w14:textFill>
            <w14:solidFill>
              <w14:schemeClr w14:val="tx1"/>
            </w14:solidFill>
          </w14:textFill>
        </w:rPr>
      </w:pPr>
    </w:p>
    <w:p>
      <w:pPr>
        <w:pStyle w:val="3"/>
        <w:keepNext w:val="0"/>
        <w:keepLines w:val="0"/>
        <w:autoSpaceDE/>
        <w:autoSpaceDN/>
        <w:spacing w:line="338" w:lineRule="auto"/>
        <w:jc w:val="center"/>
        <w:rPr>
          <w:rFonts w:ascii="仿宋" w:hAnsi="仿宋" w:eastAsia="仿宋" w:cs="仿宋"/>
          <w:b w:val="0"/>
          <w:color w:val="000000" w:themeColor="text1"/>
          <w:szCs w:val="32"/>
          <w:lang w:val="en-US"/>
          <w14:textFill>
            <w14:solidFill>
              <w14:schemeClr w14:val="tx1"/>
            </w14:solidFill>
          </w14:textFill>
        </w:rPr>
      </w:pPr>
      <w:bookmarkStart w:id="0" w:name="三亚市教育研究培训院改编"/>
      <w:bookmarkEnd w:id="0"/>
      <w:r>
        <w:rPr>
          <w:rFonts w:hint="eastAsia" w:ascii="仿宋" w:hAnsi="仿宋" w:eastAsia="仿宋" w:cs="仿宋"/>
          <w:b w:val="0"/>
          <w:color w:val="000000" w:themeColor="text1"/>
          <w:szCs w:val="32"/>
          <w:lang w:val="en-US"/>
          <w14:textFill>
            <w14:solidFill>
              <w14:schemeClr w14:val="tx1"/>
            </w14:solidFill>
          </w14:textFill>
        </w:rPr>
        <w:t>鄂州市</w:t>
      </w:r>
      <w:bookmarkStart w:id="1" w:name="二○二一年十二月"/>
      <w:bookmarkEnd w:id="1"/>
      <w:r>
        <w:rPr>
          <w:rFonts w:hint="eastAsia" w:ascii="仿宋" w:hAnsi="仿宋" w:eastAsia="仿宋" w:cs="仿宋"/>
          <w:b w:val="0"/>
          <w:color w:val="000000" w:themeColor="text1"/>
          <w:szCs w:val="32"/>
          <w:lang w:val="en-US"/>
          <w14:textFill>
            <w14:solidFill>
              <w14:schemeClr w14:val="tx1"/>
            </w14:solidFill>
          </w14:textFill>
        </w:rPr>
        <w:t>教育局</w:t>
      </w:r>
    </w:p>
    <w:p>
      <w:pPr>
        <w:pStyle w:val="3"/>
        <w:keepNext w:val="0"/>
        <w:keepLines w:val="0"/>
        <w:autoSpaceDE/>
        <w:autoSpaceDN/>
        <w:spacing w:line="338"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color w:val="000000" w:themeColor="text1"/>
          <w:szCs w:val="32"/>
          <w:lang w:val="en-US"/>
          <w14:textFill>
            <w14:solidFill>
              <w14:schemeClr w14:val="tx1"/>
            </w14:solidFill>
          </w14:textFill>
        </w:rPr>
        <w:t>2024</w:t>
      </w:r>
      <w:r>
        <w:rPr>
          <w:rFonts w:hint="eastAsia" w:ascii="仿宋" w:hAnsi="仿宋" w:eastAsia="仿宋" w:cs="仿宋"/>
          <w:b w:val="0"/>
          <w:color w:val="000000" w:themeColor="text1"/>
          <w:szCs w:val="32"/>
          <w14:textFill>
            <w14:solidFill>
              <w14:schemeClr w14:val="tx1"/>
            </w14:solidFill>
          </w14:textFill>
        </w:rPr>
        <w:t>年</w:t>
      </w:r>
      <w:r>
        <w:rPr>
          <w:rFonts w:hint="eastAsia" w:ascii="仿宋" w:hAnsi="仿宋" w:eastAsia="仿宋" w:cs="仿宋"/>
          <w:b w:val="0"/>
          <w:color w:val="000000" w:themeColor="text1"/>
          <w:szCs w:val="32"/>
          <w:lang w:val="en-US"/>
          <w14:textFill>
            <w14:solidFill>
              <w14:schemeClr w14:val="tx1"/>
            </w14:solidFill>
          </w14:textFill>
        </w:rPr>
        <w:t>1</w:t>
      </w:r>
      <w:r>
        <w:rPr>
          <w:rFonts w:hint="eastAsia" w:ascii="仿宋" w:hAnsi="仿宋" w:eastAsia="仿宋" w:cs="仿宋"/>
          <w:b w:val="0"/>
          <w:color w:val="000000" w:themeColor="text1"/>
          <w:szCs w:val="32"/>
          <w14:textFill>
            <w14:solidFill>
              <w14:schemeClr w14:val="tx1"/>
            </w14:solidFill>
          </w14:textFill>
        </w:rPr>
        <w:t>月</w:t>
      </w:r>
    </w:p>
    <w:p>
      <w:pPr>
        <w:autoSpaceDE/>
        <w:autoSpaceDN/>
        <w:rPr>
          <w:rFonts w:ascii="仿宋" w:hAnsi="仿宋" w:eastAsia="仿宋" w:cs="仿宋"/>
          <w:color w:val="000000" w:themeColor="text1"/>
          <w:sz w:val="28"/>
          <w:szCs w:val="28"/>
          <w14:textFill>
            <w14:solidFill>
              <w14:schemeClr w14:val="tx1"/>
            </w14:solidFill>
          </w14:textFill>
        </w:rPr>
        <w:sectPr>
          <w:footerReference r:id="rId3" w:type="default"/>
          <w:footerReference r:id="rId4" w:type="even"/>
          <w:pgSz w:w="11910" w:h="16840"/>
          <w:pgMar w:top="1531" w:right="1588" w:bottom="1531" w:left="1588" w:header="720" w:footer="720" w:gutter="0"/>
          <w:pgNumType w:fmt="numberInDash"/>
          <w:cols w:space="0" w:num="1"/>
          <w:docGrid w:linePitch="299" w:charSpace="0"/>
        </w:sectPr>
      </w:pPr>
    </w:p>
    <w:p>
      <w:pPr>
        <w:pStyle w:val="4"/>
        <w:autoSpaceDE/>
        <w:autoSpaceDN/>
        <w:jc w:val="center"/>
        <w:rPr>
          <w:rFonts w:ascii="仿宋" w:hAnsi="仿宋" w:eastAsia="仿宋" w:cs="仿宋"/>
          <w:color w:val="000000" w:themeColor="text1"/>
          <w:sz w:val="20"/>
          <w14:textFill>
            <w14:solidFill>
              <w14:schemeClr w14:val="tx1"/>
            </w14:solidFill>
          </w14:textFill>
        </w:rPr>
      </w:pPr>
    </w:p>
    <w:p>
      <w:pPr>
        <w:pStyle w:val="4"/>
        <w:autoSpaceDE/>
        <w:autoSpaceDN/>
        <w:jc w:val="center"/>
        <w:rPr>
          <w:rFonts w:ascii="仿宋" w:hAnsi="仿宋" w:eastAsia="仿宋" w:cs="仿宋"/>
          <w:color w:val="000000" w:themeColor="text1"/>
          <w:sz w:val="20"/>
          <w14:textFill>
            <w14:solidFill>
              <w14:schemeClr w14:val="tx1"/>
            </w14:solidFill>
          </w14:textFill>
        </w:rPr>
      </w:pPr>
    </w:p>
    <w:p>
      <w:pPr>
        <w:pStyle w:val="4"/>
        <w:autoSpaceDE/>
        <w:autoSpaceDN/>
        <w:jc w:val="center"/>
        <w:rPr>
          <w:rFonts w:ascii="仿宋" w:hAnsi="仿宋" w:eastAsia="仿宋" w:cs="仿宋"/>
          <w:color w:val="000000" w:themeColor="text1"/>
          <w:sz w:val="20"/>
          <w14:textFill>
            <w14:solidFill>
              <w14:schemeClr w14:val="tx1"/>
            </w14:solidFill>
          </w14:textFill>
        </w:rPr>
      </w:pPr>
    </w:p>
    <w:p>
      <w:pPr>
        <w:pStyle w:val="4"/>
        <w:autoSpaceDE/>
        <w:autoSpaceDN/>
        <w:jc w:val="center"/>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0"/>
          <w:lang w:val="en-US" w:bidi="ar-SA"/>
          <w14:textFill>
            <w14:solidFill>
              <w14:schemeClr w14:val="tx1"/>
            </w14:solidFill>
          </w14:textFill>
        </w:rPr>
        <w:drawing>
          <wp:inline distT="0" distB="0" distL="0" distR="0">
            <wp:extent cx="641350" cy="212725"/>
            <wp:effectExtent l="0" t="0" r="6350" b="1587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9" cstate="print"/>
                    <a:stretch>
                      <a:fillRect/>
                    </a:stretch>
                  </pic:blipFill>
                  <pic:spPr>
                    <a:xfrm>
                      <a:off x="0" y="0"/>
                      <a:ext cx="641435" cy="212978"/>
                    </a:xfrm>
                    <a:prstGeom prst="rect">
                      <a:avLst/>
                    </a:prstGeom>
                  </pic:spPr>
                </pic:pic>
              </a:graphicData>
            </a:graphic>
          </wp:inline>
        </w:drawing>
      </w:r>
    </w:p>
    <w:p>
      <w:pPr>
        <w:pStyle w:val="4"/>
        <w:autoSpaceDE/>
        <w:autoSpaceDN/>
        <w:rPr>
          <w:rFonts w:ascii="仿宋" w:hAnsi="仿宋" w:eastAsia="仿宋" w:cs="仿宋"/>
          <w:b/>
          <w:color w:val="000000" w:themeColor="text1"/>
          <w:sz w:val="14"/>
          <w14:textFill>
            <w14:solidFill>
              <w14:schemeClr w14:val="tx1"/>
            </w14:solidFill>
          </w14:textFill>
        </w:rPr>
      </w:pPr>
    </w:p>
    <w:p>
      <w:pPr>
        <w:pStyle w:val="4"/>
        <w:autoSpaceDE/>
        <w:autoSpaceDN/>
        <w:rPr>
          <w:rFonts w:ascii="仿宋" w:hAnsi="仿宋" w:eastAsia="仿宋" w:cs="仿宋"/>
          <w:b/>
          <w:color w:val="000000" w:themeColor="text1"/>
          <w:sz w:val="14"/>
          <w14:textFill>
            <w14:solidFill>
              <w14:schemeClr w14:val="tx1"/>
            </w14:solidFill>
          </w14:textFill>
        </w:rPr>
      </w:pPr>
    </w:p>
    <w:p>
      <w:pPr>
        <w:autoSpaceDE/>
        <w:autoSpaceDN/>
        <w:spacing w:line="328" w:lineRule="auto"/>
        <w:jc w:val="both"/>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一、活动背景</w:t>
      </w:r>
    </w:p>
    <w:p>
      <w:pPr>
        <w:autoSpaceDE/>
        <w:autoSpaceDN/>
        <w:spacing w:line="328" w:lineRule="auto"/>
        <w:jc w:val="both"/>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二、人员范围</w:t>
      </w:r>
    </w:p>
    <w:p>
      <w:pPr>
        <w:autoSpaceDE/>
        <w:autoSpaceDN/>
        <w:spacing w:line="328" w:lineRule="auto"/>
        <w:jc w:val="both"/>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三、活动内容</w:t>
      </w:r>
    </w:p>
    <w:p>
      <w:pPr>
        <w:autoSpaceDE/>
        <w:autoSpaceDN/>
        <w:spacing w:line="328" w:lineRule="auto"/>
        <w:jc w:val="both"/>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四、数字创作类有关要求</w:t>
      </w:r>
    </w:p>
    <w:p>
      <w:pPr>
        <w:autoSpaceDE/>
        <w:autoSpaceDN/>
        <w:spacing w:line="328" w:lineRule="auto"/>
        <w:jc w:val="both"/>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五、计算思维类有关要求</w:t>
      </w:r>
    </w:p>
    <w:p>
      <w:pPr>
        <w:autoSpaceDE/>
        <w:autoSpaceDN/>
        <w:spacing w:line="328" w:lineRule="auto"/>
        <w:jc w:val="both"/>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六、科创实践类有关要求</w:t>
      </w:r>
      <w:r>
        <w:rPr>
          <w:rFonts w:hint="eastAsia" w:ascii="仿宋" w:hAnsi="仿宋" w:eastAsia="仿宋" w:cs="仿宋"/>
          <w:b/>
          <w:color w:val="000000" w:themeColor="text1"/>
          <w:sz w:val="32"/>
          <w:szCs w:val="32"/>
          <w:shd w:val="clear" w:color="auto" w:fill="FFFFFF"/>
          <w:lang w:val="en-US"/>
          <w14:textFill>
            <w14:solidFill>
              <w14:schemeClr w14:val="tx1"/>
            </w14:solidFill>
          </w14:textFill>
        </w:rPr>
        <w:t>（创客项目）</w:t>
      </w:r>
    </w:p>
    <w:p>
      <w:pPr>
        <w:autoSpaceDE/>
        <w:autoSpaceDN/>
        <w:spacing w:line="328" w:lineRule="auto"/>
        <w:jc w:val="both"/>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lang w:val="en-US"/>
          <w14:textFill>
            <w14:solidFill>
              <w14:schemeClr w14:val="tx1"/>
            </w14:solidFill>
          </w14:textFill>
        </w:rPr>
        <w:t>七</w:t>
      </w:r>
      <w:r>
        <w:rPr>
          <w:rFonts w:hint="eastAsia" w:ascii="仿宋" w:hAnsi="仿宋" w:eastAsia="仿宋" w:cs="仿宋"/>
          <w:b/>
          <w:color w:val="000000" w:themeColor="text1"/>
          <w:sz w:val="32"/>
          <w14:textFill>
            <w14:solidFill>
              <w14:schemeClr w14:val="tx1"/>
            </w14:solidFill>
          </w14:textFill>
        </w:rPr>
        <w:t>、科创实践类有关要求（</w:t>
      </w:r>
      <w:r>
        <w:rPr>
          <w:rFonts w:hint="eastAsia" w:ascii="仿宋" w:hAnsi="仿宋" w:eastAsia="仿宋" w:cs="仿宋"/>
          <w:b/>
          <w:color w:val="000000" w:themeColor="text1"/>
          <w:sz w:val="32"/>
          <w:szCs w:val="32"/>
          <w:shd w:val="clear" w:color="auto" w:fill="FFFFFF"/>
          <w:lang w:val="en-US"/>
          <w14:textFill>
            <w14:solidFill>
              <w14:schemeClr w14:val="tx1"/>
            </w14:solidFill>
          </w14:textFill>
        </w:rPr>
        <w:t>人工智能项目</w:t>
      </w:r>
      <w:r>
        <w:rPr>
          <w:rFonts w:hint="eastAsia" w:ascii="仿宋" w:hAnsi="仿宋" w:eastAsia="仿宋" w:cs="仿宋"/>
          <w:b/>
          <w:color w:val="000000" w:themeColor="text1"/>
          <w:sz w:val="32"/>
          <w14:textFill>
            <w14:solidFill>
              <w14:schemeClr w14:val="tx1"/>
            </w14:solidFill>
          </w14:textFill>
        </w:rPr>
        <w:t>）</w:t>
      </w:r>
    </w:p>
    <w:p>
      <w:pPr>
        <w:autoSpaceDE/>
        <w:autoSpaceDN/>
        <w:spacing w:line="328" w:lineRule="auto"/>
        <w:jc w:val="both"/>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lang w:val="en-US"/>
          <w14:textFill>
            <w14:solidFill>
              <w14:schemeClr w14:val="tx1"/>
            </w14:solidFill>
          </w14:textFill>
        </w:rPr>
        <w:t>八</w:t>
      </w:r>
      <w:r>
        <w:rPr>
          <w:rFonts w:hint="eastAsia" w:ascii="仿宋" w:hAnsi="仿宋" w:eastAsia="仿宋" w:cs="仿宋"/>
          <w:b/>
          <w:color w:val="000000" w:themeColor="text1"/>
          <w:sz w:val="32"/>
          <w14:textFill>
            <w14:solidFill>
              <w14:schemeClr w14:val="tx1"/>
            </w14:solidFill>
          </w14:textFill>
        </w:rPr>
        <w:t>、科创实践类有关要求（</w:t>
      </w:r>
      <w:r>
        <w:rPr>
          <w:rFonts w:hint="eastAsia" w:ascii="仿宋" w:hAnsi="仿宋" w:eastAsia="仿宋" w:cs="仿宋"/>
          <w:b/>
          <w:color w:val="000000" w:themeColor="text1"/>
          <w:sz w:val="32"/>
          <w:szCs w:val="32"/>
          <w:shd w:val="clear" w:color="auto" w:fill="FFFFFF"/>
          <w:lang w:val="en-US"/>
          <w14:textFill>
            <w14:solidFill>
              <w14:schemeClr w14:val="tx1"/>
            </w14:solidFill>
          </w14:textFill>
        </w:rPr>
        <w:t>智能机器人项目）</w:t>
      </w:r>
    </w:p>
    <w:p>
      <w:pPr>
        <w:pStyle w:val="4"/>
        <w:autoSpaceDE/>
        <w:autoSpaceDN/>
        <w:spacing w:line="297" w:lineRule="auto"/>
        <w:rPr>
          <w:rFonts w:ascii="仿宋" w:hAnsi="仿宋" w:eastAsia="仿宋" w:cs="仿宋"/>
          <w:color w:val="000000" w:themeColor="text1"/>
          <w14:textFill>
            <w14:solidFill>
              <w14:schemeClr w14:val="tx1"/>
            </w14:solidFill>
          </w14:textFill>
        </w:rPr>
      </w:pPr>
    </w:p>
    <w:p>
      <w:pPr>
        <w:pStyle w:val="4"/>
        <w:autoSpaceDE/>
        <w:autoSpaceDN/>
        <w:spacing w:line="297" w:lineRule="auto"/>
        <w:rPr>
          <w:rFonts w:ascii="仿宋" w:hAnsi="仿宋" w:eastAsia="仿宋" w:cs="仿宋"/>
          <w:color w:val="000000" w:themeColor="text1"/>
          <w14:textFill>
            <w14:solidFill>
              <w14:schemeClr w14:val="tx1"/>
            </w14:solidFill>
          </w14:textFill>
        </w:rPr>
      </w:pPr>
    </w:p>
    <w:p>
      <w:pPr>
        <w:autoSpaceDE/>
        <w:autoSpaceDN/>
        <w:spacing w:line="297" w:lineRule="auto"/>
        <w:rPr>
          <w:rFonts w:ascii="仿宋" w:hAnsi="仿宋" w:eastAsia="仿宋" w:cs="仿宋"/>
          <w:color w:val="000000" w:themeColor="text1"/>
          <w14:textFill>
            <w14:solidFill>
              <w14:schemeClr w14:val="tx1"/>
            </w14:solidFill>
          </w14:textFill>
        </w:rPr>
        <w:sectPr>
          <w:footerReference r:id="rId5" w:type="default"/>
          <w:pgSz w:w="11910" w:h="16840"/>
          <w:pgMar w:top="1417" w:right="1587" w:bottom="1134" w:left="1587" w:header="720" w:footer="720" w:gutter="0"/>
          <w:pgNumType w:fmt="numberInDash"/>
          <w:cols w:space="0" w:num="1"/>
        </w:sectPr>
      </w:pPr>
    </w:p>
    <w:p>
      <w:pPr>
        <w:pStyle w:val="4"/>
        <w:autoSpaceDE/>
        <w:autoSpaceDN/>
        <w:spacing w:line="400" w:lineRule="exact"/>
        <w:jc w:val="both"/>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一、活动背景</w:t>
      </w:r>
    </w:p>
    <w:p>
      <w:pPr>
        <w:autoSpaceDE/>
        <w:autoSpaceDN/>
        <w:adjustRightInd w:val="0"/>
        <w:snapToGrid w:val="0"/>
        <w:spacing w:line="400" w:lineRule="exact"/>
        <w:ind w:firstLine="600" w:firstLineChars="200"/>
        <w:jc w:val="both"/>
        <w:rPr>
          <w:rFonts w:hAnsi="宋体"/>
          <w:color w:val="000000" w:themeColor="text1"/>
          <w:sz w:val="30"/>
          <w:szCs w:val="30"/>
          <w:lang w:val="en-US"/>
          <w14:textFill>
            <w14:solidFill>
              <w14:schemeClr w14:val="tx1"/>
            </w14:solidFill>
          </w14:textFill>
        </w:rPr>
      </w:pPr>
      <w:r>
        <w:rPr>
          <w:rFonts w:hint="eastAsia" w:hAnsi="宋体"/>
          <w:color w:val="000000" w:themeColor="text1"/>
          <w:sz w:val="30"/>
          <w:szCs w:val="30"/>
          <w:lang w:val="en-US"/>
          <w14:textFill>
            <w14:solidFill>
              <w14:schemeClr w14:val="tx1"/>
            </w14:solidFill>
          </w14:textFill>
        </w:rPr>
        <w:t>学生数字素养实践活动的主题是“实践、探索与创新”。旨在落实国家“双减”政策，以与时俱进的活动项目为核心，通过丰富多样的组织形式，坚持把立德树人和“五育”并举贯彻落实到活动内容中，引导师生充分利用信息技术，助力数字素养提升。各地各校活动可以根据实际情况采取灵活多样的组织形式。</w:t>
      </w:r>
    </w:p>
    <w:p>
      <w:pPr>
        <w:pStyle w:val="4"/>
        <w:autoSpaceDE/>
        <w:autoSpaceDN/>
        <w:spacing w:line="400" w:lineRule="exact"/>
        <w:jc w:val="both"/>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二、人员范围</w:t>
      </w:r>
    </w:p>
    <w:p>
      <w:pPr>
        <w:autoSpaceDE/>
        <w:autoSpaceDN/>
        <w:adjustRightInd w:val="0"/>
        <w:snapToGrid w:val="0"/>
        <w:spacing w:line="400" w:lineRule="exact"/>
        <w:ind w:firstLine="600" w:firstLineChars="200"/>
        <w:jc w:val="both"/>
        <w:rPr>
          <w:rFonts w:hAnsi="宋体"/>
          <w:color w:val="000000" w:themeColor="text1"/>
          <w:sz w:val="30"/>
          <w:szCs w:val="30"/>
          <w:lang w:val="en-US"/>
          <w14:textFill>
            <w14:solidFill>
              <w14:schemeClr w14:val="tx1"/>
            </w14:solidFill>
          </w14:textFill>
        </w:rPr>
      </w:pPr>
      <w:r>
        <w:rPr>
          <w:rFonts w:hint="eastAsia" w:hAnsi="宋体"/>
          <w:color w:val="000000" w:themeColor="text1"/>
          <w:sz w:val="30"/>
          <w:szCs w:val="30"/>
          <w:lang w:val="en-US"/>
          <w14:textFill>
            <w14:solidFill>
              <w14:schemeClr w14:val="tx1"/>
            </w14:solidFill>
          </w14:textFill>
        </w:rPr>
        <w:t>全市小学、初中、高中（含中职）在校学生。</w:t>
      </w:r>
    </w:p>
    <w:p>
      <w:pPr>
        <w:pStyle w:val="4"/>
        <w:autoSpaceDE/>
        <w:autoSpaceDN/>
        <w:spacing w:line="400" w:lineRule="exact"/>
        <w:jc w:val="both"/>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三、活动内容</w:t>
      </w:r>
    </w:p>
    <w:p>
      <w:pPr>
        <w:autoSpaceDE/>
        <w:autoSpaceDN/>
        <w:adjustRightInd w:val="0"/>
        <w:snapToGrid w:val="0"/>
        <w:spacing w:line="400" w:lineRule="exact"/>
        <w:ind w:firstLine="600" w:firstLineChars="200"/>
        <w:jc w:val="both"/>
        <w:rPr>
          <w:rFonts w:hAnsi="宋体"/>
          <w:color w:val="000000" w:themeColor="text1"/>
          <w:sz w:val="30"/>
          <w:szCs w:val="30"/>
          <w:lang w:val="en-US"/>
          <w14:textFill>
            <w14:solidFill>
              <w14:schemeClr w14:val="tx1"/>
            </w14:solidFill>
          </w14:textFill>
        </w:rPr>
      </w:pPr>
      <w:r>
        <w:rPr>
          <w:rFonts w:hint="eastAsia" w:hAnsi="宋体"/>
          <w:color w:val="000000" w:themeColor="text1"/>
          <w:sz w:val="30"/>
          <w:szCs w:val="30"/>
          <w:lang w:val="en-US"/>
          <w14:textFill>
            <w14:solidFill>
              <w14:schemeClr w14:val="tx1"/>
            </w14:solidFill>
          </w14:textFill>
        </w:rPr>
        <w:t>分为“数字创作类”“计算思维类”“科创实践类（含创客项目、人工智能项目、智能机器人项目）”三大类。</w:t>
      </w:r>
    </w:p>
    <w:p>
      <w:pPr>
        <w:pStyle w:val="4"/>
        <w:autoSpaceDE/>
        <w:autoSpaceDN/>
        <w:spacing w:line="400" w:lineRule="exact"/>
        <w:jc w:val="both"/>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四、数字创作类有关要求</w:t>
      </w:r>
    </w:p>
    <w:p>
      <w:pPr>
        <w:autoSpaceDE/>
        <w:autoSpaceDN/>
        <w:adjustRightInd w:val="0"/>
        <w:snapToGrid w:val="0"/>
        <w:spacing w:line="400" w:lineRule="exact"/>
        <w:ind w:firstLine="600" w:firstLineChars="200"/>
        <w:jc w:val="both"/>
        <w:rPr>
          <w:rFonts w:ascii="仿宋" w:hAnsi="仿宋" w:eastAsia="仿宋" w:cs="仿宋"/>
          <w:color w:val="000000" w:themeColor="text1"/>
          <w:sz w:val="30"/>
          <w:szCs w:val="30"/>
          <w:lang w:val="en-US"/>
          <w14:textFill>
            <w14:solidFill>
              <w14:schemeClr w14:val="tx1"/>
            </w14:solidFill>
          </w14:textFill>
        </w:rPr>
      </w:pPr>
      <w:r>
        <w:rPr>
          <w:rFonts w:hint="eastAsia" w:hAnsi="宋体"/>
          <w:color w:val="000000" w:themeColor="text1"/>
          <w:sz w:val="30"/>
          <w:szCs w:val="30"/>
          <w:lang w:val="en-US"/>
          <w14:textFill>
            <w14:solidFill>
              <w14:schemeClr w14:val="tx1"/>
            </w14:solidFill>
          </w14:textFill>
        </w:rPr>
        <w:t>数字创作类是使用数字化资源和工具，设计、制作完成数字化创新作品。</w:t>
      </w:r>
    </w:p>
    <w:p>
      <w:pPr>
        <w:autoSpaceDE/>
        <w:autoSpaceDN/>
        <w:adjustRightInd w:val="0"/>
        <w:snapToGrid w:val="0"/>
        <w:spacing w:line="400" w:lineRule="exact"/>
        <w:ind w:firstLine="600" w:firstLineChars="200"/>
        <w:jc w:val="both"/>
        <w:outlineLvl w:val="1"/>
        <w:rPr>
          <w:rFonts w:ascii="仿宋" w:hAnsi="仿宋" w:eastAsia="仿宋"/>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（一）项目设置</w:t>
      </w:r>
    </w:p>
    <w:tbl>
      <w:tblPr>
        <w:tblStyle w:val="11"/>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5"/>
        <w:gridCol w:w="1254"/>
        <w:gridCol w:w="1217"/>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Calibri" w:hAnsi="Calibri"/>
                <w:b/>
                <w:bCs/>
                <w:color w:val="000000" w:themeColor="text1"/>
                <w:sz w:val="28"/>
                <w:szCs w:val="28"/>
                <w14:textFill>
                  <w14:solidFill>
                    <w14:schemeClr w14:val="tx1"/>
                  </w14:solidFill>
                </w14:textFill>
              </w:rPr>
            </w:pPr>
            <w:r>
              <w:rPr>
                <w:rFonts w:hint="eastAsia" w:ascii="Calibri" w:hAnsi="Calibri"/>
                <w:b/>
                <w:bCs/>
                <w:color w:val="000000" w:themeColor="text1"/>
                <w:sz w:val="28"/>
                <w:szCs w:val="28"/>
                <w14:textFill>
                  <w14:solidFill>
                    <w14:schemeClr w14:val="tx1"/>
                  </w14:solidFill>
                </w14:textFill>
              </w:rPr>
              <w:t>项目名称</w:t>
            </w:r>
          </w:p>
        </w:tc>
        <w:tc>
          <w:tcPr>
            <w:tcW w:w="1254"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b/>
                <w:bCs/>
                <w:color w:val="000000" w:themeColor="text1"/>
                <w:sz w:val="28"/>
                <w:szCs w:val="28"/>
                <w14:textFill>
                  <w14:solidFill>
                    <w14:schemeClr w14:val="tx1"/>
                  </w14:solidFill>
                </w14:textFill>
              </w:rPr>
            </w:pPr>
            <w:r>
              <w:rPr>
                <w:rFonts w:hint="eastAsia" w:ascii="Calibri" w:hAnsi="Calibri"/>
                <w:b/>
                <w:bCs/>
                <w:color w:val="000000" w:themeColor="text1"/>
                <w:sz w:val="28"/>
                <w:szCs w:val="28"/>
                <w14:textFill>
                  <w14:solidFill>
                    <w14:schemeClr w14:val="tx1"/>
                  </w14:solidFill>
                </w14:textFill>
              </w:rPr>
              <w:t>小学组</w:t>
            </w:r>
          </w:p>
        </w:tc>
        <w:tc>
          <w:tcPr>
            <w:tcW w:w="12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b/>
                <w:bCs/>
                <w:color w:val="000000" w:themeColor="text1"/>
                <w:sz w:val="28"/>
                <w:szCs w:val="28"/>
                <w14:textFill>
                  <w14:solidFill>
                    <w14:schemeClr w14:val="tx1"/>
                  </w14:solidFill>
                </w14:textFill>
              </w:rPr>
            </w:pPr>
            <w:r>
              <w:rPr>
                <w:rFonts w:hint="eastAsia" w:ascii="Calibri" w:hAnsi="Calibri"/>
                <w:b/>
                <w:bCs/>
                <w:color w:val="000000" w:themeColor="text1"/>
                <w:sz w:val="28"/>
                <w:szCs w:val="28"/>
                <w14:textFill>
                  <w14:solidFill>
                    <w14:schemeClr w14:val="tx1"/>
                  </w14:solidFill>
                </w14:textFill>
              </w:rPr>
              <w:t>初中组</w:t>
            </w: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b/>
                <w:bCs/>
                <w:color w:val="000000" w:themeColor="text1"/>
                <w:sz w:val="28"/>
                <w:szCs w:val="28"/>
                <w14:textFill>
                  <w14:solidFill>
                    <w14:schemeClr w14:val="tx1"/>
                  </w14:solidFill>
                </w14:textFill>
              </w:rPr>
            </w:pPr>
            <w:r>
              <w:rPr>
                <w:rFonts w:hint="eastAsia" w:ascii="Calibri" w:hAnsi="Calibri"/>
                <w:b/>
                <w:bCs/>
                <w:color w:val="000000" w:themeColor="text1"/>
                <w:sz w:val="28"/>
                <w:szCs w:val="28"/>
                <w14:textFill>
                  <w14:solidFill>
                    <w14:schemeClr w14:val="tx1"/>
                  </w14:solidFill>
                </w14:textFill>
              </w:rPr>
              <w:t>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电脑绘画</w:t>
            </w:r>
          </w:p>
        </w:tc>
        <w:tc>
          <w:tcPr>
            <w:tcW w:w="1254"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w:t>
            </w:r>
          </w:p>
        </w:tc>
        <w:tc>
          <w:tcPr>
            <w:tcW w:w="12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w:t>
            </w: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电子板报</w:t>
            </w:r>
          </w:p>
        </w:tc>
        <w:tc>
          <w:tcPr>
            <w:tcW w:w="1254"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w:t>
            </w:r>
          </w:p>
        </w:tc>
        <w:tc>
          <w:tcPr>
            <w:tcW w:w="12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电脑艺术设计（</w:t>
            </w:r>
            <w:r>
              <w:rPr>
                <w:rFonts w:hint="eastAsia" w:hAnsi="Calibri"/>
                <w:color w:val="000000" w:themeColor="text1"/>
                <w:sz w:val="28"/>
                <w:szCs w:val="28"/>
                <w14:textFill>
                  <w14:solidFill>
                    <w14:schemeClr w14:val="tx1"/>
                  </w14:solidFill>
                </w14:textFill>
              </w:rPr>
              <w:t>标志</w:t>
            </w:r>
            <w:r>
              <w:rPr>
                <w:rFonts w:hint="eastAsia" w:ascii="Calibri" w:hAnsi="Calibri"/>
                <w:color w:val="000000" w:themeColor="text1"/>
                <w:sz w:val="28"/>
                <w:szCs w:val="28"/>
                <w14:textFill>
                  <w14:solidFill>
                    <w14:schemeClr w14:val="tx1"/>
                  </w14:solidFill>
                </w14:textFill>
              </w:rPr>
              <w:t>设计）</w:t>
            </w:r>
          </w:p>
        </w:tc>
        <w:tc>
          <w:tcPr>
            <w:tcW w:w="1254"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p>
        </w:tc>
        <w:tc>
          <w:tcPr>
            <w:tcW w:w="12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Calibri" w:hAnsi="Calibr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3D</w:t>
            </w:r>
            <w:r>
              <w:rPr>
                <w:rFonts w:hint="eastAsia" w:ascii="Calibri" w:hAnsi="Calibri"/>
                <w:color w:val="000000" w:themeColor="text1"/>
                <w:sz w:val="28"/>
                <w:szCs w:val="28"/>
                <w14:textFill>
                  <w14:solidFill>
                    <w14:schemeClr w14:val="tx1"/>
                  </w14:solidFill>
                </w14:textFill>
              </w:rPr>
              <w:t>创意设计</w:t>
            </w:r>
          </w:p>
        </w:tc>
        <w:tc>
          <w:tcPr>
            <w:tcW w:w="1254"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w:t>
            </w:r>
          </w:p>
        </w:tc>
        <w:tc>
          <w:tcPr>
            <w:tcW w:w="12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w:t>
            </w: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微视频/微动漫</w:t>
            </w:r>
          </w:p>
        </w:tc>
        <w:tc>
          <w:tcPr>
            <w:tcW w:w="1254"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p>
        </w:tc>
        <w:tc>
          <w:tcPr>
            <w:tcW w:w="12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w:t>
            </w: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微视频（网络素养专项）</w:t>
            </w:r>
          </w:p>
        </w:tc>
        <w:tc>
          <w:tcPr>
            <w:tcW w:w="1254" w:type="dxa"/>
            <w:tcBorders>
              <w:top w:val="single" w:color="auto" w:sz="4" w:space="0"/>
              <w:left w:val="nil"/>
              <w:bottom w:val="single" w:color="auto" w:sz="4" w:space="0"/>
              <w:right w:val="single" w:color="auto" w:sz="4" w:space="0"/>
            </w:tcBorders>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w:t>
            </w:r>
          </w:p>
        </w:tc>
        <w:tc>
          <w:tcPr>
            <w:tcW w:w="12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w:t>
            </w:r>
          </w:p>
        </w:tc>
        <w:tc>
          <w:tcPr>
            <w:tcW w:w="2520"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int="eastAsia" w:ascii="Calibri" w:hAnsi="Calibri"/>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微视频（“和教育”专项）</w:t>
            </w:r>
          </w:p>
        </w:tc>
        <w:tc>
          <w:tcPr>
            <w:tcW w:w="4991" w:type="dxa"/>
            <w:gridSpan w:val="3"/>
            <w:tcBorders>
              <w:top w:val="single" w:color="auto" w:sz="4" w:space="0"/>
              <w:left w:val="nil"/>
              <w:bottom w:val="single" w:color="auto" w:sz="4" w:space="0"/>
              <w:right w:val="single" w:color="auto" w:sz="4" w:space="0"/>
            </w:tcBorders>
          </w:tcPr>
          <w:p>
            <w:pPr>
              <w:adjustRightInd w:val="0"/>
              <w:snapToGrid w:val="0"/>
              <w:spacing w:line="420" w:lineRule="exact"/>
              <w:jc w:val="center"/>
              <w:rPr>
                <w:rFonts w:ascii="Calibri" w:hAnsi="Calibri"/>
                <w:color w:val="000000" w:themeColor="text1"/>
                <w:sz w:val="28"/>
                <w:szCs w:val="28"/>
                <w14:textFill>
                  <w14:solidFill>
                    <w14:schemeClr w14:val="tx1"/>
                  </w14:solidFill>
                </w14:textFill>
              </w:rPr>
            </w:pPr>
            <w:r>
              <w:rPr>
                <w:rFonts w:hAnsi="宋体"/>
                <w:color w:val="000000" w:themeColor="text1"/>
                <w:sz w:val="28"/>
                <w:szCs w:val="28"/>
                <w:lang w:val="en-US"/>
                <w14:textFill>
                  <w14:solidFill>
                    <w14:schemeClr w14:val="tx1"/>
                  </w14:solidFill>
                </w14:textFill>
              </w:rPr>
              <w:t>具体安排另行说明</w:t>
            </w:r>
          </w:p>
        </w:tc>
      </w:tr>
    </w:tbl>
    <w:p>
      <w:pPr>
        <w:autoSpaceDE/>
        <w:autoSpaceDN/>
        <w:adjustRightInd w:val="0"/>
        <w:snapToGrid w:val="0"/>
        <w:spacing w:line="360" w:lineRule="exact"/>
        <w:ind w:firstLine="490" w:firstLineChars="175"/>
        <w:jc w:val="both"/>
        <w:rPr>
          <w:rFonts w:ascii="黑体" w:hAnsi="黑体" w:eastAsia="黑体" w:cs="黑体"/>
          <w:color w:val="000000" w:themeColor="text1"/>
          <w:sz w:val="30"/>
          <w:szCs w:val="30"/>
          <w14:textFill>
            <w14:solidFill>
              <w14:schemeClr w14:val="tx1"/>
            </w14:solidFill>
          </w14:textFill>
        </w:rPr>
      </w:pPr>
      <w:r>
        <w:rPr>
          <w:rFonts w:hint="eastAsia"/>
          <w:color w:val="000000" w:themeColor="text1"/>
          <w:sz w:val="28"/>
          <w:szCs w:val="28"/>
          <w14:textFill>
            <w14:solidFill>
              <w14:schemeClr w14:val="tx1"/>
            </w14:solidFill>
          </w14:textFill>
        </w:rPr>
        <w:t>注：表格中打“●”代表该组别设置对应项目。</w:t>
      </w:r>
    </w:p>
    <w:p>
      <w:pPr>
        <w:numPr>
          <w:ilvl w:val="0"/>
          <w:numId w:val="1"/>
        </w:numPr>
        <w:autoSpaceDE/>
        <w:autoSpaceDN/>
        <w:adjustRightInd w:val="0"/>
        <w:snapToGrid w:val="0"/>
        <w:spacing w:line="400" w:lineRule="exact"/>
        <w:ind w:firstLine="600" w:firstLineChars="200"/>
        <w:jc w:val="both"/>
        <w:outlineLvl w:val="1"/>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作品形态界定</w:t>
      </w:r>
    </w:p>
    <w:p>
      <w:pPr>
        <w:adjustRightInd w:val="0"/>
        <w:snapToGrid w:val="0"/>
        <w:spacing w:line="400" w:lineRule="exact"/>
        <w:ind w:firstLine="602" w:firstLineChars="200"/>
        <w:jc w:val="both"/>
        <w:outlineLvl w:val="2"/>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1.电脑绘画</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运用各类绘画软件制作完成的作品。可以是单幅画或表达同一主题的组画、连环画（建议不超过五幅）。创作的视觉形象可以是二维或三维的，可以选择写实或抽象的表达方式。</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作品格式为JPG、BMP等常用格式，作品大小建议不超过20MB。</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注意：单纯的数字摄影画面、数字摄影画面经软件处理（如数字滤镜处理画面）等作品均不属于此项目范围。</w:t>
      </w:r>
    </w:p>
    <w:p>
      <w:pPr>
        <w:autoSpaceDE/>
        <w:autoSpaceDN/>
        <w:adjustRightInd w:val="0"/>
        <w:snapToGrid w:val="0"/>
        <w:spacing w:line="400" w:lineRule="exact"/>
        <w:ind w:firstLine="602" w:firstLineChars="200"/>
        <w:jc w:val="both"/>
        <w:outlineLvl w:val="2"/>
        <w:rPr>
          <w:rFonts w:hAnsi="宋体"/>
          <w:b/>
          <w:color w:val="000000" w:themeColor="text1"/>
          <w:sz w:val="30"/>
          <w:szCs w:val="30"/>
          <w14:textFill>
            <w14:solidFill>
              <w14:schemeClr w14:val="tx1"/>
            </w14:solidFill>
          </w14:textFill>
        </w:rPr>
      </w:pPr>
      <w:r>
        <w:rPr>
          <w:rFonts w:hint="eastAsia" w:hAnsi="宋体"/>
          <w:b/>
          <w:color w:val="000000" w:themeColor="text1"/>
          <w:sz w:val="30"/>
          <w:szCs w:val="30"/>
          <w:lang w:val="en-US"/>
          <w14:textFill>
            <w14:solidFill>
              <w14:schemeClr w14:val="tx1"/>
            </w14:solidFill>
          </w14:textFill>
        </w:rPr>
        <w:t>2.</w:t>
      </w:r>
      <w:r>
        <w:rPr>
          <w:rFonts w:hint="eastAsia" w:hAnsi="宋体"/>
          <w:b/>
          <w:color w:val="000000" w:themeColor="text1"/>
          <w:sz w:val="30"/>
          <w:szCs w:val="30"/>
          <w14:textFill>
            <w14:solidFill>
              <w14:schemeClr w14:val="tx1"/>
            </w14:solidFill>
          </w14:textFill>
        </w:rPr>
        <w:t>电子板报</w:t>
      </w:r>
    </w:p>
    <w:p>
      <w:pPr>
        <w:autoSpaceDE/>
        <w:autoSpaceDN/>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p>
    <w:p>
      <w:pPr>
        <w:autoSpaceDE/>
        <w:autoSpaceDN/>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作品（含其中链接的所有独立文件）大小建议不超过50MB。</w:t>
      </w:r>
    </w:p>
    <w:p>
      <w:pPr>
        <w:autoSpaceDE/>
        <w:autoSpaceDN/>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注意：单纯的电脑绘画不属于此项目范围。</w:t>
      </w:r>
    </w:p>
    <w:p>
      <w:pPr>
        <w:autoSpaceDE/>
        <w:autoSpaceDN/>
        <w:adjustRightInd w:val="0"/>
        <w:snapToGrid w:val="0"/>
        <w:spacing w:line="400" w:lineRule="exact"/>
        <w:ind w:firstLine="602" w:firstLineChars="200"/>
        <w:jc w:val="both"/>
        <w:outlineLvl w:val="2"/>
        <w:rPr>
          <w:rFonts w:hAnsi="宋体"/>
          <w:b/>
          <w:color w:val="000000" w:themeColor="text1"/>
          <w:sz w:val="30"/>
          <w:szCs w:val="30"/>
          <w14:textFill>
            <w14:solidFill>
              <w14:schemeClr w14:val="tx1"/>
            </w14:solidFill>
          </w14:textFill>
        </w:rPr>
      </w:pPr>
      <w:r>
        <w:rPr>
          <w:rFonts w:hAnsi="宋体"/>
          <w:b/>
          <w:color w:val="000000" w:themeColor="text1"/>
          <w:sz w:val="30"/>
          <w:szCs w:val="30"/>
          <w14:textFill>
            <w14:solidFill>
              <w14:schemeClr w14:val="tx1"/>
            </w14:solidFill>
          </w14:textFill>
        </w:rPr>
        <w:t>3</w:t>
      </w:r>
      <w:r>
        <w:rPr>
          <w:rFonts w:hint="eastAsia" w:hAnsi="宋体"/>
          <w:b/>
          <w:color w:val="000000" w:themeColor="text1"/>
          <w:sz w:val="30"/>
          <w:szCs w:val="30"/>
          <w14:textFill>
            <w14:solidFill>
              <w14:schemeClr w14:val="tx1"/>
            </w14:solidFill>
          </w14:textFill>
        </w:rPr>
        <w:t>.电脑艺术设计（标志设计）</w:t>
      </w:r>
    </w:p>
    <w:p>
      <w:pPr>
        <w:autoSpaceDE/>
        <w:autoSpaceDN/>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作品展示图为JPG等常用格式，注明标准比例、标准色、字体、尺寸等。作品大小建议不超过100MB。</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请一并提交：作品PSD、AI等格式源文件。</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注意：单纯的电脑绘画、摄影和动态的视频等不属于此项目范围。</w:t>
      </w:r>
    </w:p>
    <w:p>
      <w:pPr>
        <w:autoSpaceDE/>
        <w:autoSpaceDN/>
        <w:adjustRightInd w:val="0"/>
        <w:snapToGrid w:val="0"/>
        <w:spacing w:line="400" w:lineRule="exact"/>
        <w:ind w:firstLine="602" w:firstLineChars="200"/>
        <w:jc w:val="both"/>
        <w:outlineLvl w:val="2"/>
        <w:rPr>
          <w:rFonts w:hAnsi="宋体"/>
          <w:b/>
          <w:color w:val="000000" w:themeColor="text1"/>
          <w:sz w:val="30"/>
          <w:szCs w:val="30"/>
          <w14:textFill>
            <w14:solidFill>
              <w14:schemeClr w14:val="tx1"/>
            </w14:solidFill>
          </w14:textFill>
        </w:rPr>
      </w:pPr>
      <w:r>
        <w:rPr>
          <w:rFonts w:hAnsi="宋体"/>
          <w:b/>
          <w:color w:val="000000" w:themeColor="text1"/>
          <w:sz w:val="30"/>
          <w:szCs w:val="30"/>
          <w14:textFill>
            <w14:solidFill>
              <w14:schemeClr w14:val="tx1"/>
            </w14:solidFill>
          </w14:textFill>
        </w:rPr>
        <w:t>4.3D</w:t>
      </w:r>
      <w:r>
        <w:rPr>
          <w:rFonts w:hint="eastAsia" w:hAnsi="宋体"/>
          <w:b/>
          <w:color w:val="000000" w:themeColor="text1"/>
          <w:sz w:val="30"/>
          <w:szCs w:val="30"/>
          <w14:textFill>
            <w14:solidFill>
              <w14:schemeClr w14:val="tx1"/>
            </w14:solidFill>
          </w14:textFill>
        </w:rPr>
        <w:t>创意设计</w:t>
      </w:r>
    </w:p>
    <w:p>
      <w:pPr>
        <w:autoSpaceDE/>
        <w:autoSpaceDN/>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使用各类计算机三维设计软件设计，并利用</w:t>
      </w:r>
      <w:r>
        <w:rPr>
          <w:rFonts w:hint="eastAsia" w:hAnsi="宋体"/>
          <w:color w:val="000000" w:themeColor="text1"/>
          <w:sz w:val="30"/>
          <w:szCs w:val="30"/>
          <w:lang w:val="en-US"/>
          <w14:textFill>
            <w14:solidFill>
              <w14:schemeClr w14:val="tx1"/>
            </w14:solidFill>
          </w14:textFill>
        </w:rPr>
        <w:t>如</w:t>
      </w:r>
      <w:r>
        <w:rPr>
          <w:rFonts w:hint="eastAsia" w:hAnsi="宋体"/>
          <w:color w:val="000000" w:themeColor="text1"/>
          <w:sz w:val="30"/>
          <w:szCs w:val="30"/>
          <w14:textFill>
            <w14:solidFill>
              <w14:schemeClr w14:val="tx1"/>
            </w14:solidFill>
          </w14:textFill>
        </w:rPr>
        <w:t>3D打印、激光切割等数字化制造技术完成实物作品创作。</w:t>
      </w:r>
      <w:r>
        <w:rPr>
          <w:rFonts w:hint="eastAsia" w:hAnsi="宋体"/>
          <w:color w:val="000000" w:themeColor="text1"/>
          <w:sz w:val="30"/>
          <w:szCs w:val="30"/>
          <w:lang w:val="en-US"/>
          <w14:textFill>
            <w14:solidFill>
              <w14:schemeClr w14:val="tx1"/>
            </w14:solidFill>
          </w14:textFill>
        </w:rPr>
        <w:t>鼓励</w:t>
      </w:r>
      <w:r>
        <w:rPr>
          <w:rFonts w:hint="eastAsia" w:hAnsi="宋体"/>
          <w:color w:val="000000" w:themeColor="text1"/>
          <w:sz w:val="30"/>
          <w:szCs w:val="30"/>
          <w14:textFill>
            <w14:solidFill>
              <w14:schemeClr w14:val="tx1"/>
            </w14:solidFill>
          </w14:textFill>
        </w:rPr>
        <w:t>思考、发现在日常生活中有待改善的地方，提出创新解决方案。要求</w:t>
      </w:r>
      <w:r>
        <w:rPr>
          <w:rFonts w:hint="eastAsia" w:hAnsi="宋体"/>
          <w:color w:val="000000" w:themeColor="text1"/>
          <w:sz w:val="30"/>
          <w:szCs w:val="30"/>
          <w:lang w:val="en-US"/>
          <w14:textFill>
            <w14:solidFill>
              <w14:schemeClr w14:val="tx1"/>
            </w14:solidFill>
          </w14:textFill>
        </w:rPr>
        <w:t>编写</w:t>
      </w:r>
      <w:r>
        <w:rPr>
          <w:rFonts w:hint="eastAsia" w:hAnsi="宋体"/>
          <w:color w:val="000000" w:themeColor="text1"/>
          <w:sz w:val="30"/>
          <w:szCs w:val="30"/>
          <w14:textFill>
            <w14:solidFill>
              <w14:schemeClr w14:val="tx1"/>
            </w14:solidFill>
          </w14:textFill>
        </w:rPr>
        <w:t>设计说明文档，进行三维建模、实物创作，并制作相关功能演示视频。</w:t>
      </w:r>
    </w:p>
    <w:p>
      <w:pPr>
        <w:autoSpaceDE/>
        <w:autoSpaceDN/>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提交文件包括：设计说明文档，源文件，演示</w:t>
      </w:r>
      <w:r>
        <w:rPr>
          <w:rFonts w:hint="eastAsia" w:hAnsi="宋体"/>
          <w:color w:val="000000" w:themeColor="text1"/>
          <w:sz w:val="30"/>
          <w:szCs w:val="30"/>
          <w:lang w:val="en-US"/>
          <w14:textFill>
            <w14:solidFill>
              <w14:schemeClr w14:val="tx1"/>
            </w14:solidFill>
          </w14:textFill>
        </w:rPr>
        <w:t>视频</w:t>
      </w:r>
      <w:r>
        <w:rPr>
          <w:rFonts w:hint="eastAsia" w:hAnsi="宋体"/>
          <w:color w:val="000000" w:themeColor="text1"/>
          <w:sz w:val="30"/>
          <w:szCs w:val="30"/>
          <w14:textFill>
            <w14:solidFill>
              <w14:schemeClr w14:val="tx1"/>
            </w14:solidFill>
          </w14:textFill>
        </w:rPr>
        <w:t>（建议格式为MP4），作品缩略图</w:t>
      </w:r>
      <w:r>
        <w:rPr>
          <w:rFonts w:hint="eastAsia" w:hAnsi="宋体"/>
          <w:color w:val="000000" w:themeColor="text1"/>
          <w:sz w:val="30"/>
          <w:szCs w:val="30"/>
          <w:lang w:val="en-US"/>
          <w14:textFill>
            <w14:solidFill>
              <w14:schemeClr w14:val="tx1"/>
            </w14:solidFill>
          </w14:textFill>
        </w:rPr>
        <w:t>及实物照片</w:t>
      </w:r>
      <w:r>
        <w:rPr>
          <w:rFonts w:hint="eastAsia" w:hAnsi="宋体"/>
          <w:color w:val="000000" w:themeColor="text1"/>
          <w:sz w:val="30"/>
          <w:szCs w:val="30"/>
          <w14:textFill>
            <w14:solidFill>
              <w14:schemeClr w14:val="tx1"/>
            </w14:solidFill>
          </w14:textFill>
        </w:rPr>
        <w:t>。</w:t>
      </w:r>
      <w:r>
        <w:rPr>
          <w:rFonts w:hint="eastAsia" w:hAnsi="宋体"/>
          <w:color w:val="000000" w:themeColor="text1"/>
          <w:sz w:val="30"/>
          <w:szCs w:val="30"/>
          <w:lang w:val="en-US"/>
          <w14:textFill>
            <w14:solidFill>
              <w14:schemeClr w14:val="tx1"/>
            </w14:solidFill>
          </w14:textFill>
        </w:rPr>
        <w:t>提交</w:t>
      </w:r>
      <w:r>
        <w:rPr>
          <w:rFonts w:hint="eastAsia" w:hAnsi="宋体"/>
          <w:color w:val="000000" w:themeColor="text1"/>
          <w:sz w:val="30"/>
          <w:szCs w:val="30"/>
          <w14:textFill>
            <w14:solidFill>
              <w14:schemeClr w14:val="tx1"/>
            </w14:solidFill>
          </w14:textFill>
        </w:rPr>
        <w:t>文件总大小建议不超过100MB。</w:t>
      </w:r>
    </w:p>
    <w:p>
      <w:pPr>
        <w:autoSpaceDE/>
        <w:autoSpaceDN/>
        <w:adjustRightInd w:val="0"/>
        <w:snapToGrid w:val="0"/>
        <w:spacing w:line="400" w:lineRule="exact"/>
        <w:ind w:firstLine="602" w:firstLineChars="200"/>
        <w:jc w:val="both"/>
        <w:outlineLvl w:val="2"/>
        <w:rPr>
          <w:rFonts w:hAnsi="宋体"/>
          <w:b/>
          <w:color w:val="000000" w:themeColor="text1"/>
          <w:sz w:val="30"/>
          <w:szCs w:val="30"/>
          <w14:textFill>
            <w14:solidFill>
              <w14:schemeClr w14:val="tx1"/>
            </w14:solidFill>
          </w14:textFill>
        </w:rPr>
      </w:pPr>
      <w:r>
        <w:rPr>
          <w:rFonts w:hAnsi="宋体"/>
          <w:b/>
          <w:color w:val="000000" w:themeColor="text1"/>
          <w:sz w:val="30"/>
          <w:szCs w:val="30"/>
          <w14:textFill>
            <w14:solidFill>
              <w14:schemeClr w14:val="tx1"/>
            </w14:solidFill>
          </w14:textFill>
        </w:rPr>
        <w:t>5</w:t>
      </w:r>
      <w:r>
        <w:rPr>
          <w:rFonts w:hint="eastAsia" w:hAnsi="宋体"/>
          <w:b/>
          <w:color w:val="000000" w:themeColor="text1"/>
          <w:sz w:val="30"/>
          <w:szCs w:val="30"/>
          <w14:textFill>
            <w14:solidFill>
              <w14:schemeClr w14:val="tx1"/>
            </w14:solidFill>
          </w14:textFill>
        </w:rPr>
        <w:t>.微视频/微动漫</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以下创作形式任选其一：</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（1）微视频</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通过创意、编剧、导演、拍摄及剪辑、合成等手段，运用声画语言表现内容的动态影像短片，作品主题应积极向上，主要展现与学生家庭、校园生活等紧密相关的内容。</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作者应参与各个环节的主创工作（作品编剧、导演、拍摄、演出等），并完成后期剪辑及合成制作。主题及音画内容均须遵守国家法律法规。作品须添加中文字幕。作品片尾应加入拍摄花絮，花絮播放时间为30秒左右。微视频中主要展示内容应为原创。</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作品格式为MP4等常用格式。作品大小建议不超过</w:t>
      </w:r>
      <w:r>
        <w:rPr>
          <w:rFonts w:hAnsi="宋体"/>
          <w:color w:val="000000" w:themeColor="text1"/>
          <w:sz w:val="30"/>
          <w:szCs w:val="30"/>
          <w14:textFill>
            <w14:solidFill>
              <w14:schemeClr w14:val="tx1"/>
            </w14:solidFill>
          </w14:textFill>
        </w:rPr>
        <w:t>2</w:t>
      </w:r>
      <w:r>
        <w:rPr>
          <w:rFonts w:hint="eastAsia" w:hAnsi="宋体"/>
          <w:color w:val="000000" w:themeColor="text1"/>
          <w:sz w:val="30"/>
          <w:szCs w:val="30"/>
          <w14:textFill>
            <w14:solidFill>
              <w14:schemeClr w14:val="tx1"/>
            </w14:solidFill>
          </w14:textFill>
        </w:rPr>
        <w:t>00MB，播放时长建议不超过8分钟。</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请一并提交：部分重要情节的镜头原素材。</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（2）微动漫</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作品播放文件大小建议不超过</w:t>
      </w:r>
      <w:r>
        <w:rPr>
          <w:rFonts w:hAnsi="宋体"/>
          <w:color w:val="000000" w:themeColor="text1"/>
          <w:sz w:val="30"/>
          <w:szCs w:val="30"/>
          <w14:textFill>
            <w14:solidFill>
              <w14:schemeClr w14:val="tx1"/>
            </w14:solidFill>
          </w14:textFill>
        </w:rPr>
        <w:t>2</w:t>
      </w:r>
      <w:r>
        <w:rPr>
          <w:rFonts w:hint="eastAsia" w:hAnsi="宋体"/>
          <w:color w:val="000000" w:themeColor="text1"/>
          <w:sz w:val="30"/>
          <w:szCs w:val="30"/>
          <w14:textFill>
            <w14:solidFill>
              <w14:schemeClr w14:val="tx1"/>
            </w14:solidFill>
          </w14:textFill>
        </w:rPr>
        <w:t>00MB，播放时长建议不超过5分钟。请一并提交：作品源文件。</w:t>
      </w:r>
    </w:p>
    <w:p>
      <w:pPr>
        <w:adjustRightInd w:val="0"/>
        <w:snapToGrid w:val="0"/>
        <w:spacing w:line="400" w:lineRule="exact"/>
        <w:ind w:firstLine="602" w:firstLineChars="200"/>
        <w:jc w:val="both"/>
        <w:outlineLvl w:val="2"/>
        <w:rPr>
          <w:rFonts w:hAnsi="宋体"/>
          <w:b/>
          <w:color w:val="000000" w:themeColor="text1"/>
          <w:sz w:val="30"/>
          <w:szCs w:val="30"/>
          <w14:textFill>
            <w14:solidFill>
              <w14:schemeClr w14:val="tx1"/>
            </w14:solidFill>
          </w14:textFill>
        </w:rPr>
      </w:pPr>
      <w:r>
        <w:rPr>
          <w:rFonts w:hAnsi="宋体"/>
          <w:b/>
          <w:color w:val="000000" w:themeColor="text1"/>
          <w:sz w:val="30"/>
          <w:szCs w:val="30"/>
          <w14:textFill>
            <w14:solidFill>
              <w14:schemeClr w14:val="tx1"/>
            </w14:solidFill>
          </w14:textFill>
        </w:rPr>
        <w:t>6</w:t>
      </w:r>
      <w:r>
        <w:rPr>
          <w:rFonts w:hint="eastAsia" w:hAnsi="宋体"/>
          <w:b/>
          <w:color w:val="000000" w:themeColor="text1"/>
          <w:sz w:val="30"/>
          <w:szCs w:val="30"/>
          <w14:textFill>
            <w14:solidFill>
              <w14:schemeClr w14:val="tx1"/>
            </w14:solidFill>
          </w14:textFill>
        </w:rPr>
        <w:t>.微视频（网络素养专项）</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通过创意、编剧、导演、拍摄及剪辑、合成等手段，运用声画语言表现内容来完成动态影像短片。作品需围绕作者与互联网之间的故事展开，鼓励发现生活中的美好，主题表达积极向上。</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作品格式为MP4等常用格式。作品大小建议不超过</w:t>
      </w:r>
      <w:r>
        <w:rPr>
          <w:rFonts w:hAnsi="宋体"/>
          <w:color w:val="000000" w:themeColor="text1"/>
          <w:sz w:val="30"/>
          <w:szCs w:val="30"/>
          <w14:textFill>
            <w14:solidFill>
              <w14:schemeClr w14:val="tx1"/>
            </w14:solidFill>
          </w14:textFill>
        </w:rPr>
        <w:t>2</w:t>
      </w:r>
      <w:r>
        <w:rPr>
          <w:rFonts w:hint="eastAsia" w:hAnsi="宋体"/>
          <w:color w:val="000000" w:themeColor="text1"/>
          <w:sz w:val="30"/>
          <w:szCs w:val="30"/>
          <w14:textFill>
            <w14:solidFill>
              <w14:schemeClr w14:val="tx1"/>
            </w14:solidFill>
          </w14:textFill>
        </w:rPr>
        <w:t>00MB，播放时长建议不超过8分钟。</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请一并提交：部分重要情节的镜头原素材。</w:t>
      </w:r>
    </w:p>
    <w:p>
      <w:pPr>
        <w:adjustRightInd w:val="0"/>
        <w:snapToGrid w:val="0"/>
        <w:spacing w:line="400" w:lineRule="exact"/>
        <w:ind w:firstLine="602" w:firstLineChars="200"/>
        <w:jc w:val="both"/>
        <w:outlineLvl w:val="2"/>
        <w:rPr>
          <w:rFonts w:hAnsi="宋体"/>
          <w:b/>
          <w:color w:val="000000" w:themeColor="text1"/>
          <w:sz w:val="30"/>
          <w:szCs w:val="30"/>
          <w:lang w:val="en-US"/>
          <w14:textFill>
            <w14:solidFill>
              <w14:schemeClr w14:val="tx1"/>
            </w14:solidFill>
          </w14:textFill>
        </w:rPr>
      </w:pPr>
      <w:r>
        <w:rPr>
          <w:rFonts w:hint="eastAsia" w:hAnsi="宋体"/>
          <w:b/>
          <w:color w:val="000000" w:themeColor="text1"/>
          <w:sz w:val="30"/>
          <w:szCs w:val="30"/>
          <w:lang w:val="en-US"/>
          <w14:textFill>
            <w14:solidFill>
              <w14:schemeClr w14:val="tx1"/>
            </w14:solidFill>
          </w14:textFill>
        </w:rPr>
        <w:t>7.微视频（“和教育”专项）</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Ansi="宋体"/>
          <w:color w:val="000000" w:themeColor="text1"/>
          <w:sz w:val="30"/>
          <w:szCs w:val="30"/>
          <w:lang w:val="en-US"/>
          <w14:textFill>
            <w14:solidFill>
              <w14:schemeClr w14:val="tx1"/>
            </w14:solidFill>
          </w14:textFill>
        </w:rPr>
        <w:t>具体安排另行说明</w:t>
      </w:r>
      <w:r>
        <w:rPr>
          <w:rFonts w:hint="eastAsia" w:hAnsi="宋体"/>
          <w:color w:val="000000" w:themeColor="text1"/>
          <w:sz w:val="30"/>
          <w:szCs w:val="30"/>
          <w:lang w:val="en-US"/>
          <w14:textFill>
            <w14:solidFill>
              <w14:schemeClr w14:val="tx1"/>
            </w14:solidFill>
          </w14:textFill>
        </w:rPr>
        <w:t>。</w:t>
      </w:r>
    </w:p>
    <w:p>
      <w:pPr>
        <w:numPr>
          <w:ilvl w:val="0"/>
          <w:numId w:val="1"/>
        </w:numPr>
        <w:autoSpaceDE/>
        <w:autoSpaceDN/>
        <w:adjustRightInd w:val="0"/>
        <w:snapToGrid w:val="0"/>
        <w:spacing w:line="400" w:lineRule="exact"/>
        <w:ind w:firstLine="600" w:firstLineChars="200"/>
        <w:jc w:val="both"/>
        <w:outlineLvl w:val="1"/>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作品报送</w:t>
      </w:r>
    </w:p>
    <w:p>
      <w:pPr>
        <w:adjustRightInd w:val="0"/>
        <w:snapToGrid w:val="0"/>
        <w:spacing w:line="400" w:lineRule="exact"/>
        <w:ind w:firstLine="600" w:firstLineChars="200"/>
        <w:jc w:val="both"/>
        <w:rPr>
          <w:rFonts w:hAnsi="宋体"/>
          <w:color w:val="000000" w:themeColor="text1"/>
          <w:sz w:val="30"/>
          <w:szCs w:val="30"/>
          <w:lang w:val="en-US"/>
          <w14:textFill>
            <w14:solidFill>
              <w14:schemeClr w14:val="tx1"/>
            </w14:solidFill>
          </w14:textFill>
        </w:rPr>
      </w:pPr>
      <w:r>
        <w:rPr>
          <w:rFonts w:hint="eastAsia" w:hAnsi="宋体"/>
          <w:color w:val="000000" w:themeColor="text1"/>
          <w:sz w:val="30"/>
          <w:szCs w:val="30"/>
          <w14:textFill>
            <w14:solidFill>
              <w14:schemeClr w14:val="tx1"/>
            </w14:solidFill>
          </w14:textFill>
        </w:rPr>
        <w:t>1.</w:t>
      </w:r>
      <w:r>
        <w:rPr>
          <w:rFonts w:hint="eastAsia" w:hAnsi="宋体"/>
          <w:color w:val="000000" w:themeColor="text1"/>
          <w:sz w:val="30"/>
          <w:szCs w:val="30"/>
          <w:lang w:val="en-US"/>
          <w14:textFill>
            <w14:solidFill>
              <w14:schemeClr w14:val="tx1"/>
            </w14:solidFill>
          </w14:textFill>
        </w:rPr>
        <w:t>报送要求。每区报市数字创作作品总数不超过35件（其中鄂城区不超过100件，葛店经开区不超过20件），市直学校、民办高中（含中职）学校每校不超过8件。</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每学校每项目限报2件作品。小学、初中组每件作品限报1-2名作者，高中组（含中职）每件作品限报1名作者。每名学生限报1件作品，每件作品限由1名指导教师指导完成。</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2.请各地依托湖北中小学智慧教育平台，组织好作品初评、遴选工作，确保报省作品质量。参评作品网报登录入口网址：https://basic.hubei.smartedu.cn/hdzx/。</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3.专项评比作品</w:t>
      </w:r>
      <w:r>
        <w:rPr>
          <w:rFonts w:hAnsi="宋体"/>
          <w:color w:val="000000" w:themeColor="text1"/>
          <w:sz w:val="30"/>
          <w:szCs w:val="30"/>
          <w:lang w:val="en-US"/>
          <w14:textFill>
            <w14:solidFill>
              <w14:schemeClr w14:val="tx1"/>
            </w14:solidFill>
          </w14:textFill>
        </w:rPr>
        <w:t>具体安排另行说明</w:t>
      </w:r>
      <w:r>
        <w:rPr>
          <w:rFonts w:hint="eastAsia" w:hAnsi="宋体"/>
          <w:color w:val="000000" w:themeColor="text1"/>
          <w:sz w:val="30"/>
          <w:szCs w:val="30"/>
          <w14:textFill>
            <w14:solidFill>
              <w14:schemeClr w14:val="tx1"/>
            </w14:solidFill>
          </w14:textFill>
        </w:rPr>
        <w:t>。</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lang w:val="en-US"/>
          <w14:textFill>
            <w14:solidFill>
              <w14:schemeClr w14:val="tx1"/>
            </w14:solidFill>
          </w14:textFill>
        </w:rPr>
        <w:t>4</w:t>
      </w:r>
      <w:r>
        <w:rPr>
          <w:rFonts w:hint="eastAsia" w:hAnsi="宋体"/>
          <w:color w:val="000000" w:themeColor="text1"/>
          <w:sz w:val="30"/>
          <w:szCs w:val="30"/>
          <w14:textFill>
            <w14:solidFill>
              <w14:schemeClr w14:val="tx1"/>
            </w14:solidFill>
          </w14:textFill>
        </w:rPr>
        <w:t>.报送格式。参评作品“压缩包”统一格式，只能使用一级压缩包（即该级压缩包内不能再建文件夹），压缩包命名为“学校名称-作者姓名-作品名称”，压缩包内存放：1-符合格式、大小等要求的作品，作品文件必须确保能够运行；2-源文件；3-数字创作类推荐作品登记表，数字创作类作品创作说明，作品形态界定中要求一并提交的材料等。</w:t>
      </w:r>
    </w:p>
    <w:p>
      <w:pPr>
        <w:autoSpaceDE/>
        <w:autoSpaceDN/>
        <w:adjustRightInd w:val="0"/>
        <w:snapToGrid w:val="0"/>
        <w:spacing w:line="400" w:lineRule="exact"/>
        <w:ind w:firstLine="600" w:firstLineChars="200"/>
        <w:jc w:val="both"/>
        <w:outlineLvl w:val="1"/>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lang w:val="en-US"/>
          <w14:textFill>
            <w14:solidFill>
              <w14:schemeClr w14:val="tx1"/>
            </w14:solidFill>
          </w14:textFill>
        </w:rPr>
        <w:t>（四）</w:t>
      </w:r>
      <w:r>
        <w:rPr>
          <w:rFonts w:hint="eastAsia" w:ascii="黑体" w:hAnsi="黑体" w:eastAsia="黑体" w:cs="黑体"/>
          <w:color w:val="000000" w:themeColor="text1"/>
          <w:sz w:val="30"/>
          <w:szCs w:val="30"/>
          <w14:textFill>
            <w14:solidFill>
              <w14:schemeClr w14:val="tx1"/>
            </w14:solidFill>
          </w14:textFill>
        </w:rPr>
        <w:t>数字创作类作品推荐参考指标</w:t>
      </w:r>
    </w:p>
    <w:p>
      <w:pPr>
        <w:spacing w:line="400" w:lineRule="exact"/>
        <w:ind w:firstLine="602" w:firstLineChars="200"/>
        <w:jc w:val="both"/>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（一）思想性、科学性、规范性</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1.内容健康向上、主题表达准确</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2.科学严谨，无常识性错误</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3.文字内容通顺；无错别字和繁体字，作品的语音应采用普通话（特殊需要除外）</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4.非原创素材（含音乐）及内容应注明来源和出处，尊重版权，符合法律要求</w:t>
      </w:r>
    </w:p>
    <w:p>
      <w:pPr>
        <w:spacing w:line="400" w:lineRule="exact"/>
        <w:ind w:firstLine="602" w:firstLineChars="200"/>
        <w:jc w:val="both"/>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（二）创新性</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1.主题和表达形式新颖</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2.内容创作注重原创性</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3.构思巧妙、创意独特</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4.具有想象力和个性表现力</w:t>
      </w:r>
    </w:p>
    <w:p>
      <w:pPr>
        <w:spacing w:line="400" w:lineRule="exact"/>
        <w:ind w:firstLine="602" w:firstLineChars="200"/>
        <w:jc w:val="both"/>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（三）艺术性</w:t>
      </w:r>
    </w:p>
    <w:p>
      <w:pPr>
        <w:spacing w:line="400" w:lineRule="exact"/>
        <w:ind w:firstLine="600" w:firstLineChars="200"/>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1.电脑绘画</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（1）反映出作者有一定的审美能力和艺术表现能力</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（2）准确运用图形、色彩等视觉表达语言，处理好画面空间、明暗，结构合理并具有美感</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（3）构图完整、合理，具有较好的视觉效果，系列作品前后意思连贯</w:t>
      </w:r>
    </w:p>
    <w:p>
      <w:pPr>
        <w:spacing w:line="400" w:lineRule="exact"/>
        <w:ind w:firstLine="600" w:firstLineChars="200"/>
        <w:jc w:val="both"/>
        <w:rPr>
          <w:rFonts w:ascii="楷体_GB2312" w:eastAsia="楷体_GB2312"/>
          <w:color w:val="000000" w:themeColor="text1"/>
          <w:sz w:val="30"/>
          <w:szCs w:val="30"/>
          <w14:textFill>
            <w14:solidFill>
              <w14:schemeClr w14:val="tx1"/>
            </w14:solidFill>
          </w14:textFill>
        </w:rPr>
      </w:pPr>
      <w:r>
        <w:rPr>
          <w:rFonts w:ascii="楷体_GB2312" w:eastAsia="楷体_GB2312"/>
          <w:color w:val="000000" w:themeColor="text1"/>
          <w:sz w:val="30"/>
          <w:szCs w:val="30"/>
          <w14:textFill>
            <w14:solidFill>
              <w14:schemeClr w14:val="tx1"/>
            </w14:solidFill>
          </w14:textFill>
        </w:rPr>
        <w:t>2</w:t>
      </w:r>
      <w:r>
        <w:rPr>
          <w:rFonts w:hint="eastAsia" w:ascii="楷体_GB2312" w:eastAsia="楷体_GB2312"/>
          <w:color w:val="000000" w:themeColor="text1"/>
          <w:sz w:val="30"/>
          <w:szCs w:val="30"/>
          <w14:textFill>
            <w14:solidFill>
              <w14:schemeClr w14:val="tx1"/>
            </w14:solidFill>
          </w14:textFill>
        </w:rPr>
        <w:t>.电子板报</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（1）反映出作者有一定的审美能力</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（2）版面设计简洁、明快，图文并茂，前后风格协调一致</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（3）报头及版面的设计突出主题</w:t>
      </w:r>
    </w:p>
    <w:p>
      <w:pPr>
        <w:spacing w:line="400" w:lineRule="exact"/>
        <w:ind w:firstLine="600" w:firstLineChars="200"/>
        <w:jc w:val="both"/>
        <w:rPr>
          <w:rFonts w:ascii="楷体_GB2312" w:eastAsia="楷体_GB2312"/>
          <w:color w:val="000000" w:themeColor="text1"/>
          <w:sz w:val="30"/>
          <w:szCs w:val="30"/>
          <w14:textFill>
            <w14:solidFill>
              <w14:schemeClr w14:val="tx1"/>
            </w14:solidFill>
          </w14:textFill>
        </w:rPr>
      </w:pPr>
      <w:r>
        <w:rPr>
          <w:rFonts w:ascii="楷体_GB2312" w:eastAsia="楷体_GB2312"/>
          <w:color w:val="000000" w:themeColor="text1"/>
          <w:sz w:val="30"/>
          <w:szCs w:val="30"/>
          <w14:textFill>
            <w14:solidFill>
              <w14:schemeClr w14:val="tx1"/>
            </w14:solidFill>
          </w14:textFill>
        </w:rPr>
        <w:t>3</w:t>
      </w:r>
      <w:r>
        <w:rPr>
          <w:rFonts w:hint="eastAsia" w:ascii="楷体_GB2312" w:eastAsia="楷体_GB2312"/>
          <w:color w:val="000000" w:themeColor="text1"/>
          <w:sz w:val="30"/>
          <w:szCs w:val="30"/>
          <w14:textFill>
            <w14:solidFill>
              <w14:schemeClr w14:val="tx1"/>
            </w14:solidFill>
          </w14:textFill>
        </w:rPr>
        <w:t>.电脑艺术设计（标志设计）</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（1）反映出作者具有一定的审美能力和设计能力</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（2）设计主题鲜明、创意新颖、构思简洁，具有较强的可识别性</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（3）作品具有一定的艺术表现力和感染力，主题突出</w:t>
      </w:r>
    </w:p>
    <w:p>
      <w:pPr>
        <w:spacing w:line="400" w:lineRule="exact"/>
        <w:ind w:firstLine="600" w:firstLineChars="200"/>
        <w:jc w:val="both"/>
        <w:rPr>
          <w:rFonts w:ascii="楷体_GB2312" w:eastAsia="楷体_GB2312"/>
          <w:color w:val="000000" w:themeColor="text1"/>
          <w:sz w:val="30"/>
          <w:szCs w:val="30"/>
          <w14:textFill>
            <w14:solidFill>
              <w14:schemeClr w14:val="tx1"/>
            </w14:solidFill>
          </w14:textFill>
        </w:rPr>
      </w:pPr>
      <w:r>
        <w:rPr>
          <w:rFonts w:ascii="楷体_GB2312" w:eastAsia="楷体_GB2312"/>
          <w:color w:val="000000" w:themeColor="text1"/>
          <w:sz w:val="30"/>
          <w:szCs w:val="30"/>
          <w14:textFill>
            <w14:solidFill>
              <w14:schemeClr w14:val="tx1"/>
            </w14:solidFill>
          </w14:textFill>
        </w:rPr>
        <w:t>4</w:t>
      </w:r>
      <w:r>
        <w:rPr>
          <w:rFonts w:hint="eastAsia" w:ascii="楷体_GB2312" w:eastAsia="楷体_GB2312"/>
          <w:color w:val="000000" w:themeColor="text1"/>
          <w:sz w:val="30"/>
          <w:szCs w:val="30"/>
          <w14:textFill>
            <w14:solidFill>
              <w14:schemeClr w14:val="tx1"/>
            </w14:solidFill>
          </w14:textFill>
        </w:rPr>
        <w:t>.</w:t>
      </w:r>
      <w:r>
        <w:rPr>
          <w:rFonts w:ascii="楷体_GB2312" w:eastAsia="楷体_GB2312"/>
          <w:color w:val="000000" w:themeColor="text1"/>
          <w:sz w:val="30"/>
          <w:szCs w:val="30"/>
          <w14:textFill>
            <w14:solidFill>
              <w14:schemeClr w14:val="tx1"/>
            </w14:solidFill>
          </w14:textFill>
        </w:rPr>
        <w:t>3D</w:t>
      </w:r>
      <w:r>
        <w:rPr>
          <w:rFonts w:hint="eastAsia" w:ascii="楷体_GB2312" w:eastAsia="楷体_GB2312"/>
          <w:color w:val="000000" w:themeColor="text1"/>
          <w:sz w:val="30"/>
          <w:szCs w:val="30"/>
          <w14:textFill>
            <w14:solidFill>
              <w14:schemeClr w14:val="tx1"/>
            </w14:solidFill>
          </w14:textFill>
        </w:rPr>
        <w:t>创意设计</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（1）符合主题、形象鲜明</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（2）作品款式造型有创意，样式功能搭配合理</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（3）数字三维模型局部精细、美观</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（4）作品渲染效果图精美，作品功能动画演示详细</w:t>
      </w:r>
    </w:p>
    <w:p>
      <w:pPr>
        <w:spacing w:line="400" w:lineRule="exact"/>
        <w:ind w:firstLine="600" w:firstLineChars="200"/>
        <w:jc w:val="both"/>
        <w:rPr>
          <w:rFonts w:ascii="楷体_GB2312" w:eastAsia="楷体_GB2312"/>
          <w:color w:val="000000" w:themeColor="text1"/>
          <w:sz w:val="30"/>
          <w:szCs w:val="30"/>
          <w14:textFill>
            <w14:solidFill>
              <w14:schemeClr w14:val="tx1"/>
            </w14:solidFill>
          </w14:textFill>
        </w:rPr>
      </w:pPr>
      <w:r>
        <w:rPr>
          <w:rFonts w:ascii="楷体_GB2312" w:eastAsia="楷体_GB2312"/>
          <w:color w:val="000000" w:themeColor="text1"/>
          <w:sz w:val="30"/>
          <w:szCs w:val="30"/>
          <w14:textFill>
            <w14:solidFill>
              <w14:schemeClr w14:val="tx1"/>
            </w14:solidFill>
          </w14:textFill>
        </w:rPr>
        <w:t>5</w:t>
      </w:r>
      <w:r>
        <w:rPr>
          <w:rFonts w:hint="eastAsia" w:ascii="楷体_GB2312" w:eastAsia="楷体_GB2312"/>
          <w:color w:val="000000" w:themeColor="text1"/>
          <w:sz w:val="30"/>
          <w:szCs w:val="30"/>
          <w14:textFill>
            <w14:solidFill>
              <w14:schemeClr w14:val="tx1"/>
            </w14:solidFill>
          </w14:textFill>
        </w:rPr>
        <w:t>.微视频/微动漫、微视频（网络素养专项）、微视频（“和教育”专项）</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（1）能运用图形、色彩、空间、动作、音乐、音效等元素，正确使用视听语言来表达思想、情感或故事内容，具有一定的审美情趣和故事情节</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（2）角色形象有特点，人物关系清晰，场景符合情节的需要，画面美观、色彩和谐</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（3）配音配乐得当，整体风格统一，具有艺术感染力</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（4）内容具体充实，叙事流畅精炼，故事情节完整有层次，表达连贯，富有情趣，体现时代精神</w:t>
      </w:r>
    </w:p>
    <w:p>
      <w:pPr>
        <w:spacing w:line="400" w:lineRule="exact"/>
        <w:ind w:firstLine="602" w:firstLineChars="200"/>
        <w:jc w:val="both"/>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（四）技术性</w:t>
      </w:r>
    </w:p>
    <w:p>
      <w:pPr>
        <w:spacing w:line="400" w:lineRule="exact"/>
        <w:ind w:firstLine="600" w:firstLineChars="200"/>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1.电脑绘画</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（1）选用制作软件和表现技巧恰当</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（2）技术运用准确、适当、简洁</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（3）视觉效果良好、清晰</w:t>
      </w:r>
    </w:p>
    <w:p>
      <w:pPr>
        <w:spacing w:line="400" w:lineRule="exact"/>
        <w:ind w:firstLine="600" w:firstLineChars="200"/>
        <w:jc w:val="both"/>
        <w:rPr>
          <w:rFonts w:ascii="楷体_GB2312" w:eastAsia="楷体_GB2312"/>
          <w:color w:val="000000" w:themeColor="text1"/>
          <w:sz w:val="30"/>
          <w:szCs w:val="30"/>
          <w14:textFill>
            <w14:solidFill>
              <w14:schemeClr w14:val="tx1"/>
            </w14:solidFill>
          </w14:textFill>
        </w:rPr>
      </w:pPr>
      <w:r>
        <w:rPr>
          <w:rFonts w:ascii="楷体_GB2312" w:eastAsia="楷体_GB2312"/>
          <w:color w:val="000000" w:themeColor="text1"/>
          <w:sz w:val="30"/>
          <w:szCs w:val="30"/>
          <w14:textFill>
            <w14:solidFill>
              <w14:schemeClr w14:val="tx1"/>
            </w14:solidFill>
          </w14:textFill>
        </w:rPr>
        <w:t>2</w:t>
      </w:r>
      <w:r>
        <w:rPr>
          <w:rFonts w:hint="eastAsia" w:ascii="楷体_GB2312" w:eastAsia="楷体_GB2312"/>
          <w:color w:val="000000" w:themeColor="text1"/>
          <w:sz w:val="30"/>
          <w:szCs w:val="30"/>
          <w14:textFill>
            <w14:solidFill>
              <w14:schemeClr w14:val="tx1"/>
            </w14:solidFill>
          </w14:textFill>
        </w:rPr>
        <w:t>.电子板报</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（1）选用制作软件和表现技巧恰当</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（2）技术运用准确、适当、便于阅读</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（3）结构清晰，导航和链接无误</w:t>
      </w:r>
    </w:p>
    <w:p>
      <w:pPr>
        <w:spacing w:line="400" w:lineRule="exact"/>
        <w:ind w:firstLine="600" w:firstLineChars="200"/>
        <w:jc w:val="both"/>
        <w:rPr>
          <w:rFonts w:ascii="楷体_GB2312" w:eastAsia="楷体_GB2312"/>
          <w:color w:val="000000" w:themeColor="text1"/>
          <w:sz w:val="30"/>
          <w:szCs w:val="30"/>
          <w14:textFill>
            <w14:solidFill>
              <w14:schemeClr w14:val="tx1"/>
            </w14:solidFill>
          </w14:textFill>
        </w:rPr>
      </w:pPr>
      <w:r>
        <w:rPr>
          <w:rFonts w:ascii="楷体_GB2312" w:eastAsia="楷体_GB2312"/>
          <w:color w:val="000000" w:themeColor="text1"/>
          <w:sz w:val="30"/>
          <w:szCs w:val="30"/>
          <w14:textFill>
            <w14:solidFill>
              <w14:schemeClr w14:val="tx1"/>
            </w14:solidFill>
          </w14:textFill>
        </w:rPr>
        <w:t>3</w:t>
      </w:r>
      <w:r>
        <w:rPr>
          <w:rFonts w:hint="eastAsia" w:ascii="楷体_GB2312" w:eastAsia="楷体_GB2312"/>
          <w:color w:val="000000" w:themeColor="text1"/>
          <w:sz w:val="30"/>
          <w:szCs w:val="30"/>
          <w14:textFill>
            <w14:solidFill>
              <w14:schemeClr w14:val="tx1"/>
            </w14:solidFill>
          </w14:textFill>
        </w:rPr>
        <w:t>.电脑艺术设计（标志设计）</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（1）选用软件适当、作品符合规范</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（2）技术运用准确、表现技巧恰当</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（3）视觉效果良好、清晰</w:t>
      </w:r>
    </w:p>
    <w:p>
      <w:pPr>
        <w:spacing w:line="400" w:lineRule="exact"/>
        <w:ind w:firstLine="600" w:firstLineChars="200"/>
        <w:jc w:val="both"/>
        <w:rPr>
          <w:rFonts w:ascii="楷体_GB2312" w:eastAsia="楷体_GB2312"/>
          <w:color w:val="000000" w:themeColor="text1"/>
          <w:sz w:val="30"/>
          <w:szCs w:val="30"/>
          <w14:textFill>
            <w14:solidFill>
              <w14:schemeClr w14:val="tx1"/>
            </w14:solidFill>
          </w14:textFill>
        </w:rPr>
      </w:pPr>
      <w:r>
        <w:rPr>
          <w:rFonts w:ascii="楷体_GB2312" w:eastAsia="楷体_GB2312"/>
          <w:color w:val="000000" w:themeColor="text1"/>
          <w:sz w:val="30"/>
          <w:szCs w:val="30"/>
          <w14:textFill>
            <w14:solidFill>
              <w14:schemeClr w14:val="tx1"/>
            </w14:solidFill>
          </w14:textFill>
        </w:rPr>
        <w:t>4</w:t>
      </w:r>
      <w:r>
        <w:rPr>
          <w:rFonts w:hint="eastAsia" w:ascii="楷体_GB2312" w:eastAsia="楷体_GB2312"/>
          <w:color w:val="000000" w:themeColor="text1"/>
          <w:sz w:val="30"/>
          <w:szCs w:val="30"/>
          <w14:textFill>
            <w14:solidFill>
              <w14:schemeClr w14:val="tx1"/>
            </w14:solidFill>
          </w14:textFill>
        </w:rPr>
        <w:t>.3</w:t>
      </w:r>
      <w:r>
        <w:rPr>
          <w:rFonts w:ascii="楷体_GB2312" w:eastAsia="楷体_GB2312"/>
          <w:color w:val="000000" w:themeColor="text1"/>
          <w:sz w:val="30"/>
          <w:szCs w:val="30"/>
          <w14:textFill>
            <w14:solidFill>
              <w14:schemeClr w14:val="tx1"/>
            </w14:solidFill>
          </w14:textFill>
        </w:rPr>
        <w:t>D</w:t>
      </w:r>
      <w:r>
        <w:rPr>
          <w:rFonts w:hint="eastAsia" w:ascii="楷体_GB2312" w:eastAsia="楷体_GB2312"/>
          <w:color w:val="000000" w:themeColor="text1"/>
          <w:sz w:val="30"/>
          <w:szCs w:val="30"/>
          <w14:textFill>
            <w14:solidFill>
              <w14:schemeClr w14:val="tx1"/>
            </w14:solidFill>
          </w14:textFill>
        </w:rPr>
        <w:t>创意设计</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（1）作品装配结构设计合理</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（2）各零件逻辑关系正确</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（3）设计说明书内容详实、条理清晰</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（4）模型及零件尺寸设计符合工艺要求</w:t>
      </w:r>
    </w:p>
    <w:p>
      <w:pPr>
        <w:spacing w:line="400" w:lineRule="exact"/>
        <w:ind w:firstLine="600" w:firstLineChars="200"/>
        <w:jc w:val="both"/>
        <w:rPr>
          <w:rFonts w:ascii="楷体_GB2312" w:eastAsia="楷体_GB2312"/>
          <w:color w:val="000000" w:themeColor="text1"/>
          <w:sz w:val="30"/>
          <w:szCs w:val="30"/>
          <w14:textFill>
            <w14:solidFill>
              <w14:schemeClr w14:val="tx1"/>
            </w14:solidFill>
          </w14:textFill>
        </w:rPr>
      </w:pPr>
      <w:r>
        <w:rPr>
          <w:rFonts w:ascii="楷体_GB2312" w:eastAsia="楷体_GB2312"/>
          <w:color w:val="000000" w:themeColor="text1"/>
          <w:sz w:val="30"/>
          <w:szCs w:val="30"/>
          <w14:textFill>
            <w14:solidFill>
              <w14:schemeClr w14:val="tx1"/>
            </w14:solidFill>
          </w14:textFill>
        </w:rPr>
        <w:t>5</w:t>
      </w:r>
      <w:r>
        <w:rPr>
          <w:rFonts w:hint="eastAsia" w:ascii="楷体_GB2312" w:eastAsia="楷体_GB2312"/>
          <w:color w:val="000000" w:themeColor="text1"/>
          <w:sz w:val="30"/>
          <w:szCs w:val="30"/>
          <w14:textFill>
            <w14:solidFill>
              <w14:schemeClr w14:val="tx1"/>
            </w14:solidFill>
          </w14:textFill>
        </w:rPr>
        <w:t>.微视频/微动漫、微视频（网络素养专项）、微视频（“和教育”专项）</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（1）场面调度正确、镜头与声音运用得当，剪辑流畅</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w:t>
      </w:r>
      <w:r>
        <w:rPr>
          <w:bCs/>
          <w:color w:val="000000" w:themeColor="text1"/>
          <w:sz w:val="30"/>
          <w:szCs w:val="30"/>
          <w14:textFill>
            <w14:solidFill>
              <w14:schemeClr w14:val="tx1"/>
            </w14:solidFill>
          </w14:textFill>
        </w:rPr>
        <w:t>2</w:t>
      </w:r>
      <w:r>
        <w:rPr>
          <w:rFonts w:hint="eastAsia"/>
          <w:bCs/>
          <w:color w:val="000000" w:themeColor="text1"/>
          <w:sz w:val="30"/>
          <w:szCs w:val="30"/>
          <w14:textFill>
            <w14:solidFill>
              <w14:schemeClr w14:val="tx1"/>
            </w14:solidFill>
          </w14:textFill>
        </w:rPr>
        <w:t>）制作和表现技巧恰当，制作完整</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w:t>
      </w:r>
      <w:r>
        <w:rPr>
          <w:bCs/>
          <w:color w:val="000000" w:themeColor="text1"/>
          <w:sz w:val="30"/>
          <w:szCs w:val="30"/>
          <w14:textFill>
            <w14:solidFill>
              <w14:schemeClr w14:val="tx1"/>
            </w14:solidFill>
          </w14:textFill>
        </w:rPr>
        <w:t>3</w:t>
      </w:r>
      <w:r>
        <w:rPr>
          <w:rFonts w:hint="eastAsia"/>
          <w:bCs/>
          <w:color w:val="000000" w:themeColor="text1"/>
          <w:sz w:val="30"/>
          <w:szCs w:val="30"/>
          <w14:textFill>
            <w14:solidFill>
              <w14:schemeClr w14:val="tx1"/>
            </w14:solidFill>
          </w14:textFill>
        </w:rPr>
        <w:t>）技术运用准确、适当、简洁</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w:t>
      </w:r>
      <w:r>
        <w:rPr>
          <w:bCs/>
          <w:color w:val="000000" w:themeColor="text1"/>
          <w:sz w:val="30"/>
          <w:szCs w:val="30"/>
          <w14:textFill>
            <w14:solidFill>
              <w14:schemeClr w14:val="tx1"/>
            </w14:solidFill>
          </w14:textFill>
        </w:rPr>
        <w:t>4</w:t>
      </w:r>
      <w:r>
        <w:rPr>
          <w:rFonts w:hint="eastAsia"/>
          <w:bCs/>
          <w:color w:val="000000" w:themeColor="text1"/>
          <w:sz w:val="30"/>
          <w:szCs w:val="30"/>
          <w14:textFill>
            <w14:solidFill>
              <w14:schemeClr w14:val="tx1"/>
            </w14:solidFill>
          </w14:textFill>
        </w:rPr>
        <w:t>）声画同步，播放清晰流畅，视听效果好</w:t>
      </w:r>
    </w:p>
    <w:p>
      <w:pPr>
        <w:autoSpaceDE/>
        <w:autoSpaceDN/>
        <w:adjustRightInd w:val="0"/>
        <w:snapToGrid w:val="0"/>
        <w:spacing w:line="400" w:lineRule="exact"/>
        <w:ind w:firstLine="600" w:firstLineChars="200"/>
        <w:jc w:val="both"/>
        <w:outlineLvl w:val="1"/>
        <w:rPr>
          <w:rFonts w:ascii="黑体" w:hAnsi="黑体" w:eastAsia="黑体" w:cs="黑体"/>
          <w:color w:val="000000" w:themeColor="text1"/>
          <w:sz w:val="30"/>
          <w:szCs w:val="30"/>
          <w:lang w:val="en-US"/>
          <w14:textFill>
            <w14:solidFill>
              <w14:schemeClr w14:val="tx1"/>
            </w14:solidFill>
          </w14:textFill>
        </w:rPr>
      </w:pPr>
      <w:r>
        <w:rPr>
          <w:rFonts w:hint="eastAsia" w:ascii="黑体" w:hAnsi="黑体" w:eastAsia="黑体" w:cs="黑体"/>
          <w:color w:val="000000" w:themeColor="text1"/>
          <w:sz w:val="30"/>
          <w:szCs w:val="30"/>
          <w:lang w:val="en-US"/>
          <w14:textFill>
            <w14:solidFill>
              <w14:schemeClr w14:val="tx1"/>
            </w14:solidFill>
          </w14:textFill>
        </w:rPr>
        <w:t>（五）作品资格审定</w:t>
      </w:r>
    </w:p>
    <w:p>
      <w:pPr>
        <w:adjustRightInd w:val="0"/>
        <w:snapToGrid w:val="0"/>
        <w:spacing w:line="4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如有以下情况，取消本届活动参与资格，情节严重者取消学生和指导教师1-3年的参与资格，并通报相关市级教育部门及所在学校。</w:t>
      </w:r>
    </w:p>
    <w:p>
      <w:pPr>
        <w:adjustRightInd w:val="0"/>
        <w:snapToGrid w:val="0"/>
        <w:spacing w:line="4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1.作品有政治原则性错误和科学常识性错误。</w:t>
      </w:r>
    </w:p>
    <w:p>
      <w:pPr>
        <w:adjustRightInd w:val="0"/>
        <w:snapToGrid w:val="0"/>
        <w:spacing w:line="4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2.作品中非原创素材及内容过多，未注明具体来源和出处。</w:t>
      </w:r>
    </w:p>
    <w:p>
      <w:pPr>
        <w:adjustRightInd w:val="0"/>
        <w:snapToGrid w:val="0"/>
        <w:spacing w:line="4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3.存在指导教师代替学生完成作品制作的情况。</w:t>
      </w:r>
    </w:p>
    <w:p>
      <w:pPr>
        <w:adjustRightInd w:val="0"/>
        <w:snapToGrid w:val="0"/>
        <w:spacing w:line="4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4.作品不符合作品形态界定相关要求。</w:t>
      </w:r>
    </w:p>
    <w:p>
      <w:pPr>
        <w:adjustRightInd w:val="0"/>
        <w:snapToGrid w:val="0"/>
        <w:spacing w:line="400" w:lineRule="exact"/>
        <w:ind w:firstLine="600" w:firstLineChars="200"/>
        <w:jc w:val="both"/>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5.其它弄虚作假行为</w:t>
      </w:r>
      <w:r>
        <w:rPr>
          <w:rFonts w:hint="eastAsia" w:ascii="仿宋" w:hAnsi="仿宋" w:eastAsia="仿宋"/>
          <w:bCs/>
          <w:color w:val="000000" w:themeColor="text1"/>
          <w:sz w:val="30"/>
          <w:szCs w:val="30"/>
          <w14:textFill>
            <w14:solidFill>
              <w14:schemeClr w14:val="tx1"/>
            </w14:solidFill>
          </w14:textFill>
        </w:rPr>
        <w:t>。</w:t>
      </w:r>
    </w:p>
    <w:p>
      <w:pPr>
        <w:spacing w:line="400" w:lineRule="exact"/>
        <w:jc w:val="both"/>
        <w:rPr>
          <w:rFonts w:ascii="黑体" w:hAnsi="黑体" w:eastAsia="黑体"/>
          <w:color w:val="000000" w:themeColor="text1"/>
          <w:sz w:val="30"/>
          <w:szCs w:val="30"/>
          <w14:textFill>
            <w14:solidFill>
              <w14:schemeClr w14:val="tx1"/>
            </w14:solidFill>
          </w14:textFill>
        </w:rPr>
      </w:pPr>
      <w:r>
        <w:rPr>
          <w:rFonts w:ascii="黑体" w:hAnsi="黑体" w:eastAsia="黑体"/>
          <w:color w:val="000000" w:themeColor="text1"/>
          <w:sz w:val="30"/>
          <w:szCs w:val="30"/>
          <w14:textFill>
            <w14:solidFill>
              <w14:schemeClr w14:val="tx1"/>
            </w14:solidFill>
          </w14:textFill>
        </w:rPr>
        <w:br w:type="page"/>
      </w:r>
    </w:p>
    <w:p>
      <w:pPr>
        <w:adjustRightInd w:val="0"/>
        <w:snapToGrid w:val="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附表</w:t>
      </w:r>
      <w:r>
        <w:rPr>
          <w:rFonts w:hint="eastAsia" w:ascii="黑体" w:hAnsi="黑体" w:eastAsia="黑体"/>
          <w:color w:val="000000" w:themeColor="text1"/>
          <w:sz w:val="32"/>
          <w:szCs w:val="32"/>
          <w14:textFill>
            <w14:solidFill>
              <w14:schemeClr w14:val="tx1"/>
            </w14:solidFill>
          </w14:textFill>
        </w:rPr>
        <w:t>1</w:t>
      </w:r>
    </w:p>
    <w:p>
      <w:pPr>
        <w:adjustRightInd w:val="0"/>
        <w:snapToGrid w:val="0"/>
        <w:rPr>
          <w:rFonts w:ascii="黑体" w:hAnsi="黑体" w:eastAsia="黑体"/>
          <w:color w:val="000000" w:themeColor="text1"/>
          <w:sz w:val="32"/>
          <w:szCs w:val="32"/>
          <w14:textFill>
            <w14:solidFill>
              <w14:schemeClr w14:val="tx1"/>
            </w14:solidFill>
          </w14:textFill>
        </w:rPr>
      </w:pPr>
    </w:p>
    <w:p>
      <w:pPr>
        <w:adjustRightInd w:val="0"/>
        <w:snapToGrid w:val="0"/>
        <w:jc w:val="center"/>
        <w:outlineLvl w:val="0"/>
        <w:rPr>
          <w:rFonts w:hint="eastAsia" w:ascii="方正小标宋简体" w:hAnsi="华文中宋" w:eastAsia="方正小标宋简体" w:cs="华文中宋"/>
          <w:color w:val="000000" w:themeColor="text1"/>
          <w:sz w:val="36"/>
          <w:szCs w:val="36"/>
          <w14:textFill>
            <w14:solidFill>
              <w14:schemeClr w14:val="tx1"/>
            </w14:solidFill>
          </w14:textFill>
        </w:rPr>
      </w:pPr>
      <w:r>
        <w:rPr>
          <w:rFonts w:hint="eastAsia" w:ascii="方正小标宋简体" w:hAnsi="华文中宋" w:eastAsia="方正小标宋简体" w:cs="华文中宋"/>
          <w:color w:val="000000" w:themeColor="text1"/>
          <w:sz w:val="36"/>
          <w:szCs w:val="36"/>
          <w14:textFill>
            <w14:solidFill>
              <w14:schemeClr w14:val="tx1"/>
            </w14:solidFill>
          </w14:textFill>
        </w:rPr>
        <w:t>202</w:t>
      </w:r>
      <w:r>
        <w:rPr>
          <w:rFonts w:hint="eastAsia" w:ascii="方正小标宋简体" w:hAnsi="华文中宋" w:eastAsia="方正小标宋简体" w:cs="华文中宋"/>
          <w:color w:val="000000" w:themeColor="text1"/>
          <w:sz w:val="36"/>
          <w:szCs w:val="36"/>
          <w:lang w:val="en-US"/>
          <w14:textFill>
            <w14:solidFill>
              <w14:schemeClr w14:val="tx1"/>
            </w14:solidFill>
          </w14:textFill>
        </w:rPr>
        <w:t>4</w:t>
      </w:r>
      <w:r>
        <w:rPr>
          <w:rFonts w:hint="eastAsia" w:ascii="方正小标宋简体" w:hAnsi="华文中宋" w:eastAsia="方正小标宋简体" w:cs="华文中宋"/>
          <w:color w:val="000000" w:themeColor="text1"/>
          <w:sz w:val="36"/>
          <w:szCs w:val="36"/>
          <w14:textFill>
            <w14:solidFill>
              <w14:schemeClr w14:val="tx1"/>
            </w14:solidFill>
          </w14:textFill>
        </w:rPr>
        <w:t>年湖北省学生数字素养提升实践活动</w:t>
      </w:r>
    </w:p>
    <w:p>
      <w:pPr>
        <w:adjustRightInd w:val="0"/>
        <w:snapToGrid w:val="0"/>
        <w:jc w:val="center"/>
        <w:outlineLvl w:val="0"/>
        <w:rPr>
          <w:rFonts w:ascii="华文中宋" w:hAnsi="华文中宋" w:eastAsia="华文中宋" w:cs="华文中宋"/>
          <w:color w:val="000000" w:themeColor="text1"/>
          <w:sz w:val="36"/>
          <w:szCs w:val="36"/>
          <w14:textFill>
            <w14:solidFill>
              <w14:schemeClr w14:val="tx1"/>
            </w14:solidFill>
          </w14:textFill>
        </w:rPr>
      </w:pPr>
      <w:r>
        <w:rPr>
          <w:rFonts w:hint="eastAsia" w:ascii="方正小标宋简体" w:hAnsi="华文中宋" w:eastAsia="方正小标宋简体" w:cs="华文中宋"/>
          <w:color w:val="000000" w:themeColor="text1"/>
          <w:sz w:val="36"/>
          <w:szCs w:val="36"/>
          <w14:textFill>
            <w14:solidFill>
              <w14:schemeClr w14:val="tx1"/>
            </w14:solidFill>
          </w14:textFill>
        </w:rPr>
        <w:t>数字创作类推荐作品登记表</w:t>
      </w:r>
    </w:p>
    <w:p>
      <w:pPr>
        <w:adjustRightInd w:val="0"/>
        <w:snapToGrid w:val="0"/>
        <w:jc w:val="center"/>
        <w:outlineLvl w:val="0"/>
        <w:rPr>
          <w:rFonts w:ascii="华文中宋" w:hAnsi="华文中宋" w:eastAsia="华文中宋" w:cs="华文中宋"/>
          <w:color w:val="000000" w:themeColor="text1"/>
          <w:sz w:val="36"/>
          <w:szCs w:val="36"/>
          <w14:textFill>
            <w14:solidFill>
              <w14:schemeClr w14:val="tx1"/>
            </w14:solidFill>
          </w14:textFill>
        </w:rPr>
      </w:pPr>
    </w:p>
    <w:p>
      <w:pPr>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学校：学校公章（缺章作品登记无效）</w:t>
      </w:r>
    </w:p>
    <w:tbl>
      <w:tblPr>
        <w:tblStyle w:val="11"/>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31"/>
        <w:gridCol w:w="7"/>
        <w:gridCol w:w="2647"/>
        <w:gridCol w:w="37"/>
        <w:gridCol w:w="1078"/>
        <w:gridCol w:w="1804"/>
        <w:gridCol w:w="66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作品名称</w:t>
            </w:r>
          </w:p>
        </w:tc>
        <w:tc>
          <w:tcPr>
            <w:tcW w:w="4500" w:type="dxa"/>
            <w:gridSpan w:val="5"/>
            <w:tcBorders>
              <w:top w:val="single" w:color="auto" w:sz="4" w:space="0"/>
              <w:left w:val="nil"/>
              <w:bottom w:val="single" w:color="auto" w:sz="4" w:space="0"/>
              <w:right w:val="single" w:color="auto" w:sz="4" w:space="0"/>
            </w:tcBorders>
          </w:tcPr>
          <w:p>
            <w:pPr>
              <w:adjustRightInd w:val="0"/>
              <w:snapToGrid w:val="0"/>
              <w:ind w:firstLine="945"/>
              <w:jc w:val="right"/>
              <w:rPr>
                <w:color w:val="000000" w:themeColor="text1"/>
                <w:sz w:val="24"/>
                <w14:textFill>
                  <w14:solidFill>
                    <w14:schemeClr w14:val="tx1"/>
                  </w14:solidFill>
                </w14:textFill>
              </w:rPr>
            </w:pPr>
          </w:p>
        </w:tc>
        <w:tc>
          <w:tcPr>
            <w:tcW w:w="1804"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作品大小</w:t>
            </w:r>
          </w:p>
        </w:tc>
        <w:tc>
          <w:tcPr>
            <w:tcW w:w="1983" w:type="dxa"/>
            <w:gridSpan w:val="2"/>
            <w:tcBorders>
              <w:top w:val="single" w:color="auto" w:sz="4" w:space="0"/>
              <w:left w:val="nil"/>
              <w:bottom w:val="single" w:color="auto" w:sz="4" w:space="0"/>
              <w:right w:val="single" w:color="auto" w:sz="4" w:space="0"/>
            </w:tcBorders>
            <w:vAlign w:val="center"/>
          </w:tcPr>
          <w:p>
            <w:pPr>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361"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c>
          <w:tcPr>
            <w:tcW w:w="8287" w:type="dxa"/>
            <w:gridSpan w:val="8"/>
            <w:tcBorders>
              <w:top w:val="single" w:color="auto" w:sz="4" w:space="0"/>
              <w:left w:val="nil"/>
              <w:bottom w:val="single" w:color="auto" w:sz="4" w:space="0"/>
              <w:right w:val="single" w:color="auto" w:sz="4" w:space="0"/>
            </w:tcBorders>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小学    □电脑绘画     □电子板报     □3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 xml:space="preserve">创意设计  </w:t>
            </w:r>
          </w:p>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□微视频（网络素养专项）</w:t>
            </w:r>
            <w:r>
              <w:rPr>
                <w:rFonts w:hint="eastAsia"/>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361" w:type="dxa"/>
            <w:vMerge w:val="continue"/>
            <w:tcBorders>
              <w:top w:val="nil"/>
              <w:left w:val="single" w:color="auto" w:sz="4" w:space="0"/>
              <w:bottom w:val="single" w:color="auto" w:sz="4" w:space="0"/>
              <w:right w:val="single" w:color="auto" w:sz="4" w:space="0"/>
            </w:tcBorders>
            <w:vAlign w:val="center"/>
          </w:tcPr>
          <w:p>
            <w:pPr>
              <w:adjustRightInd w:val="0"/>
              <w:snapToGrid w:val="0"/>
              <w:rPr>
                <w:color w:val="000000" w:themeColor="text1"/>
                <w:sz w:val="24"/>
                <w14:textFill>
                  <w14:solidFill>
                    <w14:schemeClr w14:val="tx1"/>
                  </w14:solidFill>
                </w14:textFill>
              </w:rPr>
            </w:pPr>
          </w:p>
        </w:tc>
        <w:tc>
          <w:tcPr>
            <w:tcW w:w="8287" w:type="dxa"/>
            <w:gridSpan w:val="8"/>
            <w:tcBorders>
              <w:top w:val="single" w:color="auto" w:sz="4" w:space="0"/>
              <w:left w:val="nil"/>
              <w:bottom w:val="single" w:color="auto" w:sz="4" w:space="0"/>
              <w:right w:val="single" w:color="auto" w:sz="4" w:space="0"/>
            </w:tcBorders>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初中    □电脑绘画     □3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 xml:space="preserve">创意设计     □微视频/微动漫     </w:t>
            </w:r>
          </w:p>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□微视频（网络素养专项）</w:t>
            </w:r>
            <w:r>
              <w:rPr>
                <w:rFonts w:hint="eastAsia"/>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3" w:hRule="atLeast"/>
          <w:jc w:val="center"/>
        </w:trPr>
        <w:tc>
          <w:tcPr>
            <w:tcW w:w="1361" w:type="dxa"/>
            <w:vMerge w:val="continue"/>
            <w:tcBorders>
              <w:top w:val="nil"/>
              <w:left w:val="single" w:color="auto" w:sz="4" w:space="0"/>
              <w:bottom w:val="single" w:color="auto" w:sz="4" w:space="0"/>
              <w:right w:val="single" w:color="auto" w:sz="4" w:space="0"/>
            </w:tcBorders>
            <w:vAlign w:val="center"/>
          </w:tcPr>
          <w:p>
            <w:pPr>
              <w:adjustRightInd w:val="0"/>
              <w:snapToGrid w:val="0"/>
              <w:rPr>
                <w:color w:val="000000" w:themeColor="text1"/>
                <w:sz w:val="24"/>
                <w14:textFill>
                  <w14:solidFill>
                    <w14:schemeClr w14:val="tx1"/>
                  </w14:solidFill>
                </w14:textFill>
              </w:rPr>
            </w:pPr>
          </w:p>
        </w:tc>
        <w:tc>
          <w:tcPr>
            <w:tcW w:w="8287" w:type="dxa"/>
            <w:gridSpan w:val="8"/>
            <w:tcBorders>
              <w:top w:val="single" w:color="auto" w:sz="4" w:space="0"/>
              <w:left w:val="nil"/>
              <w:bottom w:val="single" w:color="auto" w:sz="4" w:space="0"/>
              <w:right w:val="single" w:color="auto" w:sz="4" w:space="0"/>
            </w:tcBorders>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高中</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含中职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□电脑艺术设计（</w:t>
            </w:r>
            <w:r>
              <w:rPr>
                <w:rFonts w:hint="eastAsia" w:hAnsi="宋体"/>
                <w:color w:val="000000" w:themeColor="text1"/>
                <w:sz w:val="24"/>
                <w14:textFill>
                  <w14:solidFill>
                    <w14:schemeClr w14:val="tx1"/>
                  </w14:solidFill>
                </w14:textFill>
              </w:rPr>
              <w:t>标志设计</w:t>
            </w:r>
            <w:r>
              <w:rPr>
                <w:rFonts w:hint="eastAsia"/>
                <w:color w:val="000000" w:themeColor="text1"/>
                <w:sz w:val="24"/>
                <w14:textFill>
                  <w14:solidFill>
                    <w14:schemeClr w14:val="tx1"/>
                  </w14:solidFill>
                </w14:textFill>
              </w:rPr>
              <w:t>）     □3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创意设计</w:t>
            </w:r>
          </w:p>
          <w:p>
            <w:pPr>
              <w:adjustRightInd w:val="0"/>
              <w:snapToGrid w:val="0"/>
              <w:ind w:firstLine="1920" w:firstLineChars="8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□微视频/微动漫  </w:t>
            </w:r>
            <w:r>
              <w:rPr>
                <w:rFonts w:hint="eastAsia"/>
                <w:color w:val="000000" w:themeColor="text1"/>
                <w:sz w:val="24"/>
                <w:lang w:val="en-US"/>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□微视频（网络素养专项）</w:t>
            </w:r>
            <w:r>
              <w:rPr>
                <w:rFonts w:hint="eastAsia"/>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1" w:type="dxa"/>
            <w:tcBorders>
              <w:top w:val="single" w:color="auto" w:sz="4" w:space="0"/>
              <w:left w:val="single" w:color="auto" w:sz="4" w:space="0"/>
              <w:bottom w:val="single" w:color="auto" w:sz="4" w:space="0"/>
              <w:right w:val="single" w:color="auto" w:sz="4" w:space="0"/>
            </w:tcBorders>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作者姓名</w:t>
            </w:r>
          </w:p>
        </w:tc>
        <w:tc>
          <w:tcPr>
            <w:tcW w:w="731" w:type="dxa"/>
            <w:tcBorders>
              <w:top w:val="single" w:color="auto" w:sz="4" w:space="0"/>
              <w:left w:val="nil"/>
              <w:bottom w:val="single" w:color="auto" w:sz="4" w:space="0"/>
              <w:right w:val="single" w:color="auto" w:sz="4" w:space="0"/>
            </w:tcBorders>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性别</w:t>
            </w:r>
          </w:p>
        </w:tc>
        <w:tc>
          <w:tcPr>
            <w:tcW w:w="6238" w:type="dxa"/>
            <w:gridSpan w:val="6"/>
            <w:tcBorders>
              <w:top w:val="single" w:color="auto" w:sz="4" w:space="0"/>
              <w:left w:val="nil"/>
              <w:bottom w:val="single" w:color="auto" w:sz="4" w:space="0"/>
              <w:right w:val="single" w:color="auto" w:sz="4" w:space="0"/>
            </w:tcBorders>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学籍所在学校（须盖公章） </w:t>
            </w:r>
          </w:p>
        </w:tc>
        <w:tc>
          <w:tcPr>
            <w:tcW w:w="1318" w:type="dxa"/>
            <w:tcBorders>
              <w:top w:val="single" w:color="auto" w:sz="4" w:space="0"/>
              <w:left w:val="nil"/>
              <w:bottom w:val="single" w:color="auto" w:sz="4" w:space="0"/>
              <w:right w:val="single" w:color="auto" w:sz="4" w:space="0"/>
            </w:tcBorders>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6238" w:type="dxa"/>
            <w:gridSpan w:val="6"/>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color w:val="000000" w:themeColor="text1"/>
                <w:sz w:val="24"/>
                <w14:textFill>
                  <w14:solidFill>
                    <w14:schemeClr w14:val="tx1"/>
                  </w14:solidFill>
                </w14:textFill>
              </w:rPr>
            </w:pPr>
          </w:p>
        </w:tc>
        <w:tc>
          <w:tcPr>
            <w:tcW w:w="1318" w:type="dxa"/>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6238" w:type="dxa"/>
            <w:gridSpan w:val="6"/>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color w:val="000000" w:themeColor="text1"/>
                <w:sz w:val="24"/>
                <w14:textFill>
                  <w14:solidFill>
                    <w14:schemeClr w14:val="tx1"/>
                  </w14:solidFill>
                </w14:textFill>
              </w:rPr>
            </w:pPr>
          </w:p>
        </w:tc>
        <w:tc>
          <w:tcPr>
            <w:tcW w:w="1318" w:type="dxa"/>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指导教师姓名</w:t>
            </w: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性别</w:t>
            </w:r>
          </w:p>
        </w:tc>
        <w:tc>
          <w:tcPr>
            <w:tcW w:w="265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职务/职称</w:t>
            </w:r>
          </w:p>
        </w:tc>
        <w:tc>
          <w:tcPr>
            <w:tcW w:w="4902" w:type="dxa"/>
            <w:gridSpan w:val="5"/>
            <w:tcBorders>
              <w:top w:val="single" w:color="auto" w:sz="4" w:space="0"/>
              <w:left w:val="nil"/>
              <w:bottom w:val="single" w:color="auto" w:sz="4" w:space="0"/>
              <w:right w:val="single" w:color="auto" w:sz="4" w:space="0"/>
            </w:tcBorders>
            <w:vAlign w:val="center"/>
          </w:tcPr>
          <w:p>
            <w:pPr>
              <w:adjustRightInd w:val="0"/>
              <w:snapToGrid w:val="0"/>
              <w:ind w:firstLine="960" w:firstLineChars="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所在单位 （按单位公章填写）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265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4902" w:type="dxa"/>
            <w:gridSpan w:val="5"/>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手机号码</w:t>
            </w:r>
          </w:p>
        </w:tc>
        <w:tc>
          <w:tcPr>
            <w:tcW w:w="7549" w:type="dxa"/>
            <w:gridSpan w:val="6"/>
            <w:tcBorders>
              <w:top w:val="single" w:color="auto" w:sz="4" w:space="0"/>
              <w:left w:val="nil"/>
              <w:bottom w:val="single" w:color="auto" w:sz="4" w:space="0"/>
              <w:right w:val="single" w:color="auto" w:sz="4" w:space="0"/>
            </w:tcBorders>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648" w:type="dxa"/>
            <w:gridSpan w:val="9"/>
            <w:tcBorders>
              <w:top w:val="single" w:color="auto" w:sz="4" w:space="0"/>
              <w:left w:val="single" w:color="auto" w:sz="4" w:space="0"/>
              <w:bottom w:val="single" w:color="auto" w:sz="4" w:space="0"/>
              <w:right w:val="single" w:color="auto" w:sz="4" w:space="0"/>
            </w:tcBorders>
          </w:tcPr>
          <w:p>
            <w:pPr>
              <w:spacing w:line="440" w:lineRule="auto"/>
              <w:jc w:val="center"/>
              <w:rPr>
                <w:rFonts w:ascii="仿宋" w:hAnsi="仿宋" w:eastAsia="仿宋"/>
                <w:b/>
                <w:color w:val="000000" w:themeColor="text1"/>
                <w:sz w:val="30"/>
                <w14:textFill>
                  <w14:solidFill>
                    <w14:schemeClr w14:val="tx1"/>
                  </w14:solidFill>
                </w14:textFill>
              </w:rPr>
            </w:pPr>
            <w:r>
              <w:rPr>
                <w:rFonts w:hint="eastAsia" w:ascii="仿宋" w:hAnsi="仿宋" w:eastAsia="仿宋"/>
                <w:b/>
                <w:color w:val="000000" w:themeColor="text1"/>
                <w:sz w:val="30"/>
                <w14:textFill>
                  <w14:solidFill>
                    <w14:schemeClr w14:val="tx1"/>
                  </w14:solidFill>
                </w14:textFill>
              </w:rPr>
              <w:t>诚 信 承 诺</w:t>
            </w:r>
          </w:p>
          <w:p>
            <w:pPr>
              <w:adjustRightInd w:val="0"/>
              <w:snapToGrid w:val="0"/>
              <w:spacing w:line="3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人确认已了解全国师生数字素养提升实践活动（第二十四届学生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pPr>
              <w:adjustRightInd w:val="0"/>
              <w:snapToGrid w:val="0"/>
              <w:rPr>
                <w:color w:val="000000" w:themeColor="text1"/>
                <w:szCs w:val="21"/>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□以上内容已阅知，本人</w:t>
            </w:r>
            <w:r>
              <w:rPr>
                <w:rFonts w:hint="eastAsia" w:ascii="仿宋" w:hAnsi="仿宋" w:eastAsia="仿宋"/>
                <w:color w:val="000000" w:themeColor="text1"/>
                <w:sz w:val="28"/>
                <w:szCs w:val="28"/>
                <w14:textFill>
                  <w14:solidFill>
                    <w14:schemeClr w14:val="tx1"/>
                  </w14:solidFill>
                </w14:textFill>
              </w:rPr>
              <w:t>将</w:t>
            </w:r>
            <w:r>
              <w:rPr>
                <w:rFonts w:ascii="仿宋" w:hAnsi="仿宋" w:eastAsia="仿宋"/>
                <w:color w:val="000000" w:themeColor="text1"/>
                <w:sz w:val="28"/>
                <w:szCs w:val="28"/>
                <w14:textFill>
                  <w14:solidFill>
                    <w14:schemeClr w14:val="tx1"/>
                  </w14:solidFill>
                </w14:textFill>
              </w:rPr>
              <w:t>严格遵守</w:t>
            </w:r>
            <w:r>
              <w:rPr>
                <w:rFonts w:hint="eastAsia" w:ascii="仿宋" w:hAnsi="仿宋" w:eastAsia="仿宋"/>
                <w:color w:val="000000" w:themeColor="text1"/>
                <w:sz w:val="28"/>
                <w:szCs w:val="28"/>
                <w14:textFill>
                  <w14:solidFill>
                    <w14:schemeClr w14:val="tx1"/>
                  </w14:solidFill>
                </w14:textFill>
              </w:rPr>
              <w:t>上述承诺</w:t>
            </w:r>
            <w:r>
              <w:rPr>
                <w:rFonts w:ascii="仿宋" w:hAnsi="仿宋" w:eastAsia="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783" w:type="dxa"/>
            <w:gridSpan w:val="5"/>
            <w:tcBorders>
              <w:top w:val="dashed" w:color="auto" w:sz="4" w:space="0"/>
              <w:left w:val="single" w:color="auto" w:sz="4" w:space="0"/>
              <w:bottom w:val="single" w:color="auto" w:sz="4" w:space="0"/>
              <w:right w:val="dashed" w:color="auto" w:sz="4" w:space="0"/>
            </w:tcBorders>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承诺人（作者）签名：</w:t>
            </w:r>
          </w:p>
        </w:tc>
        <w:tc>
          <w:tcPr>
            <w:tcW w:w="4865" w:type="dxa"/>
            <w:gridSpan w:val="4"/>
            <w:tcBorders>
              <w:top w:val="dashed" w:color="auto" w:sz="4" w:space="0"/>
              <w:left w:val="nil"/>
              <w:bottom w:val="single" w:color="auto" w:sz="4" w:space="0"/>
              <w:right w:val="single" w:color="auto" w:sz="4" w:space="0"/>
            </w:tcBorders>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承诺人（作者）签名：</w:t>
            </w:r>
          </w:p>
        </w:tc>
      </w:tr>
    </w:tbl>
    <w:p>
      <w:pPr>
        <w:rPr>
          <w:rFonts w:ascii="黑体" w:hAnsi="黑体" w:eastAsia="黑体"/>
          <w:color w:val="000000" w:themeColor="text1"/>
          <w:sz w:val="32"/>
          <w:szCs w:val="32"/>
          <w14:textFill>
            <w14:solidFill>
              <w14:schemeClr w14:val="tx1"/>
            </w14:solidFill>
          </w14:textFill>
        </w:rPr>
      </w:pPr>
      <w:r>
        <w:rPr>
          <w:rFonts w:hint="eastAsia"/>
          <w:bCs/>
          <w:color w:val="000000" w:themeColor="text1"/>
          <w:sz w:val="24"/>
          <w:szCs w:val="21"/>
          <w14:textFill>
            <w14:solidFill>
              <w14:schemeClr w14:val="tx1"/>
            </w14:solidFill>
          </w14:textFill>
        </w:rPr>
        <w:t>该表格信息均在网上填写并确认，电子版扫描盖章后，随作品一起报送。</w:t>
      </w:r>
    </w:p>
    <w:p>
      <w:pPr>
        <w:adjustRightInd w:val="0"/>
        <w:snapToGrid w:val="0"/>
        <w:rPr>
          <w:rFonts w:ascii="黑体" w:hAnsi="黑体" w:eastAsia="黑体"/>
          <w:color w:val="000000" w:themeColor="text1"/>
          <w:sz w:val="32"/>
          <w:szCs w:val="32"/>
          <w14:textFill>
            <w14:solidFill>
              <w14:schemeClr w14:val="tx1"/>
            </w14:solidFill>
          </w14:textFill>
        </w:rPr>
      </w:pPr>
    </w:p>
    <w:p>
      <w:pPr>
        <w:adjustRightInd w:val="0"/>
        <w:snapToGrid w:val="0"/>
        <w:rPr>
          <w:rFonts w:ascii="黑体" w:hAnsi="黑体" w:eastAsia="黑体"/>
          <w:color w:val="000000" w:themeColor="text1"/>
          <w:sz w:val="32"/>
          <w:szCs w:val="32"/>
          <w14:textFill>
            <w14:solidFill>
              <w14:schemeClr w14:val="tx1"/>
            </w14:solidFill>
          </w14:textFill>
        </w:rPr>
      </w:pPr>
    </w:p>
    <w:p>
      <w:pPr>
        <w:adjustRightInd w:val="0"/>
        <w:snapToGrid w:val="0"/>
        <w:rPr>
          <w:rFonts w:ascii="黑体" w:hAnsi="黑体" w:eastAsia="黑体"/>
          <w:color w:val="000000" w:themeColor="text1"/>
          <w:sz w:val="32"/>
          <w:szCs w:val="32"/>
          <w14:textFill>
            <w14:solidFill>
              <w14:schemeClr w14:val="tx1"/>
            </w14:solidFill>
          </w14:textFill>
        </w:rPr>
      </w:pPr>
    </w:p>
    <w:p>
      <w:pPr>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adjustRightInd w:val="0"/>
        <w:snapToGrid w:val="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附表</w:t>
      </w:r>
      <w:r>
        <w:rPr>
          <w:rFonts w:hint="eastAsia" w:ascii="黑体" w:hAnsi="黑体" w:eastAsia="黑体"/>
          <w:color w:val="000000" w:themeColor="text1"/>
          <w:sz w:val="32"/>
          <w:szCs w:val="32"/>
          <w14:textFill>
            <w14:solidFill>
              <w14:schemeClr w14:val="tx1"/>
            </w14:solidFill>
          </w14:textFill>
        </w:rPr>
        <w:t>2</w:t>
      </w:r>
    </w:p>
    <w:p>
      <w:pPr>
        <w:adjustRightInd w:val="0"/>
        <w:snapToGrid w:val="0"/>
        <w:jc w:val="center"/>
        <w:outlineLvl w:val="0"/>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数字创作类作品创作说明</w:t>
      </w:r>
    </w:p>
    <w:p>
      <w:pPr>
        <w:adjustRightInd w:val="0"/>
        <w:snapToGrid w:val="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作品</w:t>
      </w:r>
      <w:r>
        <w:rPr>
          <w:color w:val="000000" w:themeColor="text1"/>
          <w:sz w:val="32"/>
          <w:szCs w:val="32"/>
          <w14:textFill>
            <w14:solidFill>
              <w14:schemeClr w14:val="tx1"/>
            </w14:solidFill>
          </w14:textFill>
        </w:rPr>
        <w:t>名称</w:t>
      </w:r>
      <w:r>
        <w:rPr>
          <w:rFonts w:hint="eastAsia"/>
          <w:color w:val="000000" w:themeColor="text1"/>
          <w:sz w:val="32"/>
          <w:szCs w:val="32"/>
          <w14:textFill>
            <w14:solidFill>
              <w14:schemeClr w14:val="tx1"/>
            </w14:solidFill>
          </w14:textFill>
        </w:rPr>
        <w:t>：</w:t>
      </w:r>
    </w:p>
    <w:tbl>
      <w:tblPr>
        <w:tblStyle w:val="1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9634" w:type="dxa"/>
            <w:tcBorders>
              <w:top w:val="single" w:color="auto" w:sz="4" w:space="0"/>
              <w:left w:val="single" w:color="auto" w:sz="4" w:space="0"/>
              <w:bottom w:val="single" w:color="auto" w:sz="4" w:space="0"/>
              <w:right w:val="single" w:color="auto" w:sz="4" w:space="0"/>
            </w:tcBorders>
          </w:tcPr>
          <w:p>
            <w:pPr>
              <w:adjustRightInd w:val="0"/>
              <w:snapToGri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创作思想</w:t>
            </w:r>
            <w:r>
              <w:rPr>
                <w:color w:val="000000" w:themeColor="text1"/>
                <w14:textFill>
                  <w14:solidFill>
                    <w14:schemeClr w14:val="tx1"/>
                  </w14:solidFill>
                </w14:textFill>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9634" w:type="dxa"/>
            <w:tcBorders>
              <w:top w:val="single" w:color="auto" w:sz="4" w:space="0"/>
              <w:left w:val="single" w:color="auto" w:sz="4" w:space="0"/>
              <w:bottom w:val="single" w:color="auto" w:sz="4" w:space="0"/>
              <w:right w:val="single" w:color="auto" w:sz="4" w:space="0"/>
            </w:tcBorders>
          </w:tcPr>
          <w:p>
            <w:pPr>
              <w:adjustRightInd w:val="0"/>
              <w:snapToGri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创作过程</w:t>
            </w:r>
            <w:r>
              <w:rPr>
                <w:color w:val="000000" w:themeColor="text1"/>
                <w14:textFill>
                  <w14:solidFill>
                    <w14:schemeClr w14:val="tx1"/>
                  </w14:solidFill>
                </w14:textFill>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9634" w:type="dxa"/>
            <w:tcBorders>
              <w:top w:val="single" w:color="auto" w:sz="4" w:space="0"/>
              <w:left w:val="single" w:color="auto" w:sz="4" w:space="0"/>
              <w:bottom w:val="single" w:color="auto" w:sz="4" w:space="0"/>
              <w:right w:val="single" w:color="auto" w:sz="4" w:space="0"/>
            </w:tcBorders>
          </w:tcPr>
          <w:p>
            <w:pPr>
              <w:adjustRightInd w:val="0"/>
              <w:snapToGri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634" w:type="dxa"/>
            <w:tcBorders>
              <w:top w:val="single" w:color="auto" w:sz="4" w:space="0"/>
              <w:left w:val="single" w:color="auto" w:sz="4" w:space="0"/>
              <w:bottom w:val="single" w:color="auto" w:sz="4" w:space="0"/>
              <w:right w:val="single" w:color="auto" w:sz="4" w:space="0"/>
            </w:tcBorders>
          </w:tcPr>
          <w:p>
            <w:pPr>
              <w:adjustRightInd w:val="0"/>
              <w:snapToGri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参考资源</w:t>
            </w:r>
            <w:r>
              <w:rPr>
                <w:color w:val="000000" w:themeColor="text1"/>
                <w14:textFill>
                  <w14:solidFill>
                    <w14:schemeClr w14:val="tx1"/>
                  </w14:solidFill>
                </w14:textFill>
              </w:rPr>
              <w:t>（参考或引用他人资源及出处）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9634" w:type="dxa"/>
            <w:tcBorders>
              <w:top w:val="single" w:color="auto" w:sz="4" w:space="0"/>
              <w:left w:val="single" w:color="auto" w:sz="4" w:space="0"/>
              <w:bottom w:val="single" w:color="auto" w:sz="4" w:space="0"/>
              <w:right w:val="single" w:color="auto" w:sz="4" w:space="0"/>
            </w:tcBorders>
          </w:tcPr>
          <w:p>
            <w:pPr>
              <w:adjustRightInd w:val="0"/>
              <w:snapToGri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9634" w:type="dxa"/>
            <w:tcBorders>
              <w:top w:val="single" w:color="auto" w:sz="4" w:space="0"/>
              <w:left w:val="single" w:color="auto" w:sz="4" w:space="0"/>
              <w:bottom w:val="single" w:color="auto" w:sz="4" w:space="0"/>
              <w:right w:val="single" w:color="auto" w:sz="4" w:space="0"/>
            </w:tcBorders>
          </w:tcPr>
          <w:p>
            <w:pPr>
              <w:adjustRightInd w:val="0"/>
              <w:snapToGri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其他说明</w:t>
            </w:r>
            <w:r>
              <w:rPr>
                <w:color w:val="000000" w:themeColor="text1"/>
                <w14:textFill>
                  <w14:solidFill>
                    <w14:schemeClr w14:val="tx1"/>
                  </w14:solidFill>
                </w14:textFill>
              </w:rPr>
              <w:t>（需要特别说明的问题）</w:t>
            </w:r>
          </w:p>
        </w:tc>
      </w:tr>
    </w:tbl>
    <w:p>
      <w:pPr>
        <w:adjustRightInd w:val="0"/>
        <w:snapToGrid w:val="0"/>
        <w:spacing w:line="440" w:lineRule="exact"/>
        <w:outlineLvl w:val="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（注：填写内容不受表格限制。）</w:t>
      </w:r>
    </w:p>
    <w:p>
      <w:pPr>
        <w:spacing w:line="300" w:lineRule="exact"/>
        <w:rPr>
          <w:rFonts w:ascii="华文仿宋" w:hAnsi="华文仿宋" w:eastAsia="华文仿宋" w:cs="宋体"/>
          <w:b/>
          <w:color w:val="000000" w:themeColor="text1"/>
          <w:sz w:val="32"/>
          <w:szCs w:val="32"/>
          <w14:textFill>
            <w14:solidFill>
              <w14:schemeClr w14:val="tx1"/>
            </w14:solidFill>
          </w14:textFill>
        </w:rPr>
      </w:pPr>
    </w:p>
    <w:p>
      <w:pPr>
        <w:spacing w:line="400" w:lineRule="exact"/>
        <w:rPr>
          <w:bCs/>
          <w:color w:val="000000" w:themeColor="text1"/>
          <w:sz w:val="32"/>
          <w:szCs w:val="32"/>
          <w14:textFill>
            <w14:solidFill>
              <w14:schemeClr w14:val="tx1"/>
            </w14:solidFill>
          </w14:textFill>
        </w:rPr>
      </w:pPr>
    </w:p>
    <w:p>
      <w:pPr>
        <w:spacing w:line="400" w:lineRule="exact"/>
        <w:rPr>
          <w:bCs/>
          <w:color w:val="000000" w:themeColor="text1"/>
          <w:sz w:val="32"/>
          <w:szCs w:val="32"/>
          <w14:textFill>
            <w14:solidFill>
              <w14:schemeClr w14:val="tx1"/>
            </w14:solidFill>
          </w14:textFill>
        </w:rPr>
      </w:pPr>
    </w:p>
    <w:p>
      <w:pPr>
        <w:spacing w:line="500" w:lineRule="exact"/>
        <w:rPr>
          <w:rFonts w:ascii="黑体" w:hAnsi="黑体" w:eastAsia="黑体"/>
          <w:bCs/>
          <w:color w:val="000000" w:themeColor="text1"/>
          <w:sz w:val="32"/>
          <w14:textFill>
            <w14:solidFill>
              <w14:schemeClr w14:val="tx1"/>
            </w14:solidFill>
          </w14:textFill>
        </w:rPr>
      </w:pPr>
    </w:p>
    <w:p>
      <w:pPr>
        <w:adjustRightInd w:val="0"/>
        <w:snapToGrid w:val="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附表</w:t>
      </w:r>
      <w:r>
        <w:rPr>
          <w:rFonts w:hint="eastAsia" w:ascii="黑体" w:hAnsi="黑体" w:eastAsia="黑体"/>
          <w:color w:val="000000" w:themeColor="text1"/>
          <w:sz w:val="32"/>
          <w:szCs w:val="32"/>
          <w14:textFill>
            <w14:solidFill>
              <w14:schemeClr w14:val="tx1"/>
            </w14:solidFill>
          </w14:textFill>
        </w:rPr>
        <w:t>3</w:t>
      </w:r>
    </w:p>
    <w:p>
      <w:pPr>
        <w:spacing w:line="500" w:lineRule="exact"/>
        <w:jc w:val="center"/>
        <w:rPr>
          <w:rFonts w:hint="eastAsia" w:ascii="方正小标宋简体" w:hAnsi="华文中宋" w:eastAsia="方正小标宋简体" w:cs="华文中宋"/>
          <w:bCs/>
          <w:color w:val="000000" w:themeColor="text1"/>
          <w:sz w:val="36"/>
          <w:szCs w:val="36"/>
          <w14:textFill>
            <w14:solidFill>
              <w14:schemeClr w14:val="tx1"/>
            </w14:solidFill>
          </w14:textFill>
        </w:rPr>
      </w:pPr>
      <w:r>
        <w:rPr>
          <w:rFonts w:hint="eastAsia" w:ascii="方正小标宋简体" w:hAnsi="华文中宋" w:eastAsia="方正小标宋简体" w:cs="华文中宋"/>
          <w:bCs/>
          <w:color w:val="000000" w:themeColor="text1"/>
          <w:sz w:val="36"/>
          <w:szCs w:val="36"/>
          <w14:textFill>
            <w14:solidFill>
              <w14:schemeClr w14:val="tx1"/>
            </w14:solidFill>
          </w14:textFill>
        </w:rPr>
        <w:t>202</w:t>
      </w:r>
      <w:r>
        <w:rPr>
          <w:rFonts w:hint="eastAsia" w:ascii="方正小标宋简体" w:hAnsi="华文中宋" w:eastAsia="方正小标宋简体" w:cs="华文中宋"/>
          <w:bCs/>
          <w:color w:val="000000" w:themeColor="text1"/>
          <w:sz w:val="36"/>
          <w:szCs w:val="36"/>
          <w:lang w:val="en-US"/>
          <w14:textFill>
            <w14:solidFill>
              <w14:schemeClr w14:val="tx1"/>
            </w14:solidFill>
          </w14:textFill>
        </w:rPr>
        <w:t>4</w:t>
      </w:r>
      <w:r>
        <w:rPr>
          <w:rFonts w:hint="eastAsia" w:ascii="方正小标宋简体" w:hAnsi="华文中宋" w:eastAsia="方正小标宋简体" w:cs="华文中宋"/>
          <w:bCs/>
          <w:color w:val="000000" w:themeColor="text1"/>
          <w:sz w:val="36"/>
          <w:szCs w:val="36"/>
          <w14:textFill>
            <w14:solidFill>
              <w14:schemeClr w14:val="tx1"/>
            </w14:solidFill>
          </w14:textFill>
        </w:rPr>
        <w:t>年</w:t>
      </w:r>
      <w:r>
        <w:rPr>
          <w:rFonts w:hint="eastAsia" w:ascii="方正小标宋简体" w:hAnsi="华文中宋" w:eastAsia="方正小标宋简体" w:cs="华文中宋"/>
          <w:bCs/>
          <w:color w:val="000000" w:themeColor="text1"/>
          <w:sz w:val="36"/>
          <w:szCs w:val="36"/>
          <w:lang w:val="en-US"/>
          <w14:textFill>
            <w14:solidFill>
              <w14:schemeClr w14:val="tx1"/>
            </w14:solidFill>
          </w14:textFill>
        </w:rPr>
        <w:t>鄂州市</w:t>
      </w:r>
      <w:r>
        <w:rPr>
          <w:rFonts w:hint="eastAsia" w:ascii="方正小标宋简体" w:hAnsi="华文中宋" w:eastAsia="方正小标宋简体" w:cs="华文中宋"/>
          <w:bCs/>
          <w:color w:val="000000" w:themeColor="text1"/>
          <w:sz w:val="36"/>
          <w:szCs w:val="36"/>
          <w14:textFill>
            <w14:solidFill>
              <w14:schemeClr w14:val="tx1"/>
            </w14:solidFill>
          </w14:textFill>
        </w:rPr>
        <w:t>学生数字素养提升实践活动</w:t>
      </w:r>
    </w:p>
    <w:p>
      <w:pPr>
        <w:spacing w:line="500" w:lineRule="exact"/>
        <w:jc w:val="center"/>
        <w:rPr>
          <w:rFonts w:ascii="华文中宋" w:hAnsi="华文中宋" w:eastAsia="华文中宋" w:cs="华文中宋"/>
          <w:bCs/>
          <w:color w:val="000000" w:themeColor="text1"/>
          <w:sz w:val="36"/>
          <w:szCs w:val="36"/>
          <w14:textFill>
            <w14:solidFill>
              <w14:schemeClr w14:val="tx1"/>
            </w14:solidFill>
          </w14:textFill>
        </w:rPr>
      </w:pPr>
      <w:r>
        <w:rPr>
          <w:rFonts w:hint="eastAsia" w:ascii="方正小标宋简体" w:hAnsi="华文中宋" w:eastAsia="方正小标宋简体" w:cs="华文中宋"/>
          <w:bCs/>
          <w:color w:val="000000" w:themeColor="text1"/>
          <w:sz w:val="36"/>
          <w:szCs w:val="36"/>
          <w14:textFill>
            <w14:solidFill>
              <w14:schemeClr w14:val="tx1"/>
            </w14:solidFill>
          </w14:textFill>
        </w:rPr>
        <w:t>数字创作类推荐作品名单</w:t>
      </w:r>
    </w:p>
    <w:p>
      <w:pPr>
        <w:spacing w:line="500" w:lineRule="exact"/>
        <w:rPr>
          <w:bCs/>
          <w:color w:val="000000" w:themeColor="text1"/>
          <w:sz w:val="28"/>
          <w:szCs w:val="28"/>
          <w14:textFill>
            <w14:solidFill>
              <w14:schemeClr w14:val="tx1"/>
            </w14:solidFill>
          </w14:textFill>
        </w:rPr>
      </w:pPr>
    </w:p>
    <w:p>
      <w:pPr>
        <w:spacing w:line="500" w:lineRule="exac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该表格可从平台导出整理后，通过电子邮件报送，各区、</w:t>
      </w:r>
      <w:r>
        <w:rPr>
          <w:rFonts w:hint="eastAsia"/>
          <w:bCs/>
          <w:color w:val="000000" w:themeColor="text1"/>
          <w:sz w:val="24"/>
          <w:szCs w:val="24"/>
          <w:lang w:val="en-US"/>
          <w14:textFill>
            <w14:solidFill>
              <w14:schemeClr w14:val="tx1"/>
            </w14:solidFill>
          </w14:textFill>
        </w:rPr>
        <w:t>各校</w:t>
      </w:r>
      <w:r>
        <w:rPr>
          <w:rFonts w:hint="eastAsia"/>
          <w:bCs/>
          <w:color w:val="000000" w:themeColor="text1"/>
          <w:sz w:val="24"/>
          <w:szCs w:val="24"/>
          <w14:textFill>
            <w14:solidFill>
              <w14:schemeClr w14:val="tx1"/>
            </w14:solidFill>
          </w14:textFill>
        </w:rPr>
        <w:t>盖章有效。</w:t>
      </w:r>
    </w:p>
    <w:tbl>
      <w:tblPr>
        <w:tblStyle w:val="11"/>
        <w:tblW w:w="10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883"/>
        <w:gridCol w:w="708"/>
        <w:gridCol w:w="1560"/>
        <w:gridCol w:w="1275"/>
        <w:gridCol w:w="1134"/>
        <w:gridCol w:w="1418"/>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33" w:type="dxa"/>
            <w:vAlign w:val="center"/>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791" w:type="dxa"/>
            <w:vAlign w:val="center"/>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作品编号</w:t>
            </w:r>
          </w:p>
        </w:tc>
        <w:tc>
          <w:tcPr>
            <w:tcW w:w="883" w:type="dxa"/>
            <w:vAlign w:val="center"/>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组别</w:t>
            </w:r>
          </w:p>
        </w:tc>
        <w:tc>
          <w:tcPr>
            <w:tcW w:w="708" w:type="dxa"/>
            <w:vAlign w:val="center"/>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w:t>
            </w:r>
          </w:p>
        </w:tc>
        <w:tc>
          <w:tcPr>
            <w:tcW w:w="1560" w:type="dxa"/>
            <w:vAlign w:val="center"/>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作品名称</w:t>
            </w:r>
          </w:p>
        </w:tc>
        <w:tc>
          <w:tcPr>
            <w:tcW w:w="1275" w:type="dxa"/>
            <w:vAlign w:val="center"/>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作者1</w:t>
            </w:r>
          </w:p>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姓名</w:t>
            </w:r>
          </w:p>
        </w:tc>
        <w:tc>
          <w:tcPr>
            <w:tcW w:w="1134" w:type="dxa"/>
            <w:vAlign w:val="center"/>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作者2</w:t>
            </w:r>
          </w:p>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姓名</w:t>
            </w:r>
          </w:p>
        </w:tc>
        <w:tc>
          <w:tcPr>
            <w:tcW w:w="1418" w:type="dxa"/>
            <w:vAlign w:val="center"/>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所在</w:t>
            </w:r>
          </w:p>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学校</w:t>
            </w:r>
          </w:p>
        </w:tc>
        <w:tc>
          <w:tcPr>
            <w:tcW w:w="850" w:type="dxa"/>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毕业年份</w:t>
            </w:r>
          </w:p>
        </w:tc>
        <w:tc>
          <w:tcPr>
            <w:tcW w:w="850" w:type="dxa"/>
            <w:vAlign w:val="center"/>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883" w:type="dxa"/>
            <w:vAlign w:val="center"/>
          </w:tcPr>
          <w:p>
            <w:pPr>
              <w:spacing w:line="500" w:lineRule="atLeast"/>
              <w:jc w:val="center"/>
              <w:rPr>
                <w:color w:val="000000" w:themeColor="text1"/>
                <w14:textFill>
                  <w14:solidFill>
                    <w14:schemeClr w14:val="tx1"/>
                  </w14:solidFill>
                </w14:textFill>
              </w:rPr>
            </w:pPr>
          </w:p>
        </w:tc>
        <w:tc>
          <w:tcPr>
            <w:tcW w:w="708"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1275" w:type="dxa"/>
          </w:tcPr>
          <w:p>
            <w:pPr>
              <w:spacing w:line="500" w:lineRule="atLeast"/>
              <w:rPr>
                <w:color w:val="000000" w:themeColor="text1"/>
                <w14:textFill>
                  <w14:solidFill>
                    <w14:schemeClr w14:val="tx1"/>
                  </w14:solidFill>
                </w14:textFill>
              </w:rPr>
            </w:pPr>
          </w:p>
        </w:tc>
        <w:tc>
          <w:tcPr>
            <w:tcW w:w="1134" w:type="dxa"/>
          </w:tcPr>
          <w:p>
            <w:pPr>
              <w:spacing w:line="500" w:lineRule="atLeast"/>
              <w:rPr>
                <w:color w:val="000000" w:themeColor="text1"/>
                <w14:textFill>
                  <w14:solidFill>
                    <w14:schemeClr w14:val="tx1"/>
                  </w14:solidFill>
                </w14:textFill>
              </w:rPr>
            </w:pPr>
          </w:p>
        </w:tc>
        <w:tc>
          <w:tcPr>
            <w:tcW w:w="1418"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c>
          <w:tcPr>
            <w:tcW w:w="850" w:type="dxa"/>
          </w:tcPr>
          <w:p>
            <w:pPr>
              <w:spacing w:line="500" w:lineRule="atLeast"/>
              <w:rPr>
                <w:color w:val="000000" w:themeColor="text1"/>
                <w14:textFill>
                  <w14:solidFill>
                    <w14:schemeClr w14:val="tx1"/>
                  </w14:solidFill>
                </w14:textFill>
              </w:rPr>
            </w:pPr>
          </w:p>
        </w:tc>
      </w:tr>
    </w:tbl>
    <w:p>
      <w:pPr>
        <w:ind w:leftChars="-99" w:hanging="218" w:hangingChars="91"/>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注：推荐作品信息与活动平台信息须一致，</w:t>
      </w:r>
      <w:r>
        <w:rPr>
          <w:rFonts w:hint="eastAsia"/>
          <w:color w:val="000000" w:themeColor="text1"/>
          <w:sz w:val="24"/>
          <w:szCs w:val="24"/>
          <w:lang w:val="en-US"/>
          <w14:textFill>
            <w14:solidFill>
              <w14:schemeClr w14:val="tx1"/>
            </w14:solidFill>
          </w14:textFill>
        </w:rPr>
        <w:t>4</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14:textFill>
            <w14:solidFill>
              <w14:schemeClr w14:val="tx1"/>
            </w14:solidFill>
          </w14:textFill>
        </w:rPr>
        <w:t>15</w:t>
      </w:r>
      <w:r>
        <w:rPr>
          <w:rFonts w:hint="eastAsia"/>
          <w:color w:val="000000" w:themeColor="text1"/>
          <w:sz w:val="24"/>
          <w:szCs w:val="24"/>
          <w14:textFill>
            <w14:solidFill>
              <w14:schemeClr w14:val="tx1"/>
            </w14:solidFill>
          </w14:textFill>
        </w:rPr>
        <w:t>日</w:t>
      </w:r>
      <w:r>
        <w:rPr>
          <w:rFonts w:hint="eastAsia"/>
          <w:color w:val="000000" w:themeColor="text1"/>
          <w:sz w:val="24"/>
          <w:szCs w:val="24"/>
          <w:lang w:val="en-US"/>
          <w14:textFill>
            <w14:solidFill>
              <w14:schemeClr w14:val="tx1"/>
            </w14:solidFill>
          </w14:textFill>
        </w:rPr>
        <w:t>前发至邮箱815043048@qq.com</w:t>
      </w:r>
      <w:r>
        <w:rPr>
          <w:rFonts w:hint="eastAsia"/>
          <w:color w:val="000000" w:themeColor="text1"/>
          <w:sz w:val="24"/>
          <w:szCs w:val="24"/>
          <w14:textFill>
            <w14:solidFill>
              <w14:schemeClr w14:val="tx1"/>
            </w14:solidFill>
          </w14:textFill>
        </w:rPr>
        <w:t>。</w:t>
      </w:r>
    </w:p>
    <w:p>
      <w:pP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br w:type="page"/>
      </w:r>
    </w:p>
    <w:p>
      <w:pPr>
        <w:pStyle w:val="4"/>
        <w:numPr>
          <w:ilvl w:val="0"/>
          <w:numId w:val="2"/>
        </w:numPr>
        <w:autoSpaceDE/>
        <w:autoSpaceDN/>
        <w:spacing w:line="400" w:lineRule="exact"/>
        <w:jc w:val="both"/>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计算思维类有关要求</w:t>
      </w:r>
    </w:p>
    <w:p>
      <w:pPr>
        <w:adjustRightInd w:val="0"/>
        <w:snapToGrid w:val="0"/>
        <w:spacing w:line="400" w:lineRule="exact"/>
        <w:ind w:firstLine="600" w:firstLineChars="200"/>
        <w:jc w:val="both"/>
        <w:rPr>
          <w:rFonts w:ascii="仿宋" w:hAnsi="仿宋" w:eastAsia="仿宋" w:cs="Arial"/>
          <w:color w:val="000000" w:themeColor="text1"/>
          <w:sz w:val="30"/>
          <w:szCs w:val="30"/>
          <w14:textFill>
            <w14:solidFill>
              <w14:schemeClr w14:val="tx1"/>
            </w14:solidFill>
          </w14:textFill>
        </w:rPr>
      </w:pPr>
      <w:r>
        <w:rPr>
          <w:rFonts w:hAnsi="宋体"/>
          <w:color w:val="000000" w:themeColor="text1"/>
          <w:sz w:val="30"/>
          <w:szCs w:val="30"/>
          <w14:textFill>
            <w14:solidFill>
              <w14:schemeClr w14:val="tx1"/>
            </w14:solidFill>
          </w14:textFill>
        </w:rPr>
        <w:t>计算思维类是使用常用程序设计语言（C/C++、C#、Java、Python、PHP等）、图形化编程工具等创作完成软件作品，实现某些特定功能或解决某种需求。软件作品可以是运行在单台计算机的软件、面向互联网的应用服务、面向移动互联网的APP应用等。</w:t>
      </w:r>
    </w:p>
    <w:p>
      <w:pPr>
        <w:shd w:val="clear" w:color="auto" w:fill="FFFFFF"/>
        <w:spacing w:line="400" w:lineRule="exact"/>
        <w:ind w:firstLine="600" w:firstLineChars="200"/>
        <w:jc w:val="both"/>
        <w:rPr>
          <w:rFonts w:ascii="黑体" w:hAnsi="黑体" w:eastAsia="黑体" w:cs="Arial"/>
          <w:color w:val="000000" w:themeColor="text1"/>
          <w:sz w:val="30"/>
          <w:szCs w:val="30"/>
          <w14:textFill>
            <w14:solidFill>
              <w14:schemeClr w14:val="tx1"/>
            </w14:solidFill>
          </w14:textFill>
        </w:rPr>
      </w:pPr>
      <w:r>
        <w:rPr>
          <w:rFonts w:hint="eastAsia" w:ascii="黑体" w:hAnsi="黑体" w:eastAsia="黑体" w:cs="Arial"/>
          <w:color w:val="000000" w:themeColor="text1"/>
          <w:sz w:val="30"/>
          <w:szCs w:val="30"/>
          <w14:textFill>
            <w14:solidFill>
              <w14:schemeClr w14:val="tx1"/>
            </w14:solidFill>
          </w14:textFill>
        </w:rPr>
        <w:t>（一）</w:t>
      </w:r>
      <w:r>
        <w:rPr>
          <w:rFonts w:ascii="黑体" w:hAnsi="黑体" w:eastAsia="黑体" w:cs="Arial"/>
          <w:color w:val="000000" w:themeColor="text1"/>
          <w:sz w:val="30"/>
          <w:szCs w:val="30"/>
          <w14:textFill>
            <w14:solidFill>
              <w14:schemeClr w14:val="tx1"/>
            </w14:solidFill>
          </w14:textFill>
        </w:rPr>
        <w:t>项目设置</w:t>
      </w:r>
    </w:p>
    <w:tbl>
      <w:tblPr>
        <w:tblStyle w:val="12"/>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5"/>
        <w:gridCol w:w="1733"/>
        <w:gridCol w:w="1140"/>
        <w:gridCol w:w="106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98" w:type="dxa"/>
            <w:gridSpan w:val="2"/>
            <w:vAlign w:val="center"/>
          </w:tcPr>
          <w:p>
            <w:pPr>
              <w:spacing w:line="320" w:lineRule="exact"/>
              <w:jc w:val="center"/>
              <w:rPr>
                <w:rFonts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项目名称</w:t>
            </w:r>
          </w:p>
        </w:tc>
        <w:tc>
          <w:tcPr>
            <w:tcW w:w="1140" w:type="dxa"/>
            <w:vAlign w:val="center"/>
          </w:tcPr>
          <w:p>
            <w:pPr>
              <w:spacing w:line="320" w:lineRule="exact"/>
              <w:jc w:val="center"/>
              <w:rPr>
                <w:rFonts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小学组</w:t>
            </w:r>
          </w:p>
        </w:tc>
        <w:tc>
          <w:tcPr>
            <w:tcW w:w="1063" w:type="dxa"/>
            <w:vAlign w:val="center"/>
          </w:tcPr>
          <w:p>
            <w:pPr>
              <w:spacing w:line="320" w:lineRule="exact"/>
              <w:jc w:val="center"/>
              <w:rPr>
                <w:rFonts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初中组</w:t>
            </w:r>
          </w:p>
        </w:tc>
        <w:tc>
          <w:tcPr>
            <w:tcW w:w="2227" w:type="dxa"/>
            <w:vAlign w:val="center"/>
          </w:tcPr>
          <w:p>
            <w:pPr>
              <w:spacing w:line="320" w:lineRule="exact"/>
              <w:jc w:val="center"/>
              <w:rPr>
                <w:rFonts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高中组（中职）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5" w:type="dxa"/>
            <w:vAlign w:val="center"/>
          </w:tcPr>
          <w:p>
            <w:pPr>
              <w:spacing w:line="320" w:lineRule="exact"/>
              <w:jc w:val="center"/>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创新开发</w:t>
            </w:r>
          </w:p>
        </w:tc>
        <w:tc>
          <w:tcPr>
            <w:tcW w:w="1733" w:type="dxa"/>
            <w:vMerge w:val="restart"/>
            <w:vAlign w:val="center"/>
          </w:tcPr>
          <w:p>
            <w:pPr>
              <w:spacing w:line="320" w:lineRule="exact"/>
              <w:jc w:val="center"/>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w:t>
            </w:r>
            <w:r>
              <w:rPr>
                <w:rFonts w:hint="eastAsia"/>
                <w:bCs/>
                <w:color w:val="000000" w:themeColor="text1"/>
                <w:sz w:val="28"/>
                <w:szCs w:val="28"/>
                <w14:textFill>
                  <w14:solidFill>
                    <w14:schemeClr w14:val="tx1"/>
                  </w14:solidFill>
                </w14:textFill>
              </w:rPr>
              <w:t>全国交流展示项目</w:t>
            </w:r>
            <w:r>
              <w:rPr>
                <w:rFonts w:hint="eastAsia" w:ascii="仿宋" w:hAnsi="仿宋" w:eastAsia="仿宋" w:cs="Arial"/>
                <w:color w:val="000000" w:themeColor="text1"/>
                <w:sz w:val="28"/>
                <w:szCs w:val="28"/>
                <w14:textFill>
                  <w14:solidFill>
                    <w14:schemeClr w14:val="tx1"/>
                  </w14:solidFill>
                </w14:textFill>
              </w:rPr>
              <w:t>）</w:t>
            </w:r>
          </w:p>
        </w:tc>
        <w:tc>
          <w:tcPr>
            <w:tcW w:w="1140" w:type="dxa"/>
            <w:vAlign w:val="center"/>
          </w:tcPr>
          <w:p>
            <w:pPr>
              <w:spacing w:line="320" w:lineRule="exact"/>
              <w:jc w:val="center"/>
              <w:rPr>
                <w:rFonts w:ascii="仿宋" w:hAnsi="仿宋" w:eastAsia="仿宋" w:cs="Arial"/>
                <w:color w:val="000000" w:themeColor="text1"/>
                <w:sz w:val="28"/>
                <w:szCs w:val="28"/>
                <w14:textFill>
                  <w14:solidFill>
                    <w14:schemeClr w14:val="tx1"/>
                  </w14:solidFill>
                </w14:textFill>
              </w:rPr>
            </w:pPr>
          </w:p>
        </w:tc>
        <w:tc>
          <w:tcPr>
            <w:tcW w:w="1063" w:type="dxa"/>
            <w:vAlign w:val="center"/>
          </w:tcPr>
          <w:p>
            <w:pPr>
              <w:spacing w:line="320" w:lineRule="exact"/>
              <w:jc w:val="center"/>
              <w:rPr>
                <w:rFonts w:ascii="仿宋" w:hAnsi="仿宋" w:eastAsia="仿宋" w:cs="Arial"/>
                <w:color w:val="000000" w:themeColor="text1"/>
                <w:sz w:val="28"/>
                <w:szCs w:val="28"/>
                <w14:textFill>
                  <w14:solidFill>
                    <w14:schemeClr w14:val="tx1"/>
                  </w14:solidFill>
                </w14:textFill>
              </w:rPr>
            </w:pPr>
          </w:p>
        </w:tc>
        <w:tc>
          <w:tcPr>
            <w:tcW w:w="2227" w:type="dxa"/>
            <w:vAlign w:val="center"/>
          </w:tcPr>
          <w:p>
            <w:pPr>
              <w:pStyle w:val="17"/>
              <w:spacing w:line="320" w:lineRule="exact"/>
              <w:ind w:left="0" w:firstLine="0"/>
              <w:jc w:val="center"/>
              <w:rPr>
                <w:rFonts w:ascii="仿宋" w:hAnsi="仿宋" w:eastAsia="仿宋" w:cs="Arial"/>
                <w:color w:val="000000" w:themeColor="text1"/>
                <w:sz w:val="28"/>
                <w:szCs w:val="28"/>
                <w14:textFill>
                  <w14:solidFill>
                    <w14:schemeClr w14:val="tx1"/>
                  </w14:solidFill>
                </w14:textFill>
              </w:rPr>
            </w:pPr>
            <w:r>
              <w:rPr>
                <w:rFonts w:ascii="仿宋" w:hAnsi="仿宋" w:eastAsia="仿宋" w:cs="Arial"/>
                <w:b/>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5" w:type="dxa"/>
            <w:vAlign w:val="center"/>
          </w:tcPr>
          <w:p>
            <w:pPr>
              <w:spacing w:line="320" w:lineRule="exact"/>
              <w:jc w:val="center"/>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创意编程</w:t>
            </w:r>
          </w:p>
        </w:tc>
        <w:tc>
          <w:tcPr>
            <w:tcW w:w="1733" w:type="dxa"/>
            <w:vMerge w:val="continue"/>
            <w:vAlign w:val="center"/>
          </w:tcPr>
          <w:p>
            <w:pPr>
              <w:spacing w:line="320" w:lineRule="exact"/>
              <w:jc w:val="center"/>
              <w:rPr>
                <w:rFonts w:ascii="仿宋" w:hAnsi="仿宋" w:eastAsia="仿宋" w:cs="Arial"/>
                <w:color w:val="000000" w:themeColor="text1"/>
                <w:sz w:val="28"/>
                <w:szCs w:val="28"/>
                <w14:textFill>
                  <w14:solidFill>
                    <w14:schemeClr w14:val="tx1"/>
                  </w14:solidFill>
                </w14:textFill>
              </w:rPr>
            </w:pPr>
          </w:p>
        </w:tc>
        <w:tc>
          <w:tcPr>
            <w:tcW w:w="1140" w:type="dxa"/>
            <w:vAlign w:val="center"/>
          </w:tcPr>
          <w:p>
            <w:pPr>
              <w:pStyle w:val="17"/>
              <w:spacing w:line="320" w:lineRule="exact"/>
              <w:ind w:left="0" w:firstLine="0"/>
              <w:jc w:val="center"/>
              <w:rPr>
                <w:rFonts w:ascii="仿宋" w:hAnsi="仿宋" w:eastAsia="仿宋" w:cs="Arial"/>
                <w:color w:val="000000" w:themeColor="text1"/>
                <w:sz w:val="28"/>
                <w:szCs w:val="28"/>
                <w14:textFill>
                  <w14:solidFill>
                    <w14:schemeClr w14:val="tx1"/>
                  </w14:solidFill>
                </w14:textFill>
              </w:rPr>
            </w:pPr>
            <w:r>
              <w:rPr>
                <w:rFonts w:ascii="仿宋" w:hAnsi="仿宋" w:eastAsia="仿宋" w:cs="Arial"/>
                <w:b/>
                <w:bCs/>
                <w:color w:val="000000" w:themeColor="text1"/>
                <w:sz w:val="28"/>
                <w:szCs w:val="28"/>
                <w14:textFill>
                  <w14:solidFill>
                    <w14:schemeClr w14:val="tx1"/>
                  </w14:solidFill>
                </w14:textFill>
              </w:rPr>
              <w:t>●</w:t>
            </w:r>
          </w:p>
        </w:tc>
        <w:tc>
          <w:tcPr>
            <w:tcW w:w="1063" w:type="dxa"/>
            <w:vAlign w:val="center"/>
          </w:tcPr>
          <w:p>
            <w:pPr>
              <w:pStyle w:val="17"/>
              <w:spacing w:line="320" w:lineRule="exact"/>
              <w:ind w:left="0" w:firstLine="0"/>
              <w:jc w:val="center"/>
              <w:rPr>
                <w:rFonts w:ascii="仿宋" w:hAnsi="仿宋" w:eastAsia="仿宋" w:cs="Arial"/>
                <w:color w:val="000000" w:themeColor="text1"/>
                <w:sz w:val="28"/>
                <w:szCs w:val="28"/>
                <w14:textFill>
                  <w14:solidFill>
                    <w14:schemeClr w14:val="tx1"/>
                  </w14:solidFill>
                </w14:textFill>
              </w:rPr>
            </w:pPr>
            <w:r>
              <w:rPr>
                <w:rFonts w:ascii="仿宋" w:hAnsi="仿宋" w:eastAsia="仿宋" w:cs="Arial"/>
                <w:b/>
                <w:bCs/>
                <w:color w:val="000000" w:themeColor="text1"/>
                <w:sz w:val="28"/>
                <w:szCs w:val="28"/>
                <w14:textFill>
                  <w14:solidFill>
                    <w14:schemeClr w14:val="tx1"/>
                  </w14:solidFill>
                </w14:textFill>
              </w:rPr>
              <w:t>●</w:t>
            </w:r>
          </w:p>
        </w:tc>
        <w:tc>
          <w:tcPr>
            <w:tcW w:w="2227" w:type="dxa"/>
            <w:vAlign w:val="center"/>
          </w:tcPr>
          <w:p>
            <w:pPr>
              <w:spacing w:line="320" w:lineRule="exact"/>
              <w:jc w:val="center"/>
              <w:rPr>
                <w:rFonts w:ascii="仿宋" w:hAnsi="仿宋" w:eastAsia="仿宋"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5" w:type="dxa"/>
            <w:vAlign w:val="center"/>
          </w:tcPr>
          <w:p>
            <w:pPr>
              <w:spacing w:line="320" w:lineRule="exact"/>
              <w:jc w:val="center"/>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创意编程（专项）</w:t>
            </w:r>
          </w:p>
        </w:tc>
        <w:tc>
          <w:tcPr>
            <w:tcW w:w="1733" w:type="dxa"/>
            <w:vMerge w:val="continue"/>
            <w:vAlign w:val="center"/>
          </w:tcPr>
          <w:p>
            <w:pPr>
              <w:spacing w:line="320" w:lineRule="exact"/>
              <w:jc w:val="center"/>
              <w:rPr>
                <w:rFonts w:ascii="仿宋" w:hAnsi="仿宋" w:eastAsia="仿宋" w:cs="Arial"/>
                <w:color w:val="000000" w:themeColor="text1"/>
                <w:sz w:val="28"/>
                <w:szCs w:val="28"/>
                <w14:textFill>
                  <w14:solidFill>
                    <w14:schemeClr w14:val="tx1"/>
                  </w14:solidFill>
                </w14:textFill>
              </w:rPr>
            </w:pPr>
          </w:p>
        </w:tc>
        <w:tc>
          <w:tcPr>
            <w:tcW w:w="1140" w:type="dxa"/>
            <w:vAlign w:val="center"/>
          </w:tcPr>
          <w:p>
            <w:pPr>
              <w:pStyle w:val="17"/>
              <w:spacing w:line="320" w:lineRule="exact"/>
              <w:ind w:left="0" w:firstLine="0"/>
              <w:jc w:val="center"/>
              <w:rPr>
                <w:rFonts w:ascii="仿宋" w:hAnsi="仿宋" w:eastAsia="仿宋" w:cs="Arial"/>
                <w:color w:val="000000" w:themeColor="text1"/>
                <w:sz w:val="28"/>
                <w:szCs w:val="28"/>
                <w14:textFill>
                  <w14:solidFill>
                    <w14:schemeClr w14:val="tx1"/>
                  </w14:solidFill>
                </w14:textFill>
              </w:rPr>
            </w:pPr>
            <w:r>
              <w:rPr>
                <w:rFonts w:ascii="仿宋" w:hAnsi="仿宋" w:eastAsia="仿宋" w:cs="Arial"/>
                <w:b/>
                <w:bCs/>
                <w:color w:val="000000" w:themeColor="text1"/>
                <w:sz w:val="28"/>
                <w:szCs w:val="28"/>
                <w14:textFill>
                  <w14:solidFill>
                    <w14:schemeClr w14:val="tx1"/>
                  </w14:solidFill>
                </w14:textFill>
              </w:rPr>
              <w:t>●</w:t>
            </w:r>
          </w:p>
        </w:tc>
        <w:tc>
          <w:tcPr>
            <w:tcW w:w="1063" w:type="dxa"/>
            <w:vAlign w:val="center"/>
          </w:tcPr>
          <w:p>
            <w:pPr>
              <w:pStyle w:val="17"/>
              <w:spacing w:line="320" w:lineRule="exact"/>
              <w:ind w:left="0" w:firstLine="0"/>
              <w:jc w:val="center"/>
              <w:rPr>
                <w:rFonts w:ascii="仿宋" w:hAnsi="仿宋" w:eastAsia="仿宋" w:cs="Arial"/>
                <w:color w:val="000000" w:themeColor="text1"/>
                <w:sz w:val="28"/>
                <w:szCs w:val="28"/>
                <w14:textFill>
                  <w14:solidFill>
                    <w14:schemeClr w14:val="tx1"/>
                  </w14:solidFill>
                </w14:textFill>
              </w:rPr>
            </w:pPr>
            <w:r>
              <w:rPr>
                <w:rFonts w:ascii="仿宋" w:hAnsi="仿宋" w:eastAsia="仿宋" w:cs="Arial"/>
                <w:b/>
                <w:bCs/>
                <w:color w:val="000000" w:themeColor="text1"/>
                <w:sz w:val="28"/>
                <w:szCs w:val="28"/>
                <w14:textFill>
                  <w14:solidFill>
                    <w14:schemeClr w14:val="tx1"/>
                  </w14:solidFill>
                </w14:textFill>
              </w:rPr>
              <w:t>●</w:t>
            </w:r>
          </w:p>
        </w:tc>
        <w:tc>
          <w:tcPr>
            <w:tcW w:w="2227" w:type="dxa"/>
            <w:vAlign w:val="center"/>
          </w:tcPr>
          <w:p>
            <w:pPr>
              <w:spacing w:line="320" w:lineRule="exact"/>
              <w:jc w:val="center"/>
              <w:rPr>
                <w:rFonts w:ascii="仿宋" w:hAnsi="仿宋" w:eastAsia="仿宋"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98" w:type="dxa"/>
            <w:gridSpan w:val="2"/>
            <w:vAlign w:val="center"/>
          </w:tcPr>
          <w:p>
            <w:pPr>
              <w:spacing w:line="320" w:lineRule="exact"/>
              <w:jc w:val="center"/>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3D创意编程（省</w:t>
            </w:r>
            <w:r>
              <w:rPr>
                <w:rFonts w:hint="eastAsia"/>
                <w:bCs/>
                <w:color w:val="000000" w:themeColor="text1"/>
                <w:sz w:val="28"/>
                <w:szCs w:val="28"/>
                <w14:textFill>
                  <w14:solidFill>
                    <w14:schemeClr w14:val="tx1"/>
                  </w14:solidFill>
                </w14:textFill>
              </w:rPr>
              <w:t>交流展示项目</w:t>
            </w:r>
            <w:r>
              <w:rPr>
                <w:rFonts w:hint="eastAsia" w:ascii="仿宋" w:hAnsi="仿宋" w:eastAsia="仿宋" w:cs="Arial"/>
                <w:color w:val="000000" w:themeColor="text1"/>
                <w:sz w:val="28"/>
                <w:szCs w:val="28"/>
                <w14:textFill>
                  <w14:solidFill>
                    <w14:schemeClr w14:val="tx1"/>
                  </w14:solidFill>
                </w14:textFill>
              </w:rPr>
              <w:t>）</w:t>
            </w:r>
          </w:p>
        </w:tc>
        <w:tc>
          <w:tcPr>
            <w:tcW w:w="1140" w:type="dxa"/>
            <w:vAlign w:val="center"/>
          </w:tcPr>
          <w:p>
            <w:pPr>
              <w:pStyle w:val="17"/>
              <w:spacing w:line="320" w:lineRule="exact"/>
              <w:ind w:left="0" w:firstLine="0"/>
              <w:jc w:val="center"/>
              <w:rPr>
                <w:rFonts w:ascii="仿宋" w:hAnsi="仿宋" w:eastAsia="仿宋" w:cs="Arial"/>
                <w:color w:val="000000" w:themeColor="text1"/>
                <w:sz w:val="28"/>
                <w:szCs w:val="28"/>
                <w14:textFill>
                  <w14:solidFill>
                    <w14:schemeClr w14:val="tx1"/>
                  </w14:solidFill>
                </w14:textFill>
              </w:rPr>
            </w:pPr>
            <w:r>
              <w:rPr>
                <w:rFonts w:ascii="仿宋" w:hAnsi="仿宋" w:eastAsia="仿宋" w:cs="Arial"/>
                <w:b/>
                <w:bCs/>
                <w:color w:val="000000" w:themeColor="text1"/>
                <w:sz w:val="28"/>
                <w:szCs w:val="28"/>
                <w14:textFill>
                  <w14:solidFill>
                    <w14:schemeClr w14:val="tx1"/>
                  </w14:solidFill>
                </w14:textFill>
              </w:rPr>
              <w:t>●</w:t>
            </w:r>
          </w:p>
        </w:tc>
        <w:tc>
          <w:tcPr>
            <w:tcW w:w="1063" w:type="dxa"/>
            <w:vAlign w:val="center"/>
          </w:tcPr>
          <w:p>
            <w:pPr>
              <w:pStyle w:val="17"/>
              <w:spacing w:line="320" w:lineRule="exact"/>
              <w:ind w:left="0" w:firstLine="0"/>
              <w:jc w:val="center"/>
              <w:rPr>
                <w:rFonts w:ascii="仿宋" w:hAnsi="仿宋" w:eastAsia="仿宋" w:cs="Arial"/>
                <w:color w:val="000000" w:themeColor="text1"/>
                <w:sz w:val="28"/>
                <w:szCs w:val="28"/>
                <w14:textFill>
                  <w14:solidFill>
                    <w14:schemeClr w14:val="tx1"/>
                  </w14:solidFill>
                </w14:textFill>
              </w:rPr>
            </w:pPr>
            <w:r>
              <w:rPr>
                <w:rFonts w:ascii="仿宋" w:hAnsi="仿宋" w:eastAsia="仿宋" w:cs="Arial"/>
                <w:b/>
                <w:bCs/>
                <w:color w:val="000000" w:themeColor="text1"/>
                <w:sz w:val="28"/>
                <w:szCs w:val="28"/>
                <w14:textFill>
                  <w14:solidFill>
                    <w14:schemeClr w14:val="tx1"/>
                  </w14:solidFill>
                </w14:textFill>
              </w:rPr>
              <w:t>●</w:t>
            </w:r>
          </w:p>
        </w:tc>
        <w:tc>
          <w:tcPr>
            <w:tcW w:w="2227" w:type="dxa"/>
            <w:vAlign w:val="center"/>
          </w:tcPr>
          <w:p>
            <w:pPr>
              <w:spacing w:line="320" w:lineRule="exact"/>
              <w:ind w:firstLine="840" w:firstLineChars="300"/>
              <w:jc w:val="center"/>
              <w:rPr>
                <w:rFonts w:ascii="仿宋" w:hAnsi="仿宋" w:eastAsia="仿宋" w:cs="Arial"/>
                <w:color w:val="000000" w:themeColor="text1"/>
                <w:sz w:val="28"/>
                <w:szCs w:val="28"/>
                <w14:textFill>
                  <w14:solidFill>
                    <w14:schemeClr w14:val="tx1"/>
                  </w14:solidFill>
                </w14:textFill>
              </w:rPr>
            </w:pPr>
          </w:p>
        </w:tc>
      </w:tr>
    </w:tbl>
    <w:p>
      <w:pPr>
        <w:shd w:val="clear" w:color="auto" w:fill="FFFFFF"/>
        <w:spacing w:line="420" w:lineRule="exact"/>
        <w:jc w:val="both"/>
        <w:rPr>
          <w:rFonts w:ascii="仿宋" w:hAnsi="仿宋" w:eastAsia="仿宋" w:cs="Arial"/>
          <w:color w:val="000000" w:themeColor="text1"/>
          <w:sz w:val="28"/>
          <w:szCs w:val="28"/>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注：表格中打“●”代表该组别设置对应项目。</w:t>
      </w:r>
    </w:p>
    <w:p>
      <w:pPr>
        <w:shd w:val="clear" w:color="auto" w:fill="FFFFFF"/>
        <w:spacing w:line="400" w:lineRule="exact"/>
        <w:ind w:firstLine="600" w:firstLineChars="200"/>
        <w:jc w:val="both"/>
        <w:rPr>
          <w:rFonts w:ascii="黑体" w:hAnsi="黑体" w:eastAsia="黑体" w:cs="Arial"/>
          <w:color w:val="000000" w:themeColor="text1"/>
          <w:sz w:val="30"/>
          <w:szCs w:val="30"/>
          <w14:textFill>
            <w14:solidFill>
              <w14:schemeClr w14:val="tx1"/>
            </w14:solidFill>
          </w14:textFill>
        </w:rPr>
      </w:pPr>
      <w:r>
        <w:rPr>
          <w:rFonts w:hint="eastAsia" w:ascii="黑体" w:hAnsi="黑体" w:eastAsia="黑体" w:cs="Arial"/>
          <w:color w:val="000000" w:themeColor="text1"/>
          <w:sz w:val="30"/>
          <w:szCs w:val="30"/>
          <w14:textFill>
            <w14:solidFill>
              <w14:schemeClr w14:val="tx1"/>
            </w14:solidFill>
          </w14:textFill>
        </w:rPr>
        <w:t>（二）</w:t>
      </w:r>
      <w:r>
        <w:rPr>
          <w:rFonts w:ascii="黑体" w:hAnsi="黑体" w:eastAsia="黑体" w:cs="Arial"/>
          <w:color w:val="000000" w:themeColor="text1"/>
          <w:sz w:val="30"/>
          <w:szCs w:val="30"/>
          <w14:textFill>
            <w14:solidFill>
              <w14:schemeClr w14:val="tx1"/>
            </w14:solidFill>
          </w14:textFill>
        </w:rPr>
        <w:t>作品形态界定</w:t>
      </w:r>
    </w:p>
    <w:p>
      <w:pPr>
        <w:shd w:val="clear" w:color="auto" w:fill="FFFFFF"/>
        <w:spacing w:line="400" w:lineRule="exact"/>
        <w:ind w:firstLine="602" w:firstLineChars="200"/>
        <w:jc w:val="both"/>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1.创新开发</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Ansi="宋体"/>
          <w:color w:val="000000" w:themeColor="text1"/>
          <w:sz w:val="30"/>
          <w:szCs w:val="30"/>
          <w14:textFill>
            <w14:solidFill>
              <w14:schemeClr w14:val="tx1"/>
            </w14:solidFill>
          </w14:textFill>
        </w:rPr>
        <w:t>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pPr>
        <w:shd w:val="clear" w:color="auto" w:fill="FFFFFF"/>
        <w:spacing w:line="400" w:lineRule="exact"/>
        <w:ind w:firstLine="602" w:firstLineChars="200"/>
        <w:jc w:val="both"/>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2.创意编程</w:t>
      </w:r>
    </w:p>
    <w:p>
      <w:pPr>
        <w:adjustRightInd w:val="0"/>
        <w:snapToGrid w:val="0"/>
        <w:spacing w:line="400" w:lineRule="exact"/>
        <w:ind w:firstLine="600" w:firstLineChars="200"/>
        <w:jc w:val="both"/>
        <w:rPr>
          <w:rFonts w:ascii="Arial" w:hAnsi="Arial" w:eastAsia="宋体" w:cs="Arial"/>
          <w:color w:val="000000" w:themeColor="text1"/>
          <w:sz w:val="30"/>
          <w:szCs w:val="30"/>
          <w14:textFill>
            <w14:solidFill>
              <w14:schemeClr w14:val="tx1"/>
            </w14:solidFill>
          </w14:textFill>
        </w:rPr>
      </w:pPr>
      <w:r>
        <w:rPr>
          <w:rFonts w:hAnsi="宋体"/>
          <w:color w:val="000000" w:themeColor="text1"/>
          <w:sz w:val="30"/>
          <w:szCs w:val="30"/>
          <w14:textFill>
            <w14:solidFill>
              <w14:schemeClr w14:val="tx1"/>
            </w14:solidFill>
          </w14:textFill>
        </w:rPr>
        <w:t>作品呈现可以是结合实际的系统工具、趣味益智游戏、辅助学习的创意工具等，注意突出程序结构和算法，体现计算思维能力。内容需紧密结合作者的学习生活，充分发挥想象力，积极向上。</w:t>
      </w:r>
    </w:p>
    <w:p>
      <w:pPr>
        <w:shd w:val="clear" w:color="auto" w:fill="FFFFFF"/>
        <w:spacing w:line="400" w:lineRule="exact"/>
        <w:ind w:firstLine="602" w:firstLineChars="200"/>
        <w:jc w:val="both"/>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3.创意编程（专项）</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Ansi="宋体"/>
          <w:color w:val="000000" w:themeColor="text1"/>
          <w:sz w:val="30"/>
          <w:szCs w:val="30"/>
          <w14:textFill>
            <w14:solidFill>
              <w14:schemeClr w14:val="tx1"/>
            </w14:solidFill>
          </w14:textFill>
        </w:rPr>
        <w:t>使用Kitten及其配套软件等具有国内自主知识产权的工具和平台（包括PC端和移动端）创作作品。为提升学生人工智能素养，鼓励使用包括人工智能等相关模块的工具。其余要求同2。</w:t>
      </w:r>
    </w:p>
    <w:p>
      <w:pPr>
        <w:shd w:val="clear" w:color="auto" w:fill="FFFFFF"/>
        <w:spacing w:line="400" w:lineRule="exact"/>
        <w:ind w:firstLine="602" w:firstLineChars="200"/>
        <w:jc w:val="both"/>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4.3D创意编程</w:t>
      </w:r>
    </w:p>
    <w:p>
      <w:pPr>
        <w:adjustRightInd w:val="0"/>
        <w:snapToGrid w:val="0"/>
        <w:spacing w:line="400" w:lineRule="exact"/>
        <w:ind w:firstLine="600" w:firstLineChars="200"/>
        <w:jc w:val="both"/>
        <w:rPr>
          <w:rFonts w:hAnsi="宋体"/>
          <w:color w:val="000000" w:themeColor="text1"/>
          <w:sz w:val="30"/>
          <w:szCs w:val="30"/>
          <w:lang w:val="en-US"/>
          <w14:textFill>
            <w14:solidFill>
              <w14:schemeClr w14:val="tx1"/>
            </w14:solidFill>
          </w14:textFill>
        </w:rPr>
      </w:pPr>
      <w:r>
        <w:rPr>
          <w:rFonts w:hint="eastAsia" w:hAnsi="宋体"/>
          <w:color w:val="000000" w:themeColor="text1"/>
          <w:sz w:val="30"/>
          <w:szCs w:val="30"/>
          <w14:textFill>
            <w14:solidFill>
              <w14:schemeClr w14:val="tx1"/>
            </w14:solidFill>
          </w14:textFill>
        </w:rPr>
        <w:t>使用 Paracraft 编程工具，通过故事、角色、场景、动作设计，运用编程、动画、建模等工具进行作品的创作，引导学生关注、探究湖北传统文化，围绕湖北省丰富的历史文化典故和多姿多彩的名胜美景，创作出歌颂“最美家乡”的编程作品。作品表达应积极向上，凸显程序创意，且交互流畅，鼓励学生积极创新，巧妙融合储备。可登录有关平台</w:t>
      </w:r>
      <w:r>
        <w:rPr>
          <w:rFonts w:hAnsi="宋体"/>
          <w:color w:val="000000" w:themeColor="text1"/>
          <w:sz w:val="30"/>
          <w:szCs w:val="30"/>
          <w:lang w:val="en-US"/>
          <w14:textFill>
            <w14:solidFill>
              <w14:schemeClr w14:val="tx1"/>
            </w14:solidFill>
          </w14:textFill>
        </w:rPr>
        <w:t>学习</w:t>
      </w:r>
      <w:r>
        <w:rPr>
          <w:rFonts w:hint="eastAsia" w:hAnsi="宋体"/>
          <w:color w:val="000000" w:themeColor="text1"/>
          <w:sz w:val="30"/>
          <w:szCs w:val="30"/>
          <w:lang w:val="en-US"/>
          <w14:textFill>
            <w14:solidFill>
              <w14:schemeClr w14:val="tx1"/>
            </w14:solidFill>
          </w14:textFill>
        </w:rPr>
        <w:t>、了解有关</w:t>
      </w:r>
      <w:r>
        <w:rPr>
          <w:rFonts w:hAnsi="宋体"/>
          <w:color w:val="000000" w:themeColor="text1"/>
          <w:sz w:val="30"/>
          <w:szCs w:val="30"/>
          <w:lang w:val="en-US"/>
          <w14:textFill>
            <w14:solidFill>
              <w14:schemeClr w14:val="tx1"/>
            </w14:solidFill>
          </w14:textFill>
        </w:rPr>
        <w:t>技术、规则</w:t>
      </w:r>
      <w:r>
        <w:rPr>
          <w:rFonts w:hint="eastAsia" w:hAnsi="宋体"/>
          <w:color w:val="000000" w:themeColor="text1"/>
          <w:sz w:val="30"/>
          <w:szCs w:val="30"/>
          <w:lang w:val="en-US"/>
          <w14:textFill>
            <w14:solidFill>
              <w14:schemeClr w14:val="tx1"/>
            </w14:solidFill>
          </w14:textFill>
        </w:rPr>
        <w:t>（网址：</w:t>
      </w:r>
      <w:r>
        <w:rPr>
          <w:rFonts w:hAnsi="宋体"/>
          <w:color w:val="000000" w:themeColor="text1"/>
          <w:sz w:val="30"/>
          <w:szCs w:val="30"/>
          <w:lang w:val="en-US"/>
          <w14:textFill>
            <w14:solidFill>
              <w14:schemeClr w14:val="tx1"/>
            </w14:solidFill>
          </w14:textFill>
        </w:rPr>
        <w:t>https://www.paracraft.cn/Home</w:t>
      </w:r>
      <w:r>
        <w:rPr>
          <w:rFonts w:hint="eastAsia" w:hAnsi="宋体"/>
          <w:color w:val="000000" w:themeColor="text1"/>
          <w:sz w:val="30"/>
          <w:szCs w:val="30"/>
          <w:lang w:val="en-US"/>
          <w14:textFill>
            <w14:solidFill>
              <w14:schemeClr w14:val="tx1"/>
            </w14:solidFill>
          </w14:textFill>
        </w:rPr>
        <w:t>）。</w:t>
      </w:r>
    </w:p>
    <w:p>
      <w:pPr>
        <w:autoSpaceDE/>
        <w:autoSpaceDN/>
        <w:adjustRightInd w:val="0"/>
        <w:snapToGrid w:val="0"/>
        <w:spacing w:line="400" w:lineRule="exact"/>
        <w:ind w:firstLine="600" w:firstLineChars="200"/>
        <w:jc w:val="both"/>
        <w:outlineLvl w:val="1"/>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w:t>
      </w:r>
      <w:r>
        <w:rPr>
          <w:rFonts w:hint="eastAsia" w:ascii="黑体" w:hAnsi="黑体" w:eastAsia="黑体" w:cs="黑体"/>
          <w:color w:val="000000" w:themeColor="text1"/>
          <w:sz w:val="30"/>
          <w:szCs w:val="30"/>
          <w:lang w:val="en-US"/>
          <w14:textFill>
            <w14:solidFill>
              <w14:schemeClr w14:val="tx1"/>
            </w14:solidFill>
          </w14:textFill>
        </w:rPr>
        <w:t>三</w:t>
      </w:r>
      <w:r>
        <w:rPr>
          <w:rFonts w:hint="eastAsia" w:ascii="黑体" w:hAnsi="黑体" w:eastAsia="黑体" w:cs="黑体"/>
          <w:color w:val="000000" w:themeColor="text1"/>
          <w:sz w:val="30"/>
          <w:szCs w:val="30"/>
          <w14:textFill>
            <w14:solidFill>
              <w14:schemeClr w14:val="tx1"/>
            </w14:solidFill>
          </w14:textFill>
        </w:rPr>
        <w:t>）作品报送</w:t>
      </w:r>
    </w:p>
    <w:p>
      <w:pPr>
        <w:adjustRightInd w:val="0"/>
        <w:snapToGrid w:val="0"/>
        <w:spacing w:line="400" w:lineRule="exact"/>
        <w:ind w:firstLine="602" w:firstLineChars="200"/>
        <w:jc w:val="both"/>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1.</w:t>
      </w:r>
      <w:r>
        <w:rPr>
          <w:rFonts w:hint="eastAsia" w:ascii="仿宋" w:hAnsi="仿宋" w:eastAsia="仿宋" w:cs="仿宋"/>
          <w:b/>
          <w:bCs/>
          <w:color w:val="000000" w:themeColor="text1"/>
          <w:sz w:val="30"/>
          <w:szCs w:val="30"/>
          <w:lang w:val="en-US"/>
          <w14:textFill>
            <w14:solidFill>
              <w14:schemeClr w14:val="tx1"/>
            </w14:solidFill>
          </w14:textFill>
        </w:rPr>
        <w:t>报送要求</w:t>
      </w:r>
      <w:r>
        <w:rPr>
          <w:rFonts w:hint="eastAsia" w:ascii="仿宋" w:hAnsi="仿宋" w:eastAsia="仿宋" w:cs="仿宋"/>
          <w:b/>
          <w:bCs/>
          <w:color w:val="000000" w:themeColor="text1"/>
          <w:sz w:val="30"/>
          <w:szCs w:val="30"/>
          <w14:textFill>
            <w14:solidFill>
              <w14:schemeClr w14:val="tx1"/>
            </w14:solidFill>
          </w14:textFill>
        </w:rPr>
        <w:t>。</w:t>
      </w:r>
    </w:p>
    <w:p>
      <w:pPr>
        <w:adjustRightInd w:val="0"/>
        <w:snapToGrid w:val="0"/>
        <w:spacing w:line="400" w:lineRule="exact"/>
        <w:ind w:firstLine="600" w:firstLineChars="200"/>
        <w:jc w:val="both"/>
        <w:rPr>
          <w:rFonts w:ascii="仿宋" w:hAnsi="仿宋" w:eastAsia="仿宋" w:cs="宋体"/>
          <w:bCs/>
          <w:color w:val="000000" w:themeColor="text1"/>
          <w:sz w:val="30"/>
          <w:szCs w:val="30"/>
          <w:lang w:val="en-US"/>
          <w14:textFill>
            <w14:solidFill>
              <w14:schemeClr w14:val="tx1"/>
            </w14:solidFill>
          </w14:textFill>
        </w:rPr>
      </w:pPr>
      <w:r>
        <w:rPr>
          <w:rFonts w:hint="eastAsia" w:ascii="仿宋" w:hAnsi="仿宋" w:eastAsia="仿宋" w:cs="仿宋"/>
          <w:color w:val="000000" w:themeColor="text1"/>
          <w:sz w:val="30"/>
          <w:szCs w:val="30"/>
          <w:lang w:val="en-US"/>
          <w14:textFill>
            <w14:solidFill>
              <w14:schemeClr w14:val="tx1"/>
            </w14:solidFill>
          </w14:textFill>
        </w:rPr>
        <w:t>（1）全国展示交流项目名</w:t>
      </w:r>
      <w:r>
        <w:rPr>
          <w:rFonts w:hint="eastAsia" w:ascii="仿宋" w:hAnsi="仿宋" w:eastAsia="仿宋" w:cs="仿宋"/>
          <w:color w:val="000000" w:themeColor="text1"/>
          <w:sz w:val="30"/>
          <w:szCs w:val="30"/>
          <w14:textFill>
            <w14:solidFill>
              <w14:schemeClr w14:val="tx1"/>
            </w14:solidFill>
          </w14:textFill>
        </w:rPr>
        <w:t>额</w:t>
      </w:r>
      <w:r>
        <w:rPr>
          <w:rFonts w:hint="eastAsia" w:ascii="仿宋" w:hAnsi="仿宋" w:eastAsia="仿宋" w:cs="仿宋"/>
          <w:color w:val="000000" w:themeColor="text1"/>
          <w:sz w:val="30"/>
          <w:szCs w:val="30"/>
          <w:lang w:val="en-US"/>
          <w14:textFill>
            <w14:solidFill>
              <w14:schemeClr w14:val="tx1"/>
            </w14:solidFill>
          </w14:textFill>
        </w:rPr>
        <w:t>。</w:t>
      </w:r>
      <w:r>
        <w:rPr>
          <w:rFonts w:hint="eastAsia" w:ascii="仿宋" w:hAnsi="仿宋" w:eastAsia="仿宋" w:cs="宋体"/>
          <w:bCs/>
          <w:color w:val="000000" w:themeColor="text1"/>
          <w:sz w:val="30"/>
          <w:szCs w:val="30"/>
          <w:lang w:val="en-US"/>
          <w14:textFill>
            <w14:solidFill>
              <w14:schemeClr w14:val="tx1"/>
            </w14:solidFill>
          </w14:textFill>
        </w:rPr>
        <w:t>每区报市总数不超过10件（其中鄂城区不超过40件），市直学校、民办高中（含中职）学校每校不超过2件。</w:t>
      </w:r>
    </w:p>
    <w:p>
      <w:pPr>
        <w:adjustRightInd w:val="0"/>
        <w:snapToGrid w:val="0"/>
        <w:spacing w:line="400" w:lineRule="exact"/>
        <w:ind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14:textFill>
            <w14:solidFill>
              <w14:schemeClr w14:val="tx1"/>
            </w14:solidFill>
          </w14:textFill>
        </w:rPr>
        <w:t>小学、初中</w:t>
      </w:r>
      <w:r>
        <w:rPr>
          <w:rFonts w:hint="eastAsia" w:ascii="仿宋" w:hAnsi="仿宋" w:eastAsia="仿宋" w:cs="仿宋"/>
          <w:color w:val="000000" w:themeColor="text1"/>
          <w:sz w:val="30"/>
          <w:szCs w:val="30"/>
          <w14:textFill>
            <w14:solidFill>
              <w14:schemeClr w14:val="tx1"/>
            </w14:solidFill>
          </w14:textFill>
        </w:rPr>
        <w:t>每校每项限报2件作品，每名学生限报1件作品。小学、初中组每件作品限报1-2名作者，高中组（含中职）限报1名作者，每件作品限报1名指导教师。</w:t>
      </w:r>
    </w:p>
    <w:p>
      <w:pPr>
        <w:adjustRightInd w:val="0"/>
        <w:snapToGrid w:val="0"/>
        <w:spacing w:line="400" w:lineRule="exact"/>
        <w:ind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省展示活动项目名额。</w:t>
      </w:r>
      <w:r>
        <w:rPr>
          <w:rFonts w:hint="eastAsia" w:hAnsi="宋体"/>
          <w:color w:val="000000" w:themeColor="text1"/>
          <w:sz w:val="30"/>
          <w:szCs w:val="30"/>
          <w14:textFill>
            <w14:solidFill>
              <w14:schemeClr w14:val="tx1"/>
            </w14:solidFill>
          </w14:textFill>
        </w:rPr>
        <w:t>本项目各</w:t>
      </w:r>
      <w:r>
        <w:rPr>
          <w:rFonts w:hint="eastAsia" w:hAnsi="宋体"/>
          <w:color w:val="000000" w:themeColor="text1"/>
          <w:sz w:val="30"/>
          <w:szCs w:val="30"/>
          <w:lang w:val="en-US"/>
          <w14:textFill>
            <w14:solidFill>
              <w14:schemeClr w14:val="tx1"/>
            </w14:solidFill>
          </w14:textFill>
        </w:rPr>
        <w:t>区</w:t>
      </w:r>
      <w:r>
        <w:rPr>
          <w:rFonts w:hint="eastAsia" w:hAnsi="宋体"/>
          <w:color w:val="000000" w:themeColor="text1"/>
          <w:sz w:val="30"/>
          <w:szCs w:val="30"/>
          <w14:textFill>
            <w14:solidFill>
              <w14:schemeClr w14:val="tx1"/>
            </w14:solidFill>
          </w14:textFill>
        </w:rPr>
        <w:t>报名总额不限。小学、初中组每件作品限报1名作者。每名学生限报1件作品，每件作品限报1名指导教师，此项目每校限报</w:t>
      </w:r>
      <w:r>
        <w:rPr>
          <w:rFonts w:hint="eastAsia" w:hAnsi="宋体"/>
          <w:color w:val="000000" w:themeColor="text1"/>
          <w:sz w:val="30"/>
          <w:szCs w:val="30"/>
          <w:lang w:val="en-US"/>
          <w14:textFill>
            <w14:solidFill>
              <w14:schemeClr w14:val="tx1"/>
            </w14:solidFill>
          </w14:textFill>
        </w:rPr>
        <w:t>6</w:t>
      </w:r>
      <w:r>
        <w:rPr>
          <w:rFonts w:hint="eastAsia" w:hAnsi="宋体"/>
          <w:color w:val="000000" w:themeColor="text1"/>
          <w:sz w:val="30"/>
          <w:szCs w:val="30"/>
          <w14:textFill>
            <w14:solidFill>
              <w14:schemeClr w14:val="tx1"/>
            </w14:solidFill>
          </w14:textFill>
        </w:rPr>
        <w:t>件作品。</w:t>
      </w:r>
    </w:p>
    <w:p>
      <w:pPr>
        <w:adjustRightInd w:val="0"/>
        <w:snapToGrid w:val="0"/>
        <w:spacing w:line="400" w:lineRule="exact"/>
        <w:ind w:firstLine="602" w:firstLineChars="200"/>
        <w:jc w:val="both"/>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val="en-US"/>
          <w14:textFill>
            <w14:solidFill>
              <w14:schemeClr w14:val="tx1"/>
            </w14:solidFill>
          </w14:textFill>
        </w:rPr>
        <w:t>2</w:t>
      </w:r>
      <w:r>
        <w:rPr>
          <w:rFonts w:hint="eastAsia" w:ascii="仿宋" w:hAnsi="仿宋" w:eastAsia="仿宋" w:cs="仿宋"/>
          <w:b/>
          <w:bCs/>
          <w:color w:val="000000" w:themeColor="text1"/>
          <w:sz w:val="30"/>
          <w:szCs w:val="30"/>
          <w14:textFill>
            <w14:solidFill>
              <w14:schemeClr w14:val="tx1"/>
            </w14:solidFill>
          </w14:textFill>
        </w:rPr>
        <w:t>.报送格式。</w:t>
      </w:r>
    </w:p>
    <w:p>
      <w:pPr>
        <w:adjustRightInd w:val="0"/>
        <w:snapToGrid w:val="0"/>
        <w:spacing w:line="400" w:lineRule="exact"/>
        <w:ind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参评作品“压缩包”统一格式，只能使用一级压缩包（即该级压缩包内不能再建文件夹），压缩包命名为“学校名称-作者姓名-作品名称”，压缩包内存放：1-符合格式、大小等要求的作品，作品文件必须确保能够运行；2-源文件；3-计算思维类推荐作品登记表，计算思维类作品创作说明，作品形态界定中要求一并提交的材料等。</w:t>
      </w:r>
    </w:p>
    <w:p>
      <w:pPr>
        <w:adjustRightInd w:val="0"/>
        <w:snapToGrid w:val="0"/>
        <w:spacing w:line="400" w:lineRule="exact"/>
        <w:ind w:firstLine="602" w:firstLineChars="200"/>
        <w:jc w:val="both"/>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val="en-US"/>
          <w14:textFill>
            <w14:solidFill>
              <w14:schemeClr w14:val="tx1"/>
            </w14:solidFill>
          </w14:textFill>
        </w:rPr>
        <w:t>3.</w:t>
      </w:r>
      <w:r>
        <w:rPr>
          <w:rFonts w:hint="eastAsia" w:ascii="仿宋" w:hAnsi="仿宋" w:eastAsia="仿宋" w:cs="仿宋"/>
          <w:b/>
          <w:bCs/>
          <w:color w:val="000000" w:themeColor="text1"/>
          <w:sz w:val="30"/>
          <w:szCs w:val="30"/>
          <w14:textFill>
            <w14:solidFill>
              <w14:schemeClr w14:val="tx1"/>
            </w14:solidFill>
          </w14:textFill>
        </w:rPr>
        <w:t>提交材料。</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w:t>
      </w:r>
      <w:r>
        <w:rPr>
          <w:rFonts w:hAnsi="宋体"/>
          <w:color w:val="000000" w:themeColor="text1"/>
          <w:sz w:val="30"/>
          <w:szCs w:val="30"/>
          <w14:textFill>
            <w14:solidFill>
              <w14:schemeClr w14:val="tx1"/>
            </w14:solidFill>
          </w14:textFill>
        </w:rPr>
        <w:t>1</w:t>
      </w:r>
      <w:r>
        <w:rPr>
          <w:rFonts w:hint="eastAsia" w:hAnsi="宋体"/>
          <w:color w:val="000000" w:themeColor="text1"/>
          <w:sz w:val="30"/>
          <w:szCs w:val="30"/>
          <w14:textFill>
            <w14:solidFill>
              <w14:schemeClr w14:val="tx1"/>
            </w14:solidFill>
          </w14:textFill>
        </w:rPr>
        <w:t>）</w:t>
      </w:r>
      <w:r>
        <w:rPr>
          <w:rFonts w:hAnsi="宋体"/>
          <w:color w:val="000000" w:themeColor="text1"/>
          <w:sz w:val="30"/>
          <w:szCs w:val="30"/>
          <w14:textFill>
            <w14:solidFill>
              <w14:schemeClr w14:val="tx1"/>
            </w14:solidFill>
          </w14:textFill>
        </w:rPr>
        <w:t>作品成果以及运行所需的环境软件；</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w:t>
      </w:r>
      <w:r>
        <w:rPr>
          <w:rFonts w:hAnsi="宋体"/>
          <w:color w:val="000000" w:themeColor="text1"/>
          <w:sz w:val="30"/>
          <w:szCs w:val="30"/>
          <w14:textFill>
            <w14:solidFill>
              <w14:schemeClr w14:val="tx1"/>
            </w14:solidFill>
          </w14:textFill>
        </w:rPr>
        <w:t>2</w:t>
      </w:r>
      <w:r>
        <w:rPr>
          <w:rFonts w:hint="eastAsia" w:hAnsi="宋体"/>
          <w:color w:val="000000" w:themeColor="text1"/>
          <w:sz w:val="30"/>
          <w:szCs w:val="30"/>
          <w14:textFill>
            <w14:solidFill>
              <w14:schemeClr w14:val="tx1"/>
            </w14:solidFill>
          </w14:textFill>
        </w:rPr>
        <w:t>）</w:t>
      </w:r>
      <w:r>
        <w:rPr>
          <w:rFonts w:hAnsi="宋体"/>
          <w:color w:val="000000" w:themeColor="text1"/>
          <w:sz w:val="30"/>
          <w:szCs w:val="30"/>
          <w14:textFill>
            <w14:solidFill>
              <w14:schemeClr w14:val="tx1"/>
            </w14:solidFill>
          </w14:textFill>
        </w:rPr>
        <w:t>软件设计、操作使用说明、系统初始或内置账号信息等文档；</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w:t>
      </w:r>
      <w:r>
        <w:rPr>
          <w:rFonts w:hAnsi="宋体"/>
          <w:color w:val="000000" w:themeColor="text1"/>
          <w:sz w:val="30"/>
          <w:szCs w:val="30"/>
          <w14:textFill>
            <w14:solidFill>
              <w14:schemeClr w14:val="tx1"/>
            </w14:solidFill>
          </w14:textFill>
        </w:rPr>
        <w:t>3</w:t>
      </w:r>
      <w:r>
        <w:rPr>
          <w:rFonts w:hint="eastAsia" w:hAnsi="宋体"/>
          <w:color w:val="000000" w:themeColor="text1"/>
          <w:sz w:val="30"/>
          <w:szCs w:val="30"/>
          <w14:textFill>
            <w14:solidFill>
              <w14:schemeClr w14:val="tx1"/>
            </w14:solidFill>
          </w14:textFill>
        </w:rPr>
        <w:t>）</w:t>
      </w:r>
      <w:r>
        <w:rPr>
          <w:rFonts w:hAnsi="宋体"/>
          <w:color w:val="000000" w:themeColor="text1"/>
          <w:sz w:val="30"/>
          <w:szCs w:val="30"/>
          <w14:textFill>
            <w14:solidFill>
              <w14:schemeClr w14:val="tx1"/>
            </w14:solidFill>
          </w14:textFill>
        </w:rPr>
        <w:t>软件功能演示讲解视频文件，以及用于补充说明的配套材料等。</w:t>
      </w:r>
      <w:r>
        <w:rPr>
          <w:rFonts w:hint="eastAsia"/>
          <w:bCs/>
          <w:color w:val="000000" w:themeColor="text1"/>
          <w:sz w:val="30"/>
          <w:szCs w:val="30"/>
          <w14:textFill>
            <w14:solidFill>
              <w14:schemeClr w14:val="tx1"/>
            </w14:solidFill>
          </w14:textFill>
        </w:rPr>
        <w:t>全国交流展示项目</w:t>
      </w:r>
      <w:r>
        <w:rPr>
          <w:rFonts w:hAnsi="宋体"/>
          <w:color w:val="000000" w:themeColor="text1"/>
          <w:sz w:val="30"/>
          <w:szCs w:val="30"/>
          <w14:textFill>
            <w14:solidFill>
              <w14:schemeClr w14:val="tx1"/>
            </w14:solidFill>
          </w14:textFill>
        </w:rPr>
        <w:t>建议文件大小不超过700MB</w:t>
      </w:r>
      <w:r>
        <w:rPr>
          <w:rFonts w:hint="eastAsia" w:hAnsi="宋体"/>
          <w:color w:val="000000" w:themeColor="text1"/>
          <w:sz w:val="30"/>
          <w:szCs w:val="30"/>
          <w14:textFill>
            <w14:solidFill>
              <w14:schemeClr w14:val="tx1"/>
            </w14:solidFill>
          </w14:textFill>
        </w:rPr>
        <w:t>，</w:t>
      </w:r>
      <w:r>
        <w:rPr>
          <w:rFonts w:hint="eastAsia" w:ascii="仿宋" w:hAnsi="仿宋" w:eastAsia="仿宋" w:cs="Arial"/>
          <w:color w:val="000000" w:themeColor="text1"/>
          <w:sz w:val="30"/>
          <w:szCs w:val="30"/>
          <w14:textFill>
            <w14:solidFill>
              <w14:schemeClr w14:val="tx1"/>
            </w14:solidFill>
          </w14:textFill>
        </w:rPr>
        <w:t>省</w:t>
      </w:r>
      <w:r>
        <w:rPr>
          <w:rFonts w:hint="eastAsia"/>
          <w:bCs/>
          <w:color w:val="000000" w:themeColor="text1"/>
          <w:sz w:val="30"/>
          <w:szCs w:val="30"/>
          <w14:textFill>
            <w14:solidFill>
              <w14:schemeClr w14:val="tx1"/>
            </w14:solidFill>
          </w14:textFill>
        </w:rPr>
        <w:t>交流展示项目</w:t>
      </w:r>
      <w:r>
        <w:rPr>
          <w:rFonts w:hAnsi="宋体"/>
          <w:color w:val="000000" w:themeColor="text1"/>
          <w:sz w:val="30"/>
          <w:szCs w:val="30"/>
          <w14:textFill>
            <w14:solidFill>
              <w14:schemeClr w14:val="tx1"/>
            </w14:solidFill>
          </w14:textFill>
        </w:rPr>
        <w:t>建议文件大小不超过</w:t>
      </w:r>
      <w:r>
        <w:rPr>
          <w:rFonts w:hint="eastAsia" w:hAnsi="宋体"/>
          <w:color w:val="000000" w:themeColor="text1"/>
          <w:sz w:val="30"/>
          <w:szCs w:val="30"/>
          <w:lang w:val="en-US"/>
          <w14:textFill>
            <w14:solidFill>
              <w14:schemeClr w14:val="tx1"/>
            </w14:solidFill>
          </w14:textFill>
        </w:rPr>
        <w:t>3</w:t>
      </w:r>
      <w:r>
        <w:rPr>
          <w:rFonts w:hAnsi="宋体"/>
          <w:color w:val="000000" w:themeColor="text1"/>
          <w:sz w:val="30"/>
          <w:szCs w:val="30"/>
          <w14:textFill>
            <w14:solidFill>
              <w14:schemeClr w14:val="tx1"/>
            </w14:solidFill>
          </w14:textFill>
        </w:rPr>
        <w:t>00MB。</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Ansi="宋体"/>
          <w:color w:val="000000" w:themeColor="text1"/>
          <w:sz w:val="30"/>
          <w:szCs w:val="30"/>
          <w14:textFill>
            <w14:solidFill>
              <w14:schemeClr w14:val="tx1"/>
            </w14:solidFill>
          </w14:textFill>
        </w:rPr>
        <w:t>运行在单台计算机的软件作品</w:t>
      </w:r>
      <w:r>
        <w:rPr>
          <w:rFonts w:hint="eastAsia" w:hAnsi="宋体"/>
          <w:color w:val="000000" w:themeColor="text1"/>
          <w:sz w:val="30"/>
          <w:szCs w:val="30"/>
          <w14:textFill>
            <w14:solidFill>
              <w14:schemeClr w14:val="tx1"/>
            </w14:solidFill>
          </w14:textFill>
        </w:rPr>
        <w:t>须</w:t>
      </w:r>
      <w:r>
        <w:rPr>
          <w:rFonts w:hAnsi="宋体"/>
          <w:color w:val="000000" w:themeColor="text1"/>
          <w:sz w:val="30"/>
          <w:szCs w:val="30"/>
          <w14:textFill>
            <w14:solidFill>
              <w14:schemeClr w14:val="tx1"/>
            </w14:solidFill>
          </w14:textFill>
        </w:rPr>
        <w:t>编译成可执行程序，原则上应配有相应的安装和卸载程序，应能稳定流畅的实现安装、运行和卸载。如不能生成可执行程序，应提供软件源代码、运行环境说明文档以及使用指南等。</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Ansi="宋体"/>
          <w:color w:val="000000" w:themeColor="text1"/>
          <w:sz w:val="30"/>
          <w:szCs w:val="30"/>
          <w14:textFill>
            <w14:solidFill>
              <w14:schemeClr w14:val="tx1"/>
            </w14:solidFill>
          </w14:textFill>
        </w:rPr>
        <w:t>面向互联网的应用服务，或互联网+、人工智能、大数据方向的程序作品，</w:t>
      </w:r>
      <w:r>
        <w:rPr>
          <w:rFonts w:hint="eastAsia" w:hAnsi="宋体"/>
          <w:color w:val="000000" w:themeColor="text1"/>
          <w:sz w:val="30"/>
          <w:szCs w:val="30"/>
          <w14:textFill>
            <w14:solidFill>
              <w14:schemeClr w14:val="tx1"/>
            </w14:solidFill>
          </w14:textFill>
        </w:rPr>
        <w:t>须</w:t>
      </w:r>
      <w:r>
        <w:rPr>
          <w:rFonts w:hAnsi="宋体"/>
          <w:color w:val="000000" w:themeColor="text1"/>
          <w:sz w:val="30"/>
          <w:szCs w:val="30"/>
          <w14:textFill>
            <w14:solidFill>
              <w14:schemeClr w14:val="tx1"/>
            </w14:solidFill>
          </w14:textFill>
        </w:rPr>
        <w:t>提供部署所需的程序、部署环境软件和部署指南。应充分考虑部署实施的简易性，必要时可考虑在提供作品的基础上，增加提供作品部署后的虚拟机镜像，或结合公有云提供测试服务。</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Ansi="宋体"/>
          <w:color w:val="000000" w:themeColor="text1"/>
          <w:sz w:val="30"/>
          <w:szCs w:val="30"/>
          <w14:textFill>
            <w14:solidFill>
              <w14:schemeClr w14:val="tx1"/>
            </w14:solidFill>
          </w14:textFill>
        </w:rPr>
        <w:t>面向移动互联网的APP应用需编译发行为可安装程序，明确注明作品所需要的系统环境和硬件需求。对于不能提供安装程序的作品，应提供软件源程序，必要时可提供APP在应用商城的下载渠道。</w:t>
      </w:r>
    </w:p>
    <w:p>
      <w:pPr>
        <w:shd w:val="clear" w:color="auto" w:fill="FFFFFF"/>
        <w:spacing w:line="400" w:lineRule="exact"/>
        <w:ind w:firstLine="600" w:firstLineChars="200"/>
        <w:jc w:val="both"/>
        <w:rPr>
          <w:rFonts w:ascii="黑体" w:hAnsi="黑体" w:eastAsia="黑体" w:cs="Arial"/>
          <w:color w:val="000000" w:themeColor="text1"/>
          <w:sz w:val="30"/>
          <w:szCs w:val="30"/>
          <w14:textFill>
            <w14:solidFill>
              <w14:schemeClr w14:val="tx1"/>
            </w14:solidFill>
          </w14:textFill>
        </w:rPr>
      </w:pPr>
      <w:r>
        <w:rPr>
          <w:rFonts w:hint="eastAsia" w:ascii="黑体" w:hAnsi="黑体" w:eastAsia="黑体" w:cs="Arial"/>
          <w:color w:val="000000" w:themeColor="text1"/>
          <w:sz w:val="30"/>
          <w:szCs w:val="30"/>
          <w14:textFill>
            <w14:solidFill>
              <w14:schemeClr w14:val="tx1"/>
            </w14:solidFill>
          </w14:textFill>
        </w:rPr>
        <w:t>（</w:t>
      </w:r>
      <w:r>
        <w:rPr>
          <w:rFonts w:hint="eastAsia" w:ascii="黑体" w:hAnsi="黑体" w:eastAsia="黑体" w:cs="Arial"/>
          <w:color w:val="000000" w:themeColor="text1"/>
          <w:sz w:val="30"/>
          <w:szCs w:val="30"/>
          <w:lang w:val="en-US"/>
          <w14:textFill>
            <w14:solidFill>
              <w14:schemeClr w14:val="tx1"/>
            </w14:solidFill>
          </w14:textFill>
        </w:rPr>
        <w:t>四</w:t>
      </w:r>
      <w:r>
        <w:rPr>
          <w:rFonts w:hint="eastAsia" w:ascii="黑体" w:hAnsi="黑体" w:eastAsia="黑体" w:cs="Arial"/>
          <w:color w:val="000000" w:themeColor="text1"/>
          <w:sz w:val="30"/>
          <w:szCs w:val="30"/>
          <w14:textFill>
            <w14:solidFill>
              <w14:schemeClr w14:val="tx1"/>
            </w14:solidFill>
          </w14:textFill>
        </w:rPr>
        <w:t>）计算思维类作品推荐参考指标</w:t>
      </w:r>
    </w:p>
    <w:p>
      <w:pPr>
        <w:adjustRightInd w:val="0"/>
        <w:snapToGrid w:val="0"/>
        <w:spacing w:line="400" w:lineRule="exact"/>
        <w:ind w:firstLine="602" w:firstLineChars="200"/>
        <w:jc w:val="both"/>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lang w:val="en-US"/>
          <w14:textFill>
            <w14:solidFill>
              <w14:schemeClr w14:val="tx1"/>
            </w14:solidFill>
          </w14:textFill>
        </w:rPr>
        <w:t>1.</w:t>
      </w:r>
      <w:r>
        <w:rPr>
          <w:rFonts w:hint="eastAsia" w:ascii="楷体" w:hAnsi="楷体" w:eastAsia="楷体" w:cs="楷体"/>
          <w:b/>
          <w:bCs/>
          <w:color w:val="000000" w:themeColor="text1"/>
          <w:sz w:val="30"/>
          <w:szCs w:val="30"/>
          <w14:textFill>
            <w14:solidFill>
              <w14:schemeClr w14:val="tx1"/>
            </w14:solidFill>
          </w14:textFill>
        </w:rPr>
        <w:t>思想性、科学性、规范性</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（1）主题明确，内容健康向上。</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（2）科学严谨，无常识性错误。</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（3）文字内容通顺；无错别字和繁体字，作品应采用普通话（特殊需要除外）。</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（4）非原创素材（含音乐）及内容应注明来源和出处，尊重版权，符合法律要求。</w:t>
      </w:r>
    </w:p>
    <w:p>
      <w:pPr>
        <w:adjustRightInd w:val="0"/>
        <w:snapToGrid w:val="0"/>
        <w:spacing w:line="400" w:lineRule="exact"/>
        <w:ind w:firstLine="602" w:firstLineChars="200"/>
        <w:jc w:val="both"/>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lang w:val="en-US"/>
          <w14:textFill>
            <w14:solidFill>
              <w14:schemeClr w14:val="tx1"/>
            </w14:solidFill>
          </w14:textFill>
        </w:rPr>
        <w:t>2.</w:t>
      </w:r>
      <w:r>
        <w:rPr>
          <w:rFonts w:hint="eastAsia" w:ascii="楷体" w:hAnsi="楷体" w:eastAsia="楷体" w:cs="楷体"/>
          <w:b/>
          <w:bCs/>
          <w:color w:val="000000" w:themeColor="text1"/>
          <w:sz w:val="30"/>
          <w:szCs w:val="30"/>
          <w14:textFill>
            <w14:solidFill>
              <w14:schemeClr w14:val="tx1"/>
            </w14:solidFill>
          </w14:textFill>
        </w:rPr>
        <w:t>创新性</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（1）主题选择新颖，表达方式恰当。</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（2）软件构思独特，功能创意巧妙。</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（3）内容注重原创，操作切实可用。</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（4）具有想象力及个性表现力。</w:t>
      </w:r>
    </w:p>
    <w:p>
      <w:pPr>
        <w:adjustRightInd w:val="0"/>
        <w:snapToGrid w:val="0"/>
        <w:spacing w:line="400" w:lineRule="exact"/>
        <w:ind w:firstLine="602" w:firstLineChars="200"/>
        <w:jc w:val="both"/>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lang w:val="en-US"/>
          <w14:textFill>
            <w14:solidFill>
              <w14:schemeClr w14:val="tx1"/>
            </w14:solidFill>
          </w14:textFill>
        </w:rPr>
        <w:t>3.</w:t>
      </w:r>
      <w:r>
        <w:rPr>
          <w:rFonts w:hint="eastAsia" w:ascii="楷体" w:hAnsi="楷体" w:eastAsia="楷体" w:cs="楷体"/>
          <w:b/>
          <w:bCs/>
          <w:color w:val="000000" w:themeColor="text1"/>
          <w:sz w:val="30"/>
          <w:szCs w:val="30"/>
          <w14:textFill>
            <w14:solidFill>
              <w14:schemeClr w14:val="tx1"/>
            </w14:solidFill>
          </w14:textFill>
        </w:rPr>
        <w:t>艺术性</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（1）命名恰当，含义表述准确，与功能符合度高。</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（2）界面美观，设计风格和主题一致，交互操作简便顺畅。</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（3）功能布局合理，用户体验好。</w:t>
      </w:r>
    </w:p>
    <w:p>
      <w:pPr>
        <w:adjustRightInd w:val="0"/>
        <w:snapToGrid w:val="0"/>
        <w:spacing w:line="400" w:lineRule="exact"/>
        <w:ind w:firstLine="602" w:firstLineChars="200"/>
        <w:jc w:val="both"/>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lang w:val="en-US"/>
          <w14:textFill>
            <w14:solidFill>
              <w14:schemeClr w14:val="tx1"/>
            </w14:solidFill>
          </w14:textFill>
        </w:rPr>
        <w:t>4.</w:t>
      </w:r>
      <w:r>
        <w:rPr>
          <w:rFonts w:hint="eastAsia" w:ascii="楷体" w:hAnsi="楷体" w:eastAsia="楷体" w:cs="楷体"/>
          <w:b/>
          <w:bCs/>
          <w:color w:val="000000" w:themeColor="text1"/>
          <w:sz w:val="30"/>
          <w:szCs w:val="30"/>
          <w14:textFill>
            <w14:solidFill>
              <w14:schemeClr w14:val="tx1"/>
            </w14:solidFill>
          </w14:textFill>
        </w:rPr>
        <w:t>技术性</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（1）技术路线合理，软件架构完整，体系设计清晰。</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（2）程序算法准确，代码逻辑严谨。</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（3）功能完整，运行稳定可靠。</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（4）部署安装简便，升级维护灵活。</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（5）成熟度高，完整解决问题，有实际意义。</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（6）兼容性好，适配主流环境。</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（7）运用先进技术，具有一定的探索性。</w:t>
      </w:r>
    </w:p>
    <w:p>
      <w:pPr>
        <w:shd w:val="clear" w:color="auto" w:fill="FFFFFF"/>
        <w:autoSpaceDE/>
        <w:autoSpaceDN/>
        <w:spacing w:line="400" w:lineRule="exact"/>
        <w:ind w:firstLine="600" w:firstLineChars="200"/>
        <w:jc w:val="both"/>
        <w:rPr>
          <w:rFonts w:ascii="黑体" w:hAnsi="黑体" w:eastAsia="黑体" w:cs="Arial"/>
          <w:color w:val="000000" w:themeColor="text1"/>
          <w:sz w:val="30"/>
          <w:szCs w:val="30"/>
          <w14:textFill>
            <w14:solidFill>
              <w14:schemeClr w14:val="tx1"/>
            </w14:solidFill>
          </w14:textFill>
        </w:rPr>
      </w:pPr>
      <w:r>
        <w:rPr>
          <w:rFonts w:hint="eastAsia" w:ascii="黑体" w:hAnsi="黑体" w:eastAsia="黑体" w:cs="Arial"/>
          <w:color w:val="000000" w:themeColor="text1"/>
          <w:sz w:val="30"/>
          <w:szCs w:val="30"/>
          <w14:textFill>
            <w14:solidFill>
              <w14:schemeClr w14:val="tx1"/>
            </w14:solidFill>
          </w14:textFill>
        </w:rPr>
        <w:t>（</w:t>
      </w:r>
      <w:r>
        <w:rPr>
          <w:rFonts w:hint="eastAsia" w:ascii="黑体" w:hAnsi="黑体" w:eastAsia="黑体" w:cs="Arial"/>
          <w:color w:val="000000" w:themeColor="text1"/>
          <w:sz w:val="30"/>
          <w:szCs w:val="30"/>
          <w:lang w:val="en-US"/>
          <w14:textFill>
            <w14:solidFill>
              <w14:schemeClr w14:val="tx1"/>
            </w14:solidFill>
          </w14:textFill>
        </w:rPr>
        <w:t>五</w:t>
      </w:r>
      <w:r>
        <w:rPr>
          <w:rFonts w:hint="eastAsia" w:ascii="黑体" w:hAnsi="黑体" w:eastAsia="黑体" w:cs="Arial"/>
          <w:color w:val="000000" w:themeColor="text1"/>
          <w:sz w:val="30"/>
          <w:szCs w:val="30"/>
          <w14:textFill>
            <w14:solidFill>
              <w14:schemeClr w14:val="tx1"/>
            </w14:solidFill>
          </w14:textFill>
        </w:rPr>
        <w:t>）作品资格审定</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1.</w:t>
      </w:r>
      <w:r>
        <w:rPr>
          <w:rFonts w:hAnsi="宋体"/>
          <w:color w:val="000000" w:themeColor="text1"/>
          <w:sz w:val="30"/>
          <w:szCs w:val="30"/>
          <w14:textFill>
            <w14:solidFill>
              <w14:schemeClr w14:val="tx1"/>
            </w14:solidFill>
          </w14:textFill>
        </w:rPr>
        <w:t>有政治原则性错误和科学常识性错误的作品，取消参评资格。</w:t>
      </w:r>
    </w:p>
    <w:p>
      <w:pPr>
        <w:autoSpaceDE/>
        <w:autoSpaceDN/>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2.</w:t>
      </w:r>
      <w:r>
        <w:rPr>
          <w:rFonts w:hAnsi="宋体"/>
          <w:color w:val="000000" w:themeColor="text1"/>
          <w:sz w:val="30"/>
          <w:szCs w:val="30"/>
          <w14:textFill>
            <w14:solidFill>
              <w14:schemeClr w14:val="tx1"/>
            </w14:solidFill>
          </w14:textFill>
        </w:rPr>
        <w:t>杜绝弄虚作假行为，一经发现，取消该作品参评或获奖资格。并视情况取消其参赛学生和指导教师1-3年的参赛资格，将有关情况通报相关教育部门及所在学校。</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3.</w:t>
      </w:r>
      <w:r>
        <w:rPr>
          <w:rFonts w:hAnsi="宋体"/>
          <w:color w:val="000000" w:themeColor="text1"/>
          <w:sz w:val="30"/>
          <w:szCs w:val="30"/>
          <w14:textFill>
            <w14:solidFill>
              <w14:schemeClr w14:val="tx1"/>
            </w14:solidFill>
          </w14:textFill>
        </w:rPr>
        <w:t>不符合作品形态界定相关要求的作品，取消参评资格。</w:t>
      </w:r>
    </w:p>
    <w:p>
      <w:pPr>
        <w:adjustRightInd w:val="0"/>
        <w:snapToGrid w:val="0"/>
        <w:spacing w:line="400" w:lineRule="exact"/>
        <w:ind w:firstLine="600" w:firstLineChars="200"/>
        <w:jc w:val="both"/>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4.作品中非原创素材及内容过多，且未注明具体来源和出处，</w:t>
      </w:r>
      <w:r>
        <w:rPr>
          <w:rFonts w:hAnsi="宋体"/>
          <w:color w:val="000000" w:themeColor="text1"/>
          <w:sz w:val="30"/>
          <w:szCs w:val="30"/>
          <w14:textFill>
            <w14:solidFill>
              <w14:schemeClr w14:val="tx1"/>
            </w14:solidFill>
          </w14:textFill>
        </w:rPr>
        <w:t>取消参评资格。</w:t>
      </w:r>
    </w:p>
    <w:p>
      <w:pPr>
        <w:spacing w:line="400" w:lineRule="exact"/>
        <w:rPr>
          <w:rFonts w:hAnsi="宋体"/>
          <w:color w:val="000000" w:themeColor="text1"/>
          <w:sz w:val="30"/>
          <w:szCs w:val="30"/>
          <w14:textFill>
            <w14:solidFill>
              <w14:schemeClr w14:val="tx1"/>
            </w14:solidFill>
          </w14:textFill>
        </w:rPr>
      </w:pPr>
      <w:r>
        <w:rPr>
          <w:rFonts w:hAnsi="宋体"/>
          <w:color w:val="000000" w:themeColor="text1"/>
          <w:sz w:val="30"/>
          <w:szCs w:val="30"/>
          <w14:textFill>
            <w14:solidFill>
              <w14:schemeClr w14:val="tx1"/>
            </w14:solidFill>
          </w14:textFill>
        </w:rPr>
        <w:br w:type="page"/>
      </w:r>
    </w:p>
    <w:p>
      <w:pPr>
        <w:adjustRightInd w:val="0"/>
        <w:snapToGrid w:val="0"/>
        <w:rPr>
          <w:rFonts w:ascii="黑体" w:hAnsi="黑体" w:eastAsia="黑体"/>
          <w:color w:val="000000" w:themeColor="text1"/>
          <w:sz w:val="32"/>
          <w:szCs w:val="32"/>
          <w:lang w:val="en-US"/>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附表</w:t>
      </w:r>
      <w:r>
        <w:rPr>
          <w:rFonts w:hint="eastAsia" w:ascii="黑体" w:hAnsi="黑体" w:eastAsia="黑体"/>
          <w:color w:val="000000" w:themeColor="text1"/>
          <w:sz w:val="32"/>
          <w:szCs w:val="32"/>
          <w:lang w:val="en-US"/>
          <w14:textFill>
            <w14:solidFill>
              <w14:schemeClr w14:val="tx1"/>
            </w14:solidFill>
          </w14:textFill>
        </w:rPr>
        <w:t>4</w:t>
      </w:r>
    </w:p>
    <w:p>
      <w:pPr>
        <w:adjustRightInd w:val="0"/>
        <w:snapToGrid w:val="0"/>
        <w:jc w:val="center"/>
        <w:outlineLvl w:val="0"/>
        <w:rPr>
          <w:rFonts w:hint="eastAsia" w:ascii="方正小标宋简体" w:hAnsi="宋体" w:eastAsia="方正小标宋简体" w:cs="宋体"/>
          <w:bCs/>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202</w:t>
      </w:r>
      <w:r>
        <w:rPr>
          <w:rFonts w:hint="eastAsia" w:ascii="方正小标宋简体" w:hAnsi="宋体" w:eastAsia="方正小标宋简体" w:cs="宋体"/>
          <w:bCs/>
          <w:color w:val="000000" w:themeColor="text1"/>
          <w:sz w:val="36"/>
          <w:szCs w:val="36"/>
          <w:lang w:val="en-US"/>
          <w14:textFill>
            <w14:solidFill>
              <w14:schemeClr w14:val="tx1"/>
            </w14:solidFill>
          </w14:textFill>
        </w:rPr>
        <w:t>4</w:t>
      </w:r>
      <w:r>
        <w:rPr>
          <w:rFonts w:hint="eastAsia" w:ascii="方正小标宋简体" w:hAnsi="宋体" w:eastAsia="方正小标宋简体" w:cs="宋体"/>
          <w:bCs/>
          <w:color w:val="000000" w:themeColor="text1"/>
          <w:sz w:val="36"/>
          <w:szCs w:val="36"/>
          <w14:textFill>
            <w14:solidFill>
              <w14:schemeClr w14:val="tx1"/>
            </w14:solidFill>
          </w14:textFill>
        </w:rPr>
        <w:t>年湖北省学生数字素养提升实践活动</w:t>
      </w:r>
    </w:p>
    <w:p>
      <w:pPr>
        <w:adjustRightInd w:val="0"/>
        <w:snapToGrid w:val="0"/>
        <w:jc w:val="center"/>
        <w:outlineLvl w:val="0"/>
        <w:rPr>
          <w:rFonts w:ascii="宋体" w:hAnsi="宋体" w:eastAsia="宋体" w:cs="宋体"/>
          <w:b/>
          <w:bCs/>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推荐作品登记表（计算思维类）</w:t>
      </w:r>
    </w:p>
    <w:p>
      <w:pPr>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学校公章（缺章作品登记无效）：</w:t>
      </w:r>
    </w:p>
    <w:tbl>
      <w:tblPr>
        <w:tblStyle w:val="11"/>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31"/>
        <w:gridCol w:w="7"/>
        <w:gridCol w:w="2291"/>
        <w:gridCol w:w="1471"/>
        <w:gridCol w:w="513"/>
        <w:gridCol w:w="1120"/>
        <w:gridCol w:w="171"/>
        <w:gridCol w:w="66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作品名称</w:t>
            </w:r>
          </w:p>
        </w:tc>
        <w:tc>
          <w:tcPr>
            <w:tcW w:w="4500" w:type="dxa"/>
            <w:gridSpan w:val="4"/>
            <w:tcBorders>
              <w:top w:val="single" w:color="auto" w:sz="4" w:space="0"/>
              <w:left w:val="nil"/>
              <w:bottom w:val="single" w:color="auto" w:sz="4" w:space="0"/>
              <w:right w:val="single" w:color="auto" w:sz="4" w:space="0"/>
            </w:tcBorders>
          </w:tcPr>
          <w:p>
            <w:pPr>
              <w:adjustRightInd w:val="0"/>
              <w:snapToGrid w:val="0"/>
              <w:ind w:firstLine="945"/>
              <w:jc w:val="right"/>
              <w:rPr>
                <w:color w:val="000000" w:themeColor="text1"/>
                <w:sz w:val="24"/>
                <w14:textFill>
                  <w14:solidFill>
                    <w14:schemeClr w14:val="tx1"/>
                  </w14:solidFill>
                </w14:textFill>
              </w:rPr>
            </w:pPr>
          </w:p>
        </w:tc>
        <w:tc>
          <w:tcPr>
            <w:tcW w:w="1804"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文件大小</w:t>
            </w:r>
          </w:p>
        </w:tc>
        <w:tc>
          <w:tcPr>
            <w:tcW w:w="1983" w:type="dxa"/>
            <w:gridSpan w:val="2"/>
            <w:tcBorders>
              <w:top w:val="single" w:color="auto" w:sz="4" w:space="0"/>
              <w:left w:val="nil"/>
              <w:bottom w:val="single" w:color="auto" w:sz="4" w:space="0"/>
              <w:right w:val="single" w:color="auto" w:sz="4" w:space="0"/>
            </w:tcBorders>
            <w:vAlign w:val="center"/>
          </w:tcPr>
          <w:p>
            <w:pPr>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c>
          <w:tcPr>
            <w:tcW w:w="8287" w:type="dxa"/>
            <w:gridSpan w:val="9"/>
            <w:tcBorders>
              <w:top w:val="single" w:color="auto" w:sz="4" w:space="0"/>
              <w:left w:val="nil"/>
              <w:bottom w:val="single" w:color="auto" w:sz="4" w:space="0"/>
              <w:right w:val="single" w:color="auto" w:sz="4" w:space="0"/>
            </w:tcBorders>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小学    </w:t>
            </w:r>
            <w:r>
              <w:rPr>
                <w:rFonts w:hint="eastAsia" w:hAnsi="宋体"/>
                <w:color w:val="000000" w:themeColor="text1"/>
                <w:sz w:val="24"/>
                <w14:textFill>
                  <w14:solidFill>
                    <w14:schemeClr w14:val="tx1"/>
                  </w14:solidFill>
                </w14:textFill>
              </w:rPr>
              <w:t>□创意编程          □创意编程（专项）</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□3D创意编程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1" w:type="dxa"/>
            <w:vMerge w:val="continue"/>
            <w:tcBorders>
              <w:top w:val="nil"/>
              <w:left w:val="single" w:color="auto" w:sz="4" w:space="0"/>
              <w:bottom w:val="single" w:color="auto" w:sz="4" w:space="0"/>
              <w:right w:val="single" w:color="auto" w:sz="4" w:space="0"/>
            </w:tcBorders>
            <w:vAlign w:val="center"/>
          </w:tcPr>
          <w:p>
            <w:pPr>
              <w:adjustRightInd w:val="0"/>
              <w:snapToGrid w:val="0"/>
              <w:rPr>
                <w:color w:val="000000" w:themeColor="text1"/>
                <w:sz w:val="24"/>
                <w14:textFill>
                  <w14:solidFill>
                    <w14:schemeClr w14:val="tx1"/>
                  </w14:solidFill>
                </w14:textFill>
              </w:rPr>
            </w:pPr>
          </w:p>
        </w:tc>
        <w:tc>
          <w:tcPr>
            <w:tcW w:w="8287" w:type="dxa"/>
            <w:gridSpan w:val="9"/>
            <w:tcBorders>
              <w:top w:val="single" w:color="auto" w:sz="4" w:space="0"/>
              <w:left w:val="nil"/>
              <w:bottom w:val="single" w:color="auto" w:sz="4" w:space="0"/>
              <w:right w:val="single" w:color="auto" w:sz="4" w:space="0"/>
            </w:tcBorders>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初中    </w:t>
            </w:r>
            <w:r>
              <w:rPr>
                <w:rFonts w:hint="eastAsia" w:hAnsi="宋体"/>
                <w:color w:val="000000" w:themeColor="text1"/>
                <w:sz w:val="24"/>
                <w14:textFill>
                  <w14:solidFill>
                    <w14:schemeClr w14:val="tx1"/>
                  </w14:solidFill>
                </w14:textFill>
              </w:rPr>
              <w:t xml:space="preserve">□创意编程          □创意编程（专项） </w:t>
            </w: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□3D创意编程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1" w:type="dxa"/>
            <w:vMerge w:val="continue"/>
            <w:tcBorders>
              <w:top w:val="nil"/>
              <w:left w:val="single" w:color="auto" w:sz="4" w:space="0"/>
              <w:bottom w:val="single" w:color="auto" w:sz="4" w:space="0"/>
              <w:right w:val="single" w:color="auto" w:sz="4" w:space="0"/>
            </w:tcBorders>
            <w:vAlign w:val="center"/>
          </w:tcPr>
          <w:p>
            <w:pPr>
              <w:adjustRightInd w:val="0"/>
              <w:snapToGrid w:val="0"/>
              <w:rPr>
                <w:color w:val="000000" w:themeColor="text1"/>
                <w:sz w:val="24"/>
                <w14:textFill>
                  <w14:solidFill>
                    <w14:schemeClr w14:val="tx1"/>
                  </w14:solidFill>
                </w14:textFill>
              </w:rPr>
            </w:pPr>
          </w:p>
        </w:tc>
        <w:tc>
          <w:tcPr>
            <w:tcW w:w="8287" w:type="dxa"/>
            <w:gridSpan w:val="9"/>
            <w:tcBorders>
              <w:top w:val="single" w:color="auto" w:sz="4" w:space="0"/>
              <w:left w:val="nil"/>
              <w:bottom w:val="single" w:color="auto" w:sz="4" w:space="0"/>
              <w:right w:val="single" w:color="auto" w:sz="4" w:space="0"/>
            </w:tcBorders>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高中（含中职）    </w:t>
            </w:r>
            <w:r>
              <w:rPr>
                <w:rFonts w:hint="eastAsia" w:hAnsi="宋体"/>
                <w:color w:val="000000" w:themeColor="text1"/>
                <w:sz w:val="24"/>
                <w14:textFill>
                  <w14:solidFill>
                    <w14:schemeClr w14:val="tx1"/>
                  </w14:solidFill>
                </w14:textFill>
              </w:rPr>
              <w:t xml:space="preserve">□创新开发 </w:t>
            </w: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□3D创意编程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1" w:type="dxa"/>
            <w:tcBorders>
              <w:top w:val="single" w:color="auto" w:sz="4" w:space="0"/>
              <w:left w:val="single" w:color="auto" w:sz="4" w:space="0"/>
              <w:bottom w:val="single" w:color="auto" w:sz="4" w:space="0"/>
              <w:right w:val="single" w:color="auto" w:sz="4" w:space="0"/>
            </w:tcBorders>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作者姓名</w:t>
            </w:r>
          </w:p>
        </w:tc>
        <w:tc>
          <w:tcPr>
            <w:tcW w:w="731" w:type="dxa"/>
            <w:tcBorders>
              <w:top w:val="single" w:color="auto" w:sz="4" w:space="0"/>
              <w:left w:val="nil"/>
              <w:bottom w:val="single" w:color="auto" w:sz="4" w:space="0"/>
              <w:right w:val="single" w:color="auto" w:sz="4" w:space="0"/>
            </w:tcBorders>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性别</w:t>
            </w:r>
          </w:p>
        </w:tc>
        <w:tc>
          <w:tcPr>
            <w:tcW w:w="4282" w:type="dxa"/>
            <w:gridSpan w:val="4"/>
            <w:tcBorders>
              <w:top w:val="single" w:color="auto" w:sz="4" w:space="0"/>
              <w:left w:val="nil"/>
              <w:bottom w:val="single" w:color="auto" w:sz="4" w:space="0"/>
              <w:right w:val="single" w:color="auto" w:sz="4" w:space="0"/>
            </w:tcBorders>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学籍所在学校（按单位公章填写）</w:t>
            </w:r>
          </w:p>
        </w:tc>
        <w:tc>
          <w:tcPr>
            <w:tcW w:w="1956" w:type="dxa"/>
            <w:gridSpan w:val="3"/>
            <w:tcBorders>
              <w:top w:val="single" w:color="auto" w:sz="4" w:space="0"/>
              <w:left w:val="nil"/>
              <w:bottom w:val="single" w:color="auto" w:sz="4" w:space="0"/>
              <w:right w:val="single" w:color="auto" w:sz="4" w:space="0"/>
            </w:tcBorders>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身份证号</w:t>
            </w:r>
          </w:p>
        </w:tc>
        <w:tc>
          <w:tcPr>
            <w:tcW w:w="1318" w:type="dxa"/>
            <w:tcBorders>
              <w:top w:val="single" w:color="auto" w:sz="4" w:space="0"/>
              <w:left w:val="nil"/>
              <w:bottom w:val="single" w:color="auto" w:sz="4" w:space="0"/>
              <w:right w:val="single" w:color="auto" w:sz="4" w:space="0"/>
            </w:tcBorders>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4282" w:type="dxa"/>
            <w:gridSpan w:val="4"/>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color w:val="000000" w:themeColor="text1"/>
                <w:sz w:val="24"/>
                <w14:textFill>
                  <w14:solidFill>
                    <w14:schemeClr w14:val="tx1"/>
                  </w14:solidFill>
                </w14:textFill>
              </w:rPr>
            </w:pPr>
          </w:p>
        </w:tc>
        <w:tc>
          <w:tcPr>
            <w:tcW w:w="1956" w:type="dxa"/>
            <w:gridSpan w:val="3"/>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color w:val="000000" w:themeColor="text1"/>
                <w:sz w:val="24"/>
                <w14:textFill>
                  <w14:solidFill>
                    <w14:schemeClr w14:val="tx1"/>
                  </w14:solidFill>
                </w14:textFill>
              </w:rPr>
            </w:pPr>
          </w:p>
        </w:tc>
        <w:tc>
          <w:tcPr>
            <w:tcW w:w="1318" w:type="dxa"/>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4282" w:type="dxa"/>
            <w:gridSpan w:val="4"/>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color w:val="000000" w:themeColor="text1"/>
                <w:sz w:val="24"/>
                <w14:textFill>
                  <w14:solidFill>
                    <w14:schemeClr w14:val="tx1"/>
                  </w14:solidFill>
                </w14:textFill>
              </w:rPr>
            </w:pPr>
          </w:p>
        </w:tc>
        <w:tc>
          <w:tcPr>
            <w:tcW w:w="1956" w:type="dxa"/>
            <w:gridSpan w:val="3"/>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color w:val="000000" w:themeColor="text1"/>
                <w:sz w:val="24"/>
                <w14:textFill>
                  <w14:solidFill>
                    <w14:schemeClr w14:val="tx1"/>
                  </w14:solidFill>
                </w14:textFill>
              </w:rPr>
            </w:pPr>
          </w:p>
        </w:tc>
        <w:tc>
          <w:tcPr>
            <w:tcW w:w="1318" w:type="dxa"/>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指导教师姓名</w:t>
            </w: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性别</w:t>
            </w:r>
          </w:p>
        </w:tc>
        <w:tc>
          <w:tcPr>
            <w:tcW w:w="229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职务/职称</w:t>
            </w:r>
          </w:p>
        </w:tc>
        <w:tc>
          <w:tcPr>
            <w:tcW w:w="5258" w:type="dxa"/>
            <w:gridSpan w:val="6"/>
            <w:tcBorders>
              <w:top w:val="single" w:color="auto" w:sz="4" w:space="0"/>
              <w:left w:val="nil"/>
              <w:bottom w:val="single" w:color="auto" w:sz="4" w:space="0"/>
              <w:right w:val="single" w:color="auto" w:sz="4" w:space="0"/>
            </w:tcBorders>
            <w:vAlign w:val="center"/>
          </w:tcPr>
          <w:p>
            <w:pPr>
              <w:adjustRightInd w:val="0"/>
              <w:snapToGrid w:val="0"/>
              <w:ind w:firstLine="960" w:firstLineChars="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229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5258" w:type="dxa"/>
            <w:gridSpan w:val="6"/>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手机号码</w:t>
            </w:r>
          </w:p>
        </w:tc>
        <w:tc>
          <w:tcPr>
            <w:tcW w:w="7549" w:type="dxa"/>
            <w:gridSpan w:val="7"/>
            <w:tcBorders>
              <w:top w:val="single" w:color="auto" w:sz="4" w:space="0"/>
              <w:left w:val="nil"/>
              <w:bottom w:val="single" w:color="auto" w:sz="4" w:space="0"/>
              <w:right w:val="single" w:color="auto" w:sz="4" w:space="0"/>
            </w:tcBorders>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099" w:type="dxa"/>
            <w:gridSpan w:val="3"/>
            <w:tcBorders>
              <w:top w:val="single" w:color="auto" w:sz="4" w:space="0"/>
              <w:left w:val="single" w:color="auto" w:sz="4" w:space="0"/>
              <w:bottom w:val="single" w:color="auto" w:sz="4" w:space="0"/>
              <w:right w:val="single" w:color="auto" w:sz="4" w:space="0"/>
            </w:tcBorders>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电子邮箱</w:t>
            </w:r>
          </w:p>
        </w:tc>
        <w:tc>
          <w:tcPr>
            <w:tcW w:w="7549" w:type="dxa"/>
            <w:gridSpan w:val="7"/>
            <w:tcBorders>
              <w:top w:val="single" w:color="auto" w:sz="4" w:space="0"/>
              <w:left w:val="nil"/>
              <w:bottom w:val="single" w:color="auto" w:sz="4" w:space="0"/>
              <w:right w:val="single" w:color="auto" w:sz="4" w:space="0"/>
            </w:tcBorders>
          </w:tcPr>
          <w:p>
            <w:pPr>
              <w:adjustRightInd w:val="0"/>
              <w:snapToGrid w:val="0"/>
              <w:rPr>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 xml:space="preserve">作者：      </w:t>
            </w:r>
            <w:r>
              <w:rPr>
                <w:rFonts w:hint="eastAsia"/>
                <w:color w:val="000000" w:themeColor="text1"/>
                <w:sz w:val="28"/>
                <w:szCs w:val="28"/>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指导教师：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6" w:hRule="atLeast"/>
          <w:jc w:val="center"/>
        </w:trPr>
        <w:tc>
          <w:tcPr>
            <w:tcW w:w="7494" w:type="dxa"/>
            <w:gridSpan w:val="7"/>
            <w:tcBorders>
              <w:top w:val="dashed" w:color="auto" w:sz="4" w:space="0"/>
              <w:left w:val="single" w:color="auto" w:sz="4" w:space="0"/>
              <w:bottom w:val="dashed" w:color="auto" w:sz="4" w:space="0"/>
              <w:right w:val="single" w:color="auto" w:sz="4" w:space="0"/>
            </w:tcBorders>
            <w:shd w:val="clear" w:color="auto" w:fill="auto"/>
            <w:vAlign w:val="center"/>
          </w:tcPr>
          <w:p>
            <w:pPr>
              <w:spacing w:line="440" w:lineRule="auto"/>
              <w:jc w:val="center"/>
              <w:rPr>
                <w:rFonts w:ascii="仿宋" w:hAnsi="仿宋" w:eastAsia="仿宋"/>
                <w:b/>
                <w:color w:val="000000" w:themeColor="text1"/>
                <w:sz w:val="30"/>
                <w14:textFill>
                  <w14:solidFill>
                    <w14:schemeClr w14:val="tx1"/>
                  </w14:solidFill>
                </w14:textFill>
              </w:rPr>
            </w:pPr>
            <w:r>
              <w:rPr>
                <w:rFonts w:hint="eastAsia" w:ascii="仿宋" w:hAnsi="仿宋" w:eastAsia="仿宋"/>
                <w:b/>
                <w:color w:val="000000" w:themeColor="text1"/>
                <w:sz w:val="30"/>
                <w14:textFill>
                  <w14:solidFill>
                    <w14:schemeClr w14:val="tx1"/>
                  </w14:solidFill>
                </w14:textFill>
              </w:rPr>
              <w:t>诚 信 承 诺</w:t>
            </w:r>
          </w:p>
          <w:p>
            <w:pPr>
              <w:adjustRightInd w:val="0"/>
              <w:snapToGrid w:val="0"/>
              <w:spacing w:line="3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人确认已了解全国师生数字素养提升实践活动（第二十四届学生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pPr>
              <w:adjustRightInd w:val="0"/>
              <w:snapToGrid w:val="0"/>
              <w:rPr>
                <w:color w:val="000000" w:themeColor="text1"/>
                <w:sz w:val="24"/>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□以上内容已阅知，本人</w:t>
            </w:r>
            <w:r>
              <w:rPr>
                <w:rFonts w:hint="eastAsia" w:ascii="仿宋" w:hAnsi="仿宋" w:eastAsia="仿宋"/>
                <w:color w:val="000000" w:themeColor="text1"/>
                <w:sz w:val="28"/>
                <w:szCs w:val="28"/>
                <w14:textFill>
                  <w14:solidFill>
                    <w14:schemeClr w14:val="tx1"/>
                  </w14:solidFill>
                </w14:textFill>
              </w:rPr>
              <w:t>将</w:t>
            </w:r>
            <w:r>
              <w:rPr>
                <w:rFonts w:ascii="仿宋" w:hAnsi="仿宋" w:eastAsia="仿宋"/>
                <w:color w:val="000000" w:themeColor="text1"/>
                <w:sz w:val="28"/>
                <w:szCs w:val="28"/>
                <w14:textFill>
                  <w14:solidFill>
                    <w14:schemeClr w14:val="tx1"/>
                  </w14:solidFill>
                </w14:textFill>
              </w:rPr>
              <w:t>严格遵守</w:t>
            </w:r>
            <w:r>
              <w:rPr>
                <w:rFonts w:hint="eastAsia" w:ascii="仿宋" w:hAnsi="仿宋" w:eastAsia="仿宋"/>
                <w:color w:val="000000" w:themeColor="text1"/>
                <w:sz w:val="28"/>
                <w:szCs w:val="28"/>
                <w14:textFill>
                  <w14:solidFill>
                    <w14:schemeClr w14:val="tx1"/>
                  </w14:solidFill>
                </w14:textFill>
              </w:rPr>
              <w:t>上述承诺</w:t>
            </w:r>
            <w:r>
              <w:rPr>
                <w:rFonts w:ascii="仿宋" w:hAnsi="仿宋" w:eastAsia="仿宋"/>
                <w:color w:val="000000" w:themeColor="text1"/>
                <w:sz w:val="28"/>
                <w:szCs w:val="28"/>
                <w14:textFill>
                  <w14:solidFill>
                    <w14:schemeClr w14:val="tx1"/>
                  </w14:solidFill>
                </w14:textFill>
              </w:rPr>
              <w:t>。</w:t>
            </w:r>
          </w:p>
        </w:tc>
        <w:tc>
          <w:tcPr>
            <w:tcW w:w="2154" w:type="dxa"/>
            <w:gridSpan w:val="3"/>
            <w:vMerge w:val="restart"/>
            <w:tcBorders>
              <w:top w:val="dashed" w:color="auto" w:sz="4" w:space="0"/>
              <w:left w:val="single" w:color="auto" w:sz="4" w:space="0"/>
              <w:right w:val="single" w:color="auto" w:sz="4" w:space="0"/>
            </w:tcBorders>
            <w:shd w:val="clear" w:color="auto" w:fill="F1F1F1"/>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作者近期</w:t>
            </w:r>
          </w:p>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494" w:type="dxa"/>
            <w:gridSpan w:val="7"/>
            <w:tcBorders>
              <w:top w:val="dashed" w:color="auto" w:sz="4" w:space="0"/>
              <w:left w:val="single" w:color="auto" w:sz="4" w:space="0"/>
              <w:bottom w:val="dashed" w:color="auto" w:sz="4" w:space="0"/>
              <w:right w:val="single" w:color="auto" w:sz="4" w:space="0"/>
            </w:tcBorders>
            <w:shd w:val="clear" w:color="auto" w:fill="auto"/>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承诺人（作者）签名：</w:t>
            </w:r>
          </w:p>
        </w:tc>
        <w:tc>
          <w:tcPr>
            <w:tcW w:w="2154" w:type="dxa"/>
            <w:gridSpan w:val="3"/>
            <w:vMerge w:val="continue"/>
            <w:tcBorders>
              <w:left w:val="single" w:color="auto" w:sz="4" w:space="0"/>
              <w:right w:val="single" w:color="auto" w:sz="4" w:space="0"/>
            </w:tcBorders>
            <w:shd w:val="clear" w:color="auto" w:fill="F1F1F1"/>
            <w:vAlign w:val="center"/>
          </w:tcPr>
          <w:p>
            <w:pPr>
              <w:adjustRightInd w:val="0"/>
              <w:snapToGrid w:val="0"/>
              <w:jc w:val="center"/>
              <w:rPr>
                <w:color w:val="000000" w:themeColor="text1"/>
                <w:sz w:val="24"/>
                <w14:textFill>
                  <w14:solidFill>
                    <w14:schemeClr w14:val="tx1"/>
                  </w14:solidFill>
                </w14:textFill>
              </w:rPr>
            </w:pPr>
          </w:p>
        </w:tc>
      </w:tr>
    </w:tbl>
    <w:p>
      <w:pPr>
        <w:rPr>
          <w:bCs/>
          <w:color w:val="000000" w:themeColor="text1"/>
          <w:sz w:val="24"/>
          <w:szCs w:val="21"/>
          <w14:textFill>
            <w14:solidFill>
              <w14:schemeClr w14:val="tx1"/>
            </w14:solidFill>
          </w14:textFill>
        </w:rPr>
      </w:pPr>
      <w:r>
        <w:rPr>
          <w:rFonts w:hint="eastAsia"/>
          <w:bCs/>
          <w:color w:val="000000" w:themeColor="text1"/>
          <w:sz w:val="24"/>
          <w:szCs w:val="21"/>
          <w14:textFill>
            <w14:solidFill>
              <w14:schemeClr w14:val="tx1"/>
            </w14:solidFill>
          </w14:textFill>
        </w:rPr>
        <w:t>该表格信息均在网上填写并确认，电子版扫描盖章后，随作品一起报送。</w:t>
      </w:r>
    </w:p>
    <w:p>
      <w:pPr>
        <w:adjustRightInd w:val="0"/>
        <w:snapToGrid w:val="0"/>
        <w:rPr>
          <w:rFonts w:ascii="黑体" w:hAnsi="黑体" w:eastAsia="黑体"/>
          <w:color w:val="000000" w:themeColor="text1"/>
          <w:sz w:val="32"/>
          <w:szCs w:val="32"/>
          <w14:textFill>
            <w14:solidFill>
              <w14:schemeClr w14:val="tx1"/>
            </w14:solidFill>
          </w14:textFill>
        </w:rPr>
      </w:pPr>
    </w:p>
    <w:p>
      <w:pPr>
        <w:adjustRightInd w:val="0"/>
        <w:snapToGrid w:val="0"/>
        <w:rPr>
          <w:rFonts w:ascii="黑体" w:hAnsi="黑体" w:eastAsia="黑体"/>
          <w:color w:val="000000" w:themeColor="text1"/>
          <w:sz w:val="32"/>
          <w:szCs w:val="32"/>
          <w14:textFill>
            <w14:solidFill>
              <w14:schemeClr w14:val="tx1"/>
            </w14:solidFill>
          </w14:textFill>
        </w:rPr>
      </w:pPr>
    </w:p>
    <w:p>
      <w:pPr>
        <w:adjustRightInd w:val="0"/>
        <w:snapToGrid w:val="0"/>
        <w:rPr>
          <w:rFonts w:ascii="黑体" w:hAnsi="黑体" w:eastAsia="黑体"/>
          <w:color w:val="000000" w:themeColor="text1"/>
          <w:sz w:val="32"/>
          <w:szCs w:val="32"/>
          <w14:textFill>
            <w14:solidFill>
              <w14:schemeClr w14:val="tx1"/>
            </w14:solidFill>
          </w14:textFill>
        </w:rPr>
      </w:pPr>
    </w:p>
    <w:p>
      <w:pPr>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adjustRightInd w:val="0"/>
        <w:snapToGrid w:val="0"/>
        <w:rPr>
          <w:rFonts w:ascii="黑体" w:hAnsi="黑体" w:eastAsia="黑体"/>
          <w:color w:val="000000" w:themeColor="text1"/>
          <w:sz w:val="32"/>
          <w:szCs w:val="32"/>
          <w:lang w:val="en-US"/>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附表</w:t>
      </w:r>
      <w:r>
        <w:rPr>
          <w:rFonts w:hint="eastAsia" w:ascii="黑体" w:hAnsi="黑体" w:eastAsia="黑体"/>
          <w:color w:val="000000" w:themeColor="text1"/>
          <w:sz w:val="32"/>
          <w:szCs w:val="32"/>
          <w:lang w:val="en-US"/>
          <w14:textFill>
            <w14:solidFill>
              <w14:schemeClr w14:val="tx1"/>
            </w14:solidFill>
          </w14:textFill>
        </w:rPr>
        <w:t>5</w:t>
      </w:r>
    </w:p>
    <w:p>
      <w:pPr>
        <w:pStyle w:val="5"/>
        <w:widowControl w:val="0"/>
        <w:spacing w:line="500" w:lineRule="exact"/>
        <w:ind w:firstLine="0" w:firstLineChars="0"/>
        <w:jc w:val="center"/>
        <w:rPr>
          <w:rFonts w:hint="eastAsia" w:ascii="方正小标宋简体" w:hAnsi="华文中宋" w:eastAsia="方正小标宋简体" w:cs="华文中宋"/>
          <w:bCs/>
          <w:color w:val="000000" w:themeColor="text1"/>
          <w:sz w:val="36"/>
          <w:szCs w:val="36"/>
          <w14:textFill>
            <w14:solidFill>
              <w14:schemeClr w14:val="tx1"/>
            </w14:solidFill>
          </w14:textFill>
        </w:rPr>
      </w:pPr>
      <w:r>
        <w:rPr>
          <w:rFonts w:hint="eastAsia" w:ascii="方正小标宋简体" w:hAnsi="华文中宋" w:eastAsia="方正小标宋简体" w:cs="华文中宋"/>
          <w:bCs/>
          <w:color w:val="000000" w:themeColor="text1"/>
          <w:sz w:val="36"/>
          <w:szCs w:val="36"/>
          <w14:textFill>
            <w14:solidFill>
              <w14:schemeClr w14:val="tx1"/>
            </w14:solidFill>
          </w14:textFill>
        </w:rPr>
        <w:t>计算思维类作品创作说明</w:t>
      </w:r>
    </w:p>
    <w:p>
      <w:pPr>
        <w:pStyle w:val="5"/>
        <w:widowControl w:val="0"/>
        <w:spacing w:line="500" w:lineRule="exact"/>
        <w:ind w:firstLine="0" w:firstLineChars="0"/>
        <w:jc w:val="center"/>
        <w:rPr>
          <w:rFonts w:ascii="华文中宋" w:hAnsi="华文中宋" w:eastAsia="华文中宋" w:cs="华文中宋"/>
          <w:b/>
          <w:bCs/>
          <w:color w:val="000000" w:themeColor="text1"/>
          <w:sz w:val="36"/>
          <w:szCs w:val="36"/>
          <w14:textFill>
            <w14:solidFill>
              <w14:schemeClr w14:val="tx1"/>
            </w14:solidFill>
          </w14:textFill>
        </w:rPr>
      </w:pPr>
    </w:p>
    <w:p>
      <w:pPr>
        <w:adjustRightInd w:val="0"/>
        <w:snapToGrid w:val="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作品</w:t>
      </w:r>
      <w:r>
        <w:rPr>
          <w:color w:val="000000" w:themeColor="text1"/>
          <w:sz w:val="32"/>
          <w:szCs w:val="32"/>
          <w14:textFill>
            <w14:solidFill>
              <w14:schemeClr w14:val="tx1"/>
            </w14:solidFill>
          </w14:textFill>
        </w:rPr>
        <w:t>名称</w:t>
      </w:r>
      <w:r>
        <w:rPr>
          <w:rFonts w:hint="eastAsia"/>
          <w:color w:val="000000" w:themeColor="text1"/>
          <w:sz w:val="32"/>
          <w:szCs w:val="32"/>
          <w14:textFill>
            <w14:solidFill>
              <w14:schemeClr w14:val="tx1"/>
            </w14:solidFill>
          </w14:textFill>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创作思想</w:t>
            </w:r>
            <w:r>
              <w:rPr>
                <w:color w:val="000000" w:themeColor="text1"/>
                <w:sz w:val="24"/>
                <w14:textFill>
                  <w14:solidFill>
                    <w14:schemeClr w14:val="tx1"/>
                  </w14:solidFill>
                </w14:textFill>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创作过程</w:t>
            </w:r>
            <w:r>
              <w:rPr>
                <w:color w:val="000000" w:themeColor="text1"/>
                <w:sz w:val="24"/>
                <w14:textFill>
                  <w14:solidFill>
                    <w14:schemeClr w14:val="tx1"/>
                  </w14:solidFill>
                </w14:textFill>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参考资源</w:t>
            </w:r>
            <w:r>
              <w:rPr>
                <w:color w:val="000000" w:themeColor="text1"/>
                <w:sz w:val="24"/>
                <w14:textFill>
                  <w14:solidFill>
                    <w14:schemeClr w14:val="tx1"/>
                  </w14:solidFill>
                </w14:textFill>
              </w:rPr>
              <w:t>（参考或引用他人资源及出处）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其他说明</w:t>
            </w:r>
            <w:r>
              <w:rPr>
                <w:color w:val="000000" w:themeColor="text1"/>
                <w:sz w:val="24"/>
                <w14:textFill>
                  <w14:solidFill>
                    <w14:schemeClr w14:val="tx1"/>
                  </w14:solidFill>
                </w14:textFill>
              </w:rPr>
              <w:t>（需要特别说明的问题）</w:t>
            </w:r>
          </w:p>
        </w:tc>
      </w:tr>
    </w:tbl>
    <w:p>
      <w:pPr>
        <w:adjustRightInd w:val="0"/>
        <w:snapToGrid w:val="0"/>
        <w:spacing w:line="440" w:lineRule="exact"/>
        <w:outlineLvl w:val="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（注：填写内容不受表格限制。）</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00" w:lineRule="exact"/>
        <w:rPr>
          <w:rFonts w:ascii="黑体" w:hAnsi="黑体" w:eastAsia="黑体"/>
          <w:bCs/>
          <w:color w:val="000000" w:themeColor="text1"/>
          <w:sz w:val="32"/>
          <w14:textFill>
            <w14:solidFill>
              <w14:schemeClr w14:val="tx1"/>
            </w14:solidFill>
          </w14:textFill>
        </w:rPr>
      </w:pPr>
    </w:p>
    <w:p>
      <w:pPr>
        <w:adjustRightInd w:val="0"/>
        <w:snapToGrid w:val="0"/>
        <w:rPr>
          <w:rFonts w:ascii="黑体" w:hAnsi="黑体" w:eastAsia="黑体"/>
          <w:color w:val="000000" w:themeColor="text1"/>
          <w:sz w:val="32"/>
          <w:szCs w:val="32"/>
          <w:lang w:val="en-US"/>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附表</w:t>
      </w:r>
      <w:r>
        <w:rPr>
          <w:rFonts w:hint="eastAsia" w:ascii="黑体" w:hAnsi="黑体" w:eastAsia="黑体"/>
          <w:color w:val="000000" w:themeColor="text1"/>
          <w:sz w:val="32"/>
          <w:szCs w:val="32"/>
          <w:lang w:val="en-US"/>
          <w14:textFill>
            <w14:solidFill>
              <w14:schemeClr w14:val="tx1"/>
            </w14:solidFill>
          </w14:textFill>
        </w:rPr>
        <w:t>6</w:t>
      </w:r>
    </w:p>
    <w:p>
      <w:pPr>
        <w:ind w:left="2770" w:leftChars="684" w:hanging="1265" w:hangingChars="600"/>
        <w:rPr>
          <w:rFonts w:ascii="宋体" w:hAnsi="宋体" w:eastAsia="宋体" w:cs="宋体"/>
          <w:b/>
          <w:bCs/>
          <w:color w:val="000000" w:themeColor="text1"/>
          <w:sz w:val="21"/>
          <w:szCs w:val="21"/>
          <w14:textFill>
            <w14:solidFill>
              <w14:schemeClr w14:val="tx1"/>
            </w14:solidFill>
          </w14:textFill>
        </w:rPr>
      </w:pPr>
    </w:p>
    <w:p>
      <w:pPr>
        <w:spacing w:line="500" w:lineRule="exact"/>
        <w:ind w:left="3672" w:hanging="3671" w:hangingChars="1020"/>
        <w:jc w:val="center"/>
        <w:rPr>
          <w:rFonts w:hint="eastAsia" w:ascii="方正小标宋简体" w:hAnsi="宋体" w:eastAsia="方正小标宋简体" w:cs="宋体"/>
          <w:bCs/>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202</w:t>
      </w:r>
      <w:r>
        <w:rPr>
          <w:rFonts w:hint="eastAsia" w:ascii="方正小标宋简体" w:hAnsi="宋体" w:eastAsia="方正小标宋简体" w:cs="宋体"/>
          <w:bCs/>
          <w:color w:val="000000" w:themeColor="text1"/>
          <w:sz w:val="36"/>
          <w:szCs w:val="36"/>
          <w:lang w:val="en-US"/>
          <w14:textFill>
            <w14:solidFill>
              <w14:schemeClr w14:val="tx1"/>
            </w14:solidFill>
          </w14:textFill>
        </w:rPr>
        <w:t>4</w:t>
      </w:r>
      <w:r>
        <w:rPr>
          <w:rFonts w:hint="eastAsia" w:ascii="方正小标宋简体" w:hAnsi="宋体" w:eastAsia="方正小标宋简体" w:cs="宋体"/>
          <w:bCs/>
          <w:color w:val="000000" w:themeColor="text1"/>
          <w:sz w:val="36"/>
          <w:szCs w:val="36"/>
          <w14:textFill>
            <w14:solidFill>
              <w14:schemeClr w14:val="tx1"/>
            </w14:solidFill>
          </w14:textFill>
        </w:rPr>
        <w:t>年</w:t>
      </w:r>
      <w:r>
        <w:rPr>
          <w:rFonts w:hint="eastAsia" w:ascii="方正小标宋简体" w:hAnsi="宋体" w:eastAsia="方正小标宋简体" w:cs="宋体"/>
          <w:bCs/>
          <w:color w:val="000000" w:themeColor="text1"/>
          <w:sz w:val="36"/>
          <w:szCs w:val="36"/>
          <w:lang w:val="en-US"/>
          <w14:textFill>
            <w14:solidFill>
              <w14:schemeClr w14:val="tx1"/>
            </w14:solidFill>
          </w14:textFill>
        </w:rPr>
        <w:t>鄂州市</w:t>
      </w:r>
      <w:r>
        <w:rPr>
          <w:rFonts w:hint="eastAsia" w:ascii="方正小标宋简体" w:hAnsi="宋体" w:eastAsia="方正小标宋简体" w:cs="宋体"/>
          <w:bCs/>
          <w:color w:val="000000" w:themeColor="text1"/>
          <w:sz w:val="36"/>
          <w:szCs w:val="36"/>
          <w14:textFill>
            <w14:solidFill>
              <w14:schemeClr w14:val="tx1"/>
            </w14:solidFill>
          </w14:textFill>
        </w:rPr>
        <w:t>学生数字素养提升实践活动</w:t>
      </w:r>
    </w:p>
    <w:p>
      <w:pPr>
        <w:spacing w:line="500" w:lineRule="exact"/>
        <w:ind w:left="3715" w:hanging="3715" w:hangingChars="1032"/>
        <w:jc w:val="center"/>
        <w:rPr>
          <w:rFonts w:hint="eastAsia" w:ascii="方正小标宋简体" w:hAnsi="宋体" w:eastAsia="方正小标宋简体" w:cs="宋体"/>
          <w:bCs/>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计算思维类推荐作品名单</w:t>
      </w:r>
    </w:p>
    <w:p>
      <w:pPr>
        <w:spacing w:line="500" w:lineRule="exac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该表格可从平台导出整理后，通过电子邮件报送，各区、</w:t>
      </w:r>
      <w:r>
        <w:rPr>
          <w:rFonts w:hint="eastAsia"/>
          <w:bCs/>
          <w:color w:val="000000" w:themeColor="text1"/>
          <w:sz w:val="24"/>
          <w:szCs w:val="24"/>
          <w:lang w:val="en-US"/>
          <w14:textFill>
            <w14:solidFill>
              <w14:schemeClr w14:val="tx1"/>
            </w14:solidFill>
          </w14:textFill>
        </w:rPr>
        <w:t>各校</w:t>
      </w:r>
      <w:r>
        <w:rPr>
          <w:rFonts w:hint="eastAsia"/>
          <w:bCs/>
          <w:color w:val="000000" w:themeColor="text1"/>
          <w:sz w:val="24"/>
          <w:szCs w:val="24"/>
          <w14:textFill>
            <w14:solidFill>
              <w14:schemeClr w14:val="tx1"/>
            </w14:solidFill>
          </w14:textFill>
        </w:rPr>
        <w:t>盖章有效。</w:t>
      </w:r>
    </w:p>
    <w:tbl>
      <w:tblPr>
        <w:tblStyle w:val="11"/>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698"/>
        <w:gridCol w:w="893"/>
        <w:gridCol w:w="1560"/>
        <w:gridCol w:w="949"/>
        <w:gridCol w:w="912"/>
        <w:gridCol w:w="1555"/>
        <w:gridCol w:w="144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33"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791"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作品编号</w:t>
            </w:r>
          </w:p>
        </w:tc>
        <w:tc>
          <w:tcPr>
            <w:tcW w:w="698"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组别</w:t>
            </w:r>
          </w:p>
        </w:tc>
        <w:tc>
          <w:tcPr>
            <w:tcW w:w="893"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p>
        </w:tc>
        <w:tc>
          <w:tcPr>
            <w:tcW w:w="1560"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作品名称</w:t>
            </w:r>
          </w:p>
        </w:tc>
        <w:tc>
          <w:tcPr>
            <w:tcW w:w="949" w:type="dxa"/>
            <w:vAlign w:val="center"/>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作者1</w:t>
            </w:r>
          </w:p>
          <w:p>
            <w:pPr>
              <w:spacing w:line="400" w:lineRule="exact"/>
              <w:jc w:val="center"/>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姓名</w:t>
            </w:r>
          </w:p>
        </w:tc>
        <w:tc>
          <w:tcPr>
            <w:tcW w:w="912" w:type="dxa"/>
            <w:vAlign w:val="center"/>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作者2</w:t>
            </w:r>
          </w:p>
          <w:p>
            <w:pPr>
              <w:spacing w:line="400" w:lineRule="exact"/>
              <w:jc w:val="center"/>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姓名</w:t>
            </w:r>
          </w:p>
        </w:tc>
        <w:tc>
          <w:tcPr>
            <w:tcW w:w="1555"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身份证号</w:t>
            </w:r>
          </w:p>
        </w:tc>
        <w:tc>
          <w:tcPr>
            <w:tcW w:w="1440" w:type="dxa"/>
            <w:vAlign w:val="center"/>
          </w:tcPr>
          <w:p>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所在</w:t>
            </w:r>
          </w:p>
          <w:p>
            <w:pPr>
              <w:spacing w:line="400" w:lineRule="exact"/>
              <w:jc w:val="center"/>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学校</w:t>
            </w:r>
          </w:p>
        </w:tc>
        <w:tc>
          <w:tcPr>
            <w:tcW w:w="780"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color w:val="000000" w:themeColor="text1"/>
                <w14:textFill>
                  <w14:solidFill>
                    <w14:schemeClr w14:val="tx1"/>
                  </w14:solidFill>
                </w14:textFill>
              </w:rPr>
            </w:pPr>
          </w:p>
        </w:tc>
        <w:tc>
          <w:tcPr>
            <w:tcW w:w="791" w:type="dxa"/>
            <w:vAlign w:val="center"/>
          </w:tcPr>
          <w:p>
            <w:pPr>
              <w:spacing w:line="500" w:lineRule="atLeast"/>
              <w:jc w:val="center"/>
              <w:rPr>
                <w:color w:val="000000" w:themeColor="text1"/>
                <w14:textFill>
                  <w14:solidFill>
                    <w14:schemeClr w14:val="tx1"/>
                  </w14:solidFill>
                </w14:textFill>
              </w:rPr>
            </w:pPr>
          </w:p>
        </w:tc>
        <w:tc>
          <w:tcPr>
            <w:tcW w:w="698" w:type="dxa"/>
            <w:vAlign w:val="center"/>
          </w:tcPr>
          <w:p>
            <w:pPr>
              <w:spacing w:line="500" w:lineRule="atLeast"/>
              <w:jc w:val="center"/>
              <w:rPr>
                <w:color w:val="000000" w:themeColor="text1"/>
                <w14:textFill>
                  <w14:solidFill>
                    <w14:schemeClr w14:val="tx1"/>
                  </w14:solidFill>
                </w14:textFill>
              </w:rPr>
            </w:pPr>
          </w:p>
        </w:tc>
        <w:tc>
          <w:tcPr>
            <w:tcW w:w="893" w:type="dxa"/>
          </w:tcPr>
          <w:p>
            <w:pPr>
              <w:spacing w:line="500" w:lineRule="atLeast"/>
              <w:rPr>
                <w:color w:val="000000" w:themeColor="text1"/>
                <w14:textFill>
                  <w14:solidFill>
                    <w14:schemeClr w14:val="tx1"/>
                  </w14:solidFill>
                </w14:textFill>
              </w:rPr>
            </w:pPr>
          </w:p>
        </w:tc>
        <w:tc>
          <w:tcPr>
            <w:tcW w:w="1560" w:type="dxa"/>
          </w:tcPr>
          <w:p>
            <w:pPr>
              <w:spacing w:line="500" w:lineRule="atLeast"/>
              <w:rPr>
                <w:color w:val="000000" w:themeColor="text1"/>
                <w14:textFill>
                  <w14:solidFill>
                    <w14:schemeClr w14:val="tx1"/>
                  </w14:solidFill>
                </w14:textFill>
              </w:rPr>
            </w:pPr>
          </w:p>
        </w:tc>
        <w:tc>
          <w:tcPr>
            <w:tcW w:w="949" w:type="dxa"/>
          </w:tcPr>
          <w:p>
            <w:pPr>
              <w:spacing w:line="500" w:lineRule="atLeast"/>
              <w:rPr>
                <w:color w:val="000000" w:themeColor="text1"/>
                <w14:textFill>
                  <w14:solidFill>
                    <w14:schemeClr w14:val="tx1"/>
                  </w14:solidFill>
                </w14:textFill>
              </w:rPr>
            </w:pPr>
          </w:p>
        </w:tc>
        <w:tc>
          <w:tcPr>
            <w:tcW w:w="912" w:type="dxa"/>
          </w:tcPr>
          <w:p>
            <w:pPr>
              <w:spacing w:line="500" w:lineRule="atLeast"/>
              <w:rPr>
                <w:color w:val="000000" w:themeColor="text1"/>
                <w14:textFill>
                  <w14:solidFill>
                    <w14:schemeClr w14:val="tx1"/>
                  </w14:solidFill>
                </w14:textFill>
              </w:rPr>
            </w:pPr>
          </w:p>
        </w:tc>
        <w:tc>
          <w:tcPr>
            <w:tcW w:w="1555" w:type="dxa"/>
          </w:tcPr>
          <w:p>
            <w:pPr>
              <w:spacing w:line="500" w:lineRule="atLeast"/>
              <w:rPr>
                <w:color w:val="000000" w:themeColor="text1"/>
                <w14:textFill>
                  <w14:solidFill>
                    <w14:schemeClr w14:val="tx1"/>
                  </w14:solidFill>
                </w14:textFill>
              </w:rPr>
            </w:pPr>
          </w:p>
        </w:tc>
        <w:tc>
          <w:tcPr>
            <w:tcW w:w="1440" w:type="dxa"/>
          </w:tcPr>
          <w:p>
            <w:pPr>
              <w:spacing w:line="500" w:lineRule="atLeast"/>
              <w:rPr>
                <w:color w:val="000000" w:themeColor="text1"/>
                <w14:textFill>
                  <w14:solidFill>
                    <w14:schemeClr w14:val="tx1"/>
                  </w14:solidFill>
                </w14:textFill>
              </w:rPr>
            </w:pPr>
          </w:p>
        </w:tc>
        <w:tc>
          <w:tcPr>
            <w:tcW w:w="780" w:type="dxa"/>
          </w:tcPr>
          <w:p>
            <w:pPr>
              <w:spacing w:line="500" w:lineRule="atLeast"/>
              <w:rPr>
                <w:color w:val="000000" w:themeColor="text1"/>
                <w14:textFill>
                  <w14:solidFill>
                    <w14:schemeClr w14:val="tx1"/>
                  </w14:solidFill>
                </w14:textFill>
              </w:rPr>
            </w:pPr>
          </w:p>
        </w:tc>
      </w:tr>
    </w:tbl>
    <w:p>
      <w:pPr>
        <w:ind w:left="-2" w:leftChars="-100" w:hanging="218" w:hangingChars="91"/>
        <w:jc w:val="both"/>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注：推荐作品信息与活动平台信息须一致，</w:t>
      </w:r>
      <w:r>
        <w:rPr>
          <w:rFonts w:hint="eastAsia"/>
          <w:color w:val="000000" w:themeColor="text1"/>
          <w:sz w:val="24"/>
          <w:szCs w:val="24"/>
          <w:lang w:val="en-US"/>
          <w14:textFill>
            <w14:solidFill>
              <w14:schemeClr w14:val="tx1"/>
            </w14:solidFill>
          </w14:textFill>
        </w:rPr>
        <w:t>4</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14:textFill>
            <w14:solidFill>
              <w14:schemeClr w14:val="tx1"/>
            </w14:solidFill>
          </w14:textFill>
        </w:rPr>
        <w:t>15</w:t>
      </w:r>
      <w:r>
        <w:rPr>
          <w:rFonts w:hint="eastAsia"/>
          <w:color w:val="000000" w:themeColor="text1"/>
          <w:sz w:val="24"/>
          <w:szCs w:val="24"/>
          <w14:textFill>
            <w14:solidFill>
              <w14:schemeClr w14:val="tx1"/>
            </w14:solidFill>
          </w14:textFill>
        </w:rPr>
        <w:t>日</w:t>
      </w:r>
      <w:r>
        <w:rPr>
          <w:rFonts w:hint="eastAsia"/>
          <w:color w:val="000000" w:themeColor="text1"/>
          <w:sz w:val="24"/>
          <w:szCs w:val="24"/>
          <w:lang w:val="en-US"/>
          <w14:textFill>
            <w14:solidFill>
              <w14:schemeClr w14:val="tx1"/>
            </w14:solidFill>
          </w14:textFill>
        </w:rPr>
        <w:t>前发至邮箱815043048@qq.com</w:t>
      </w:r>
      <w:r>
        <w:rPr>
          <w:rFonts w:hint="eastAsia"/>
          <w:color w:val="000000" w:themeColor="text1"/>
          <w:sz w:val="24"/>
          <w:szCs w:val="24"/>
          <w14:textFill>
            <w14:solidFill>
              <w14:schemeClr w14:val="tx1"/>
            </w14:solidFill>
          </w14:textFill>
        </w:rPr>
        <w:t>。</w:t>
      </w:r>
    </w:p>
    <w:p>
      <w:pPr>
        <w:widowControl/>
        <w:autoSpaceDE/>
        <w:autoSpaceDN/>
        <w:rPr>
          <w:rFonts w:ascii="宋体" w:hAnsi="宋体" w:eastAsia="宋体" w:cs="宋体"/>
          <w:b/>
          <w:bCs/>
          <w:color w:val="000000" w:themeColor="text1"/>
          <w:sz w:val="36"/>
          <w:szCs w:val="36"/>
          <w14:textFill>
            <w14:solidFill>
              <w14:schemeClr w14:val="tx1"/>
            </w14:solidFill>
          </w14:textFill>
        </w:rPr>
      </w:pPr>
      <w:r>
        <w:rPr>
          <w:rFonts w:ascii="宋体" w:hAnsi="宋体" w:eastAsia="宋体" w:cs="宋体"/>
          <w:b/>
          <w:bCs/>
          <w:color w:val="000000" w:themeColor="text1"/>
          <w:sz w:val="36"/>
          <w:szCs w:val="36"/>
          <w14:textFill>
            <w14:solidFill>
              <w14:schemeClr w14:val="tx1"/>
            </w14:solidFill>
          </w14:textFill>
        </w:rPr>
        <w:br w:type="page"/>
      </w:r>
    </w:p>
    <w:p>
      <w:pPr>
        <w:pStyle w:val="4"/>
        <w:spacing w:line="400" w:lineRule="exact"/>
        <w:ind w:firstLine="600" w:firstLineChars="200"/>
        <w:jc w:val="both"/>
        <w:rPr>
          <w:rFonts w:ascii="楷体" w:hAnsi="楷体" w:eastAsia="楷体" w:cs="楷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六、科创实践类有关要求</w:t>
      </w:r>
      <w:r>
        <w:rPr>
          <w:rFonts w:hint="eastAsia" w:ascii="楷体" w:hAnsi="楷体" w:eastAsia="楷体" w:cs="楷体"/>
          <w:color w:val="000000" w:themeColor="text1"/>
          <w:sz w:val="30"/>
          <w:szCs w:val="30"/>
          <w14:textFill>
            <w14:solidFill>
              <w14:schemeClr w14:val="tx1"/>
            </w14:solidFill>
          </w14:textFill>
        </w:rPr>
        <w:t>（</w:t>
      </w:r>
      <w:r>
        <w:rPr>
          <w:rFonts w:hint="eastAsia" w:ascii="楷体" w:hAnsi="楷体" w:eastAsia="楷体" w:cs="楷体"/>
          <w:color w:val="000000" w:themeColor="text1"/>
          <w:sz w:val="30"/>
          <w:szCs w:val="30"/>
          <w:lang w:val="en-US"/>
          <w14:textFill>
            <w14:solidFill>
              <w14:schemeClr w14:val="tx1"/>
            </w14:solidFill>
          </w14:textFill>
        </w:rPr>
        <w:t>创客</w:t>
      </w:r>
      <w:r>
        <w:rPr>
          <w:rFonts w:hint="eastAsia" w:ascii="楷体" w:hAnsi="楷体" w:eastAsia="楷体" w:cs="楷体"/>
          <w:color w:val="000000" w:themeColor="text1"/>
          <w:sz w:val="30"/>
          <w:szCs w:val="30"/>
          <w14:textFill>
            <w14:solidFill>
              <w14:schemeClr w14:val="tx1"/>
            </w14:solidFill>
          </w14:textFill>
        </w:rPr>
        <w:t>项目）</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创客项目是参与者在电脑辅助下进行设计和创作，制作出体现创客文化和多学科综合应用的作品，并进行交流展示。作品创作着重体现创新意识。其活动方案如下：</w:t>
      </w:r>
    </w:p>
    <w:p>
      <w:pPr>
        <w:spacing w:line="400" w:lineRule="exact"/>
        <w:ind w:firstLine="600" w:firstLineChars="200"/>
        <w:jc w:val="both"/>
        <w:rPr>
          <w:rFonts w:ascii="黑体" w:hAnsi="黑体" w:eastAsia="黑体" w:cs="宋体"/>
          <w:bCs/>
          <w:color w:val="000000" w:themeColor="text1"/>
          <w:sz w:val="30"/>
          <w:szCs w:val="30"/>
          <w14:textFill>
            <w14:solidFill>
              <w14:schemeClr w14:val="tx1"/>
            </w14:solidFill>
          </w14:textFill>
        </w:rPr>
      </w:pPr>
      <w:r>
        <w:rPr>
          <w:rFonts w:hint="eastAsia" w:ascii="黑体" w:hAnsi="黑体" w:eastAsia="黑体" w:cs="宋体"/>
          <w:bCs/>
          <w:color w:val="000000" w:themeColor="text1"/>
          <w:sz w:val="30"/>
          <w:szCs w:val="30"/>
          <w14:textFill>
            <w14:solidFill>
              <w14:schemeClr w14:val="tx1"/>
            </w14:solidFill>
          </w14:textFill>
        </w:rPr>
        <w:t>（一）项目设置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1960"/>
        <w:gridCol w:w="1919"/>
        <w:gridCol w:w="1061"/>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91" w:type="dxa"/>
            <w:vAlign w:val="center"/>
          </w:tcPr>
          <w:p>
            <w:pPr>
              <w:autoSpaceDE/>
              <w:autoSpaceDN/>
              <w:adjustRightInd w:val="0"/>
              <w:snapToGrid w:val="0"/>
              <w:spacing w:line="3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项目名称</w:t>
            </w:r>
          </w:p>
        </w:tc>
        <w:tc>
          <w:tcPr>
            <w:tcW w:w="1960" w:type="dxa"/>
            <w:vAlign w:val="center"/>
          </w:tcPr>
          <w:p>
            <w:pPr>
              <w:autoSpaceDE/>
              <w:autoSpaceDN/>
              <w:adjustRightInd w:val="0"/>
              <w:snapToGrid w:val="0"/>
              <w:spacing w:line="3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小学组</w:t>
            </w:r>
          </w:p>
          <w:p>
            <w:pPr>
              <w:autoSpaceDE/>
              <w:autoSpaceDN/>
              <w:adjustRightInd w:val="0"/>
              <w:snapToGrid w:val="0"/>
              <w:spacing w:line="3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一至三年级</w:t>
            </w:r>
            <w:r>
              <w:rPr>
                <w:rFonts w:hint="eastAsia" w:ascii="仿宋" w:hAnsi="仿宋" w:eastAsia="仿宋" w:cs="仿宋"/>
                <w:b/>
                <w:bCs/>
                <w:color w:val="000000" w:themeColor="text1"/>
                <w:sz w:val="28"/>
                <w:szCs w:val="28"/>
                <w:lang w:val="en-US"/>
                <w14:textFill>
                  <w14:solidFill>
                    <w14:schemeClr w14:val="tx1"/>
                  </w14:solidFill>
                </w14:textFill>
              </w:rPr>
              <w:t>)</w:t>
            </w:r>
          </w:p>
        </w:tc>
        <w:tc>
          <w:tcPr>
            <w:tcW w:w="1919" w:type="dxa"/>
            <w:vAlign w:val="center"/>
          </w:tcPr>
          <w:p>
            <w:pPr>
              <w:autoSpaceDE/>
              <w:autoSpaceDN/>
              <w:adjustRightInd w:val="0"/>
              <w:snapToGrid w:val="0"/>
              <w:spacing w:line="3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小学组</w:t>
            </w:r>
          </w:p>
          <w:p>
            <w:pPr>
              <w:autoSpaceDE/>
              <w:autoSpaceDN/>
              <w:adjustRightInd w:val="0"/>
              <w:snapToGrid w:val="0"/>
              <w:spacing w:line="3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四至六年级</w:t>
            </w:r>
            <w:r>
              <w:rPr>
                <w:rFonts w:hint="eastAsia" w:ascii="仿宋" w:hAnsi="仿宋" w:eastAsia="仿宋" w:cs="仿宋"/>
                <w:b/>
                <w:bCs/>
                <w:color w:val="000000" w:themeColor="text1"/>
                <w:sz w:val="28"/>
                <w:szCs w:val="28"/>
                <w:lang w:val="en-US"/>
                <w14:textFill>
                  <w14:solidFill>
                    <w14:schemeClr w14:val="tx1"/>
                  </w14:solidFill>
                </w14:textFill>
              </w:rPr>
              <w:t>)</w:t>
            </w:r>
          </w:p>
        </w:tc>
        <w:tc>
          <w:tcPr>
            <w:tcW w:w="1061" w:type="dxa"/>
            <w:vAlign w:val="center"/>
          </w:tcPr>
          <w:p>
            <w:pPr>
              <w:autoSpaceDE/>
              <w:autoSpaceDN/>
              <w:adjustRightInd w:val="0"/>
              <w:snapToGrid w:val="0"/>
              <w:spacing w:line="3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初中组</w:t>
            </w:r>
          </w:p>
        </w:tc>
        <w:tc>
          <w:tcPr>
            <w:tcW w:w="1397" w:type="dxa"/>
            <w:vAlign w:val="center"/>
          </w:tcPr>
          <w:p>
            <w:pPr>
              <w:autoSpaceDE/>
              <w:autoSpaceDN/>
              <w:adjustRightInd w:val="0"/>
              <w:snapToGrid w:val="0"/>
              <w:spacing w:line="3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高中组</w:t>
            </w:r>
          </w:p>
          <w:p>
            <w:pPr>
              <w:autoSpaceDE/>
              <w:autoSpaceDN/>
              <w:adjustRightInd w:val="0"/>
              <w:snapToGrid w:val="0"/>
              <w:spacing w:line="3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含中职</w:t>
            </w:r>
            <w:r>
              <w:rPr>
                <w:rFonts w:hint="eastAsia" w:ascii="仿宋" w:hAnsi="仿宋" w:eastAsia="仿宋" w:cs="仿宋"/>
                <w:b/>
                <w:bCs/>
                <w:color w:val="000000" w:themeColor="text1"/>
                <w:sz w:val="28"/>
                <w:szCs w:val="28"/>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vAlign w:val="center"/>
          </w:tcPr>
          <w:p>
            <w:pPr>
              <w:autoSpaceDE/>
              <w:autoSpaceDN/>
              <w:adjustRightInd w:val="0"/>
              <w:snapToGrid w:val="0"/>
              <w:spacing w:line="360" w:lineRule="exact"/>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创意智造（全国交流展示项目）</w:t>
            </w:r>
          </w:p>
        </w:tc>
        <w:tc>
          <w:tcPr>
            <w:tcW w:w="1960" w:type="dxa"/>
            <w:vAlign w:val="center"/>
          </w:tcPr>
          <w:p>
            <w:pPr>
              <w:autoSpaceDE/>
              <w:autoSpaceDN/>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p>
        </w:tc>
        <w:tc>
          <w:tcPr>
            <w:tcW w:w="1919" w:type="dxa"/>
            <w:vAlign w:val="center"/>
          </w:tcPr>
          <w:p>
            <w:pPr>
              <w:autoSpaceDE/>
              <w:autoSpaceDN/>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061" w:type="dxa"/>
            <w:vAlign w:val="center"/>
          </w:tcPr>
          <w:p>
            <w:pPr>
              <w:autoSpaceDE/>
              <w:autoSpaceDN/>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397" w:type="dxa"/>
            <w:vAlign w:val="center"/>
          </w:tcPr>
          <w:p>
            <w:pPr>
              <w:autoSpaceDE/>
              <w:autoSpaceDN/>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vAlign w:val="center"/>
          </w:tcPr>
          <w:p>
            <w:pPr>
              <w:autoSpaceDE/>
              <w:autoSpaceDN/>
              <w:adjustRightInd w:val="0"/>
              <w:snapToGrid w:val="0"/>
              <w:spacing w:line="360" w:lineRule="exact"/>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掌控未来</w:t>
            </w:r>
          </w:p>
        </w:tc>
        <w:tc>
          <w:tcPr>
            <w:tcW w:w="1960" w:type="dxa"/>
            <w:vAlign w:val="center"/>
          </w:tcPr>
          <w:p>
            <w:pPr>
              <w:autoSpaceDE/>
              <w:autoSpaceDN/>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p>
        </w:tc>
        <w:tc>
          <w:tcPr>
            <w:tcW w:w="1919" w:type="dxa"/>
            <w:vAlign w:val="center"/>
          </w:tcPr>
          <w:p>
            <w:pPr>
              <w:autoSpaceDE/>
              <w:autoSpaceDN/>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061" w:type="dxa"/>
            <w:vAlign w:val="center"/>
          </w:tcPr>
          <w:p>
            <w:pPr>
              <w:autoSpaceDE/>
              <w:autoSpaceDN/>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397" w:type="dxa"/>
            <w:vAlign w:val="center"/>
          </w:tcPr>
          <w:p>
            <w:pPr>
              <w:autoSpaceDE/>
              <w:autoSpaceDN/>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vAlign w:val="center"/>
          </w:tcPr>
          <w:p>
            <w:pPr>
              <w:autoSpaceDE/>
              <w:autoSpaceDN/>
              <w:adjustRightInd w:val="0"/>
              <w:snapToGrid w:val="0"/>
              <w:spacing w:line="360" w:lineRule="exact"/>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3D 智造</w:t>
            </w:r>
          </w:p>
        </w:tc>
        <w:tc>
          <w:tcPr>
            <w:tcW w:w="1960" w:type="dxa"/>
            <w:vAlign w:val="center"/>
          </w:tcPr>
          <w:p>
            <w:pPr>
              <w:autoSpaceDE/>
              <w:autoSpaceDN/>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919" w:type="dxa"/>
            <w:vAlign w:val="center"/>
          </w:tcPr>
          <w:p>
            <w:pPr>
              <w:autoSpaceDE/>
              <w:autoSpaceDN/>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061" w:type="dxa"/>
            <w:vAlign w:val="center"/>
          </w:tcPr>
          <w:p>
            <w:pPr>
              <w:autoSpaceDE/>
              <w:autoSpaceDN/>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397" w:type="dxa"/>
            <w:vAlign w:val="center"/>
          </w:tcPr>
          <w:p>
            <w:pPr>
              <w:autoSpaceDE/>
              <w:autoSpaceDN/>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r>
    </w:tbl>
    <w:p>
      <w:pPr>
        <w:spacing w:line="420" w:lineRule="exact"/>
        <w:ind w:firstLine="560" w:firstLineChars="200"/>
        <w:jc w:val="both"/>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注：表格中打“●”代表该组别设置对应项目。</w:t>
      </w:r>
    </w:p>
    <w:p>
      <w:pPr>
        <w:spacing w:line="400" w:lineRule="exact"/>
        <w:ind w:firstLine="600" w:firstLineChars="200"/>
        <w:jc w:val="both"/>
        <w:rPr>
          <w:rFonts w:ascii="黑体" w:hAnsi="黑体" w:eastAsia="黑体" w:cs="宋体"/>
          <w:bCs/>
          <w:color w:val="000000" w:themeColor="text1"/>
          <w:sz w:val="30"/>
          <w:szCs w:val="30"/>
          <w14:textFill>
            <w14:solidFill>
              <w14:schemeClr w14:val="tx1"/>
            </w14:solidFill>
          </w14:textFill>
        </w:rPr>
      </w:pPr>
      <w:r>
        <w:rPr>
          <w:rFonts w:hint="eastAsia" w:ascii="黑体" w:hAnsi="黑体" w:eastAsia="黑体" w:cs="宋体"/>
          <w:bCs/>
          <w:color w:val="000000" w:themeColor="text1"/>
          <w:sz w:val="30"/>
          <w:szCs w:val="30"/>
          <w14:textFill>
            <w14:solidFill>
              <w14:schemeClr w14:val="tx1"/>
            </w14:solidFill>
          </w14:textFill>
        </w:rPr>
        <w:t>（二）项目界定</w:t>
      </w:r>
    </w:p>
    <w:p>
      <w:pPr>
        <w:spacing w:line="400" w:lineRule="exact"/>
        <w:ind w:firstLine="602" w:firstLineChars="200"/>
        <w:jc w:val="both"/>
        <w:rPr>
          <w:bCs/>
          <w:color w:val="000000" w:themeColor="text1"/>
          <w:sz w:val="30"/>
          <w:szCs w:val="30"/>
          <w14:textFill>
            <w14:solidFill>
              <w14:schemeClr w14:val="tx1"/>
            </w14:solidFill>
          </w14:textFill>
        </w:rPr>
      </w:pPr>
      <w:r>
        <w:rPr>
          <w:rFonts w:hint="eastAsia"/>
          <w:b/>
          <w:bCs/>
          <w:color w:val="000000" w:themeColor="text1"/>
          <w:sz w:val="30"/>
          <w:szCs w:val="30"/>
          <w:lang w:val="en-US"/>
          <w14:textFill>
            <w14:solidFill>
              <w14:schemeClr w14:val="tx1"/>
            </w14:solidFill>
          </w14:textFill>
        </w:rPr>
        <w:t>1.</w:t>
      </w:r>
      <w:r>
        <w:rPr>
          <w:rFonts w:hint="eastAsia"/>
          <w:b/>
          <w:bCs/>
          <w:color w:val="000000" w:themeColor="text1"/>
          <w:sz w:val="30"/>
          <w:szCs w:val="30"/>
          <w14:textFill>
            <w14:solidFill>
              <w14:schemeClr w14:val="tx1"/>
            </w14:solidFill>
          </w14:textFill>
        </w:rPr>
        <w:t>《创意智造》。</w:t>
      </w:r>
      <w:r>
        <w:rPr>
          <w:rFonts w:hint="eastAsia"/>
          <w:bCs/>
          <w:color w:val="000000" w:themeColor="text1"/>
          <w:sz w:val="30"/>
          <w:szCs w:val="30"/>
          <w14:textFill>
            <w14:solidFill>
              <w14:schemeClr w14:val="tx1"/>
            </w14:solidFill>
          </w14:textFill>
        </w:rPr>
        <w:t>参与者在电脑辅助下进行设计和创作，可使用各类计算机三维设计软件、3D 打印、激光切割等，结合开源硬件，制作出体现创客文化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机器等。作品创作着重体现创新意识。鼓励学生在智慧城市、智慧交通、智慧教育、智慧医疗、智能家居等多种应用场景中，解决实际问题。</w:t>
      </w:r>
    </w:p>
    <w:p>
      <w:pPr>
        <w:spacing w:line="400" w:lineRule="exact"/>
        <w:ind w:firstLine="602" w:firstLineChars="200"/>
        <w:jc w:val="both"/>
        <w:rPr>
          <w:color w:val="000000" w:themeColor="text1"/>
          <w:sz w:val="30"/>
          <w:szCs w:val="30"/>
          <w14:textFill>
            <w14:solidFill>
              <w14:schemeClr w14:val="tx1"/>
            </w14:solidFill>
          </w14:textFill>
        </w:rPr>
      </w:pPr>
      <w:r>
        <w:rPr>
          <w:rFonts w:hint="eastAsia"/>
          <w:b/>
          <w:bCs/>
          <w:color w:val="000000" w:themeColor="text1"/>
          <w:sz w:val="30"/>
          <w:szCs w:val="30"/>
          <w:lang w:val="en-US"/>
          <w14:textFill>
            <w14:solidFill>
              <w14:schemeClr w14:val="tx1"/>
            </w14:solidFill>
          </w14:textFill>
        </w:rPr>
        <w:t>2.</w:t>
      </w:r>
      <w:r>
        <w:rPr>
          <w:rFonts w:hint="eastAsia"/>
          <w:b/>
          <w:bCs/>
          <w:color w:val="000000" w:themeColor="text1"/>
          <w:sz w:val="30"/>
          <w:szCs w:val="30"/>
          <w14:textFill>
            <w14:solidFill>
              <w14:schemeClr w14:val="tx1"/>
            </w14:solidFill>
          </w14:textFill>
        </w:rPr>
        <w:t>《掌控未来》。</w:t>
      </w:r>
      <w:r>
        <w:rPr>
          <w:rFonts w:hint="eastAsia"/>
          <w:color w:val="000000" w:themeColor="text1"/>
          <w:sz w:val="30"/>
          <w:szCs w:val="30"/>
          <w14:textFill>
            <w14:solidFill>
              <w14:schemeClr w14:val="tx1"/>
            </w14:solidFill>
          </w14:textFill>
        </w:rPr>
        <w:t>在电脑辅助下，运用mPython软件进行程序设计，使用国产开源硬件及人工智能相关电子模块进行动手制作，结合编制好的程序，制作出能够正常运行，实现既定功能，强调参赛选手结合学习和生活经验完成作品制作，充分体现跨学科综合应用，完整展示其既定功能，并进行交流展示。</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本次活动以“智慧社区”为主题。以智慧社区为背景，鼓励学生围绕家居生活、社区服务等方面，发现生活中的实际问题，并利用人工智能相关技术（如机器视觉、语音识别、数据分析等）创作作品解决问题，实现既定目标。需使用Labplus盛思相关比赛套件，从实际生活出发，运用国产开源硬件“乐动掌控”为创意工具，结合mPython编程软件、盛思人工智能相关电子模块、创意积木件，设计并制作出一个实用的智能化设备，帮助解决这些问题，实现让生活更加智能便利的美好愿景。</w:t>
      </w:r>
    </w:p>
    <w:p>
      <w:pPr>
        <w:spacing w:line="400" w:lineRule="exact"/>
        <w:ind w:firstLine="602" w:firstLineChars="200"/>
        <w:jc w:val="both"/>
        <w:rPr>
          <w:bCs/>
          <w:color w:val="000000" w:themeColor="text1"/>
          <w:sz w:val="30"/>
          <w:szCs w:val="30"/>
          <w14:textFill>
            <w14:solidFill>
              <w14:schemeClr w14:val="tx1"/>
            </w14:solidFill>
          </w14:textFill>
        </w:rPr>
      </w:pPr>
      <w:r>
        <w:rPr>
          <w:rFonts w:hint="eastAsia"/>
          <w:b/>
          <w:bCs/>
          <w:color w:val="000000" w:themeColor="text1"/>
          <w:sz w:val="30"/>
          <w:szCs w:val="30"/>
          <w:lang w:val="en-US"/>
          <w14:textFill>
            <w14:solidFill>
              <w14:schemeClr w14:val="tx1"/>
            </w14:solidFill>
          </w14:textFill>
        </w:rPr>
        <w:t>3.</w:t>
      </w:r>
      <w:r>
        <w:rPr>
          <w:rFonts w:hint="eastAsia"/>
          <w:b/>
          <w:bCs/>
          <w:color w:val="000000" w:themeColor="text1"/>
          <w:sz w:val="30"/>
          <w:szCs w:val="30"/>
          <w14:textFill>
            <w14:solidFill>
              <w14:schemeClr w14:val="tx1"/>
            </w14:solidFill>
          </w14:textFill>
        </w:rPr>
        <w:t>《3D智造》。</w:t>
      </w:r>
      <w:r>
        <w:rPr>
          <w:rFonts w:hint="eastAsia"/>
          <w:bCs/>
          <w:color w:val="000000" w:themeColor="text1"/>
          <w:sz w:val="30"/>
          <w:szCs w:val="30"/>
          <w14:textFill>
            <w14:solidFill>
              <w14:schemeClr w14:val="tx1"/>
            </w14:solidFill>
          </w14:textFill>
        </w:rPr>
        <w:t>运用3D设计软件进行作品结构设计，结合主题，完成相应的作品设计。</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小学组以“智慧生活”为主题，思考科技如何改变生活，使用“X-MAKER”软件进行作品结构设计，结合开源硬件设计一个体现生活创意的作品。学生结合自己生活所看、所想，发挥创意，设计与制作表达对生活的想法或解决问题的3D智造实物作品。生活所选场景不限，可以是家、学校、或农耕基地等，作品选题要指向具体功能，设计与制作要细同时要突出创新，突出与常见物品相比有明显改进的设计，避免与常见作品的雷同。</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初、高中组以“智慧社区”为主题，使用“IME3D青少年3D打印创新教育”平台软件进行作品结构设计，并结合开源硬件设计作品。结合自己生活所看、所想，发挥创意，设计与制作表达对社区活动的想法或解决问题的3D智造实物作品。社区所选场景不限，可以是社区与家、社区与学校、或社区与乡村的活动与管理等，作品选题要指向具体功能，设计与制作要细同时要突出创新，突出与常见物品相比有明显改进的设计，避免与常见作品的雷同。</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3D智造作品设计中，基本任务器材包提供的3D打印部件与拓展任务自行设计的3D打印部件之和，占总体结构的30%即可。</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3D智造选手在报名材料报送阶段，可以只设计作品，不制作实物。在初评及入围进入全省现场交流展示活动前，完成3D实物制作。</w:t>
      </w:r>
    </w:p>
    <w:p>
      <w:pPr>
        <w:spacing w:line="400" w:lineRule="exact"/>
        <w:ind w:firstLine="600" w:firstLineChars="200"/>
        <w:jc w:val="both"/>
        <w:rPr>
          <w:rFonts w:ascii="黑体" w:hAnsi="黑体" w:eastAsia="黑体" w:cs="宋体"/>
          <w:bCs/>
          <w:color w:val="000000" w:themeColor="text1"/>
          <w:sz w:val="30"/>
          <w:szCs w:val="30"/>
          <w14:textFill>
            <w14:solidFill>
              <w14:schemeClr w14:val="tx1"/>
            </w14:solidFill>
          </w14:textFill>
        </w:rPr>
      </w:pPr>
      <w:r>
        <w:rPr>
          <w:rFonts w:hint="eastAsia" w:ascii="黑体" w:hAnsi="黑体" w:eastAsia="黑体" w:cs="宋体"/>
          <w:bCs/>
          <w:color w:val="000000" w:themeColor="text1"/>
          <w:sz w:val="30"/>
          <w:szCs w:val="30"/>
          <w14:textFill>
            <w14:solidFill>
              <w14:schemeClr w14:val="tx1"/>
            </w14:solidFill>
          </w14:textFill>
        </w:rPr>
        <w:t>（三）报名安排</w:t>
      </w:r>
    </w:p>
    <w:p>
      <w:pPr>
        <w:spacing w:line="400" w:lineRule="exact"/>
        <w:ind w:firstLine="600" w:firstLineChars="200"/>
        <w:jc w:val="both"/>
        <w:rPr>
          <w:bCs/>
          <w:color w:val="000000" w:themeColor="text1"/>
          <w:sz w:val="30"/>
          <w:szCs w:val="30"/>
          <w14:textFill>
            <w14:solidFill>
              <w14:schemeClr w14:val="tx1"/>
            </w14:solidFill>
          </w14:textFill>
        </w:rPr>
      </w:pPr>
      <w:bookmarkStart w:id="2" w:name="_Hlk124363998"/>
      <w:r>
        <w:rPr>
          <w:rFonts w:hint="eastAsia"/>
          <w:bCs/>
          <w:color w:val="000000" w:themeColor="text1"/>
          <w:sz w:val="30"/>
          <w:szCs w:val="30"/>
          <w14:textFill>
            <w14:solidFill>
              <w14:schemeClr w14:val="tx1"/>
            </w14:solidFill>
          </w14:textFill>
        </w:rPr>
        <w:t>4月</w:t>
      </w:r>
      <w:r>
        <w:rPr>
          <w:rFonts w:hint="eastAsia"/>
          <w:bCs/>
          <w:color w:val="000000" w:themeColor="text1"/>
          <w:sz w:val="30"/>
          <w:szCs w:val="30"/>
          <w:lang w:val="en-US"/>
          <w14:textFill>
            <w14:solidFill>
              <w14:schemeClr w14:val="tx1"/>
            </w14:solidFill>
          </w14:textFill>
        </w:rPr>
        <w:t>5</w:t>
      </w:r>
      <w:r>
        <w:rPr>
          <w:rFonts w:hint="eastAsia"/>
          <w:bCs/>
          <w:color w:val="000000" w:themeColor="text1"/>
          <w:sz w:val="30"/>
          <w:szCs w:val="30"/>
          <w14:textFill>
            <w14:solidFill>
              <w14:schemeClr w14:val="tx1"/>
            </w14:solidFill>
          </w14:textFill>
        </w:rPr>
        <w:t>日—4月</w:t>
      </w:r>
      <w:r>
        <w:rPr>
          <w:rFonts w:hint="eastAsia"/>
          <w:bCs/>
          <w:color w:val="000000" w:themeColor="text1"/>
          <w:sz w:val="30"/>
          <w:szCs w:val="30"/>
          <w:lang w:val="en-US"/>
          <w14:textFill>
            <w14:solidFill>
              <w14:schemeClr w14:val="tx1"/>
            </w14:solidFill>
          </w14:textFill>
        </w:rPr>
        <w:t>15</w:t>
      </w:r>
      <w:r>
        <w:rPr>
          <w:rFonts w:hint="eastAsia"/>
          <w:bCs/>
          <w:color w:val="000000" w:themeColor="text1"/>
          <w:sz w:val="30"/>
          <w:szCs w:val="30"/>
          <w14:textFill>
            <w14:solidFill>
              <w14:schemeClr w14:val="tx1"/>
            </w14:solidFill>
          </w14:textFill>
        </w:rPr>
        <w:t>日</w:t>
      </w:r>
      <w:bookmarkEnd w:id="2"/>
      <w:r>
        <w:rPr>
          <w:rFonts w:hint="eastAsia"/>
          <w:bCs/>
          <w:color w:val="000000" w:themeColor="text1"/>
          <w:sz w:val="30"/>
          <w:szCs w:val="30"/>
          <w14:textFill>
            <w14:solidFill>
              <w14:schemeClr w14:val="tx1"/>
            </w14:solidFill>
          </w14:textFill>
        </w:rPr>
        <w:t>，各</w:t>
      </w:r>
      <w:r>
        <w:rPr>
          <w:rFonts w:hint="eastAsia"/>
          <w:bCs/>
          <w:color w:val="000000" w:themeColor="text1"/>
          <w:sz w:val="30"/>
          <w:szCs w:val="30"/>
          <w:lang w:val="en-US"/>
          <w14:textFill>
            <w14:solidFill>
              <w14:schemeClr w14:val="tx1"/>
            </w14:solidFill>
          </w14:textFill>
        </w:rPr>
        <w:t>区、各校</w:t>
      </w:r>
      <w:r>
        <w:rPr>
          <w:rFonts w:hint="eastAsia"/>
          <w:bCs/>
          <w:color w:val="000000" w:themeColor="text1"/>
          <w:sz w:val="30"/>
          <w:szCs w:val="30"/>
          <w14:textFill>
            <w14:solidFill>
              <w14:schemeClr w14:val="tx1"/>
            </w14:solidFill>
          </w14:textFill>
        </w:rPr>
        <w:t>依托湖北中小学智慧教育平台（</w:t>
      </w:r>
      <w:r>
        <w:fldChar w:fldCharType="begin"/>
      </w:r>
      <w:r>
        <w:instrText xml:space="preserve"> HYPERLINK "https://basic.hubei.smartedu.cn/hdzx/" </w:instrText>
      </w:r>
      <w:r>
        <w:fldChar w:fldCharType="separate"/>
      </w:r>
      <w:r>
        <w:rPr>
          <w:rFonts w:hint="eastAsia"/>
          <w:color w:val="000000" w:themeColor="text1"/>
          <w:sz w:val="30"/>
          <w:szCs w:val="30"/>
          <w14:textFill>
            <w14:solidFill>
              <w14:schemeClr w14:val="tx1"/>
            </w14:solidFill>
          </w14:textFill>
        </w:rPr>
        <w:t>https://basic.hubei.smartedu.cn/hdzx/</w:t>
      </w:r>
      <w:r>
        <w:rPr>
          <w:rFonts w:hint="eastAsia"/>
          <w:color w:val="000000" w:themeColor="text1"/>
          <w:sz w:val="30"/>
          <w:szCs w:val="30"/>
          <w14:textFill>
            <w14:solidFill>
              <w14:schemeClr w14:val="tx1"/>
            </w14:solidFill>
          </w14:textFill>
        </w:rPr>
        <w:fldChar w:fldCharType="end"/>
      </w:r>
      <w:r>
        <w:rPr>
          <w:rFonts w:hint="eastAsia"/>
          <w:bCs/>
          <w:color w:val="000000" w:themeColor="text1"/>
          <w:sz w:val="30"/>
          <w:szCs w:val="30"/>
          <w14:textFill>
            <w14:solidFill>
              <w14:schemeClr w14:val="tx1"/>
            </w14:solidFill>
          </w14:textFill>
        </w:rPr>
        <w:t>）报名，逾期不补报。</w:t>
      </w:r>
      <w:bookmarkStart w:id="3" w:name="_Hlk536506020"/>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lang w:val="en-US"/>
          <w14:textFill>
            <w14:solidFill>
              <w14:schemeClr w14:val="tx1"/>
            </w14:solidFill>
          </w14:textFill>
        </w:rPr>
        <w:t>1.</w:t>
      </w:r>
      <w:r>
        <w:rPr>
          <w:rFonts w:hint="eastAsia"/>
          <w:bCs/>
          <w:color w:val="000000" w:themeColor="text1"/>
          <w:sz w:val="30"/>
          <w:szCs w:val="30"/>
          <w14:textFill>
            <w14:solidFill>
              <w14:schemeClr w14:val="tx1"/>
            </w14:solidFill>
          </w14:textFill>
        </w:rPr>
        <w:t>每个</w:t>
      </w:r>
      <w:r>
        <w:rPr>
          <w:rFonts w:hint="eastAsia"/>
          <w:color w:val="000000" w:themeColor="text1"/>
          <w:sz w:val="30"/>
          <w:szCs w:val="30"/>
          <w14:textFill>
            <w14:solidFill>
              <w14:schemeClr w14:val="tx1"/>
            </w14:solidFill>
          </w14:textFill>
        </w:rPr>
        <w:t>项目每校限报</w:t>
      </w:r>
      <w:r>
        <w:rPr>
          <w:rFonts w:hint="eastAsia"/>
          <w:color w:val="000000" w:themeColor="text1"/>
          <w:sz w:val="30"/>
          <w:szCs w:val="30"/>
          <w:lang w:val="en-US"/>
          <w14:textFill>
            <w14:solidFill>
              <w14:schemeClr w14:val="tx1"/>
            </w14:solidFill>
          </w14:textFill>
        </w:rPr>
        <w:t>3</w:t>
      </w:r>
      <w:r>
        <w:rPr>
          <w:rFonts w:hint="eastAsia"/>
          <w:color w:val="000000" w:themeColor="text1"/>
          <w:sz w:val="30"/>
          <w:szCs w:val="30"/>
          <w14:textFill>
            <w14:solidFill>
              <w14:schemeClr w14:val="tx1"/>
            </w14:solidFill>
          </w14:textFill>
        </w:rPr>
        <w:t>件作品</w:t>
      </w:r>
      <w:r>
        <w:rPr>
          <w:rFonts w:hint="eastAsia"/>
          <w:color w:val="000000" w:themeColor="text1"/>
          <w:sz w:val="30"/>
          <w:szCs w:val="30"/>
          <w:lang w:val="en-US"/>
          <w14:textFill>
            <w14:solidFill>
              <w14:schemeClr w14:val="tx1"/>
            </w14:solidFill>
          </w14:textFill>
        </w:rPr>
        <w:t>,</w:t>
      </w:r>
      <w:r>
        <w:rPr>
          <w:rFonts w:hint="eastAsia"/>
          <w:bCs/>
          <w:color w:val="000000" w:themeColor="text1"/>
          <w:sz w:val="30"/>
          <w:szCs w:val="30"/>
          <w14:textFill>
            <w14:solidFill>
              <w14:schemeClr w14:val="tx1"/>
            </w14:solidFill>
          </w14:textFill>
        </w:rPr>
        <w:t>每位学生限报1个项目，每件作品限报2人和1名指导教师。</w:t>
      </w:r>
      <w:bookmarkEnd w:id="3"/>
      <w:r>
        <w:rPr>
          <w:rFonts w:hint="eastAsia"/>
          <w:bCs/>
          <w:color w:val="000000" w:themeColor="text1"/>
          <w:sz w:val="30"/>
          <w:szCs w:val="30"/>
          <w14:textFill>
            <w14:solidFill>
              <w14:schemeClr w14:val="tx1"/>
            </w14:solidFill>
          </w14:textFill>
        </w:rPr>
        <w:t>两名选手须为同一学校。</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lang w:val="en-US"/>
          <w14:textFill>
            <w14:solidFill>
              <w14:schemeClr w14:val="tx1"/>
            </w14:solidFill>
          </w14:textFill>
        </w:rPr>
        <w:t>2.</w:t>
      </w:r>
      <w:r>
        <w:rPr>
          <w:rFonts w:hint="eastAsia"/>
          <w:bCs/>
          <w:color w:val="000000" w:themeColor="text1"/>
          <w:sz w:val="30"/>
          <w:szCs w:val="30"/>
          <w14:textFill>
            <w14:solidFill>
              <w14:schemeClr w14:val="tx1"/>
            </w14:solidFill>
          </w14:textFill>
        </w:rPr>
        <w:t>报名时须填写报名表，网上填写报名信息，同时将作者学校盖章的扫描版传网上），并提交“活动材料包”。</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lang w:val="en-US"/>
          <w14:textFill>
            <w14:solidFill>
              <w14:schemeClr w14:val="tx1"/>
            </w14:solidFill>
          </w14:textFill>
        </w:rPr>
        <w:t>3.</w:t>
      </w:r>
      <w:r>
        <w:rPr>
          <w:rFonts w:hint="eastAsia"/>
          <w:bCs/>
          <w:color w:val="000000" w:themeColor="text1"/>
          <w:sz w:val="30"/>
          <w:szCs w:val="30"/>
          <w14:textFill>
            <w14:solidFill>
              <w14:schemeClr w14:val="tx1"/>
            </w14:solidFill>
          </w14:textFill>
        </w:rPr>
        <w:t>凡报名表中未盖作者学校公章、或材料包中未含演示视频的，一律取消报名资格。</w:t>
      </w:r>
    </w:p>
    <w:p>
      <w:pPr>
        <w:spacing w:line="400" w:lineRule="exact"/>
        <w:ind w:firstLine="600" w:firstLineChars="200"/>
        <w:jc w:val="both"/>
        <w:rPr>
          <w:rFonts w:ascii="黑体" w:hAnsi="黑体" w:eastAsia="黑体" w:cs="宋体"/>
          <w:bCs/>
          <w:color w:val="000000" w:themeColor="text1"/>
          <w:sz w:val="30"/>
          <w:szCs w:val="30"/>
          <w14:textFill>
            <w14:solidFill>
              <w14:schemeClr w14:val="tx1"/>
            </w14:solidFill>
          </w14:textFill>
        </w:rPr>
      </w:pPr>
      <w:r>
        <w:rPr>
          <w:rFonts w:hint="eastAsia" w:ascii="黑体" w:hAnsi="黑体" w:eastAsia="黑体" w:cs="宋体"/>
          <w:bCs/>
          <w:color w:val="000000" w:themeColor="text1"/>
          <w:sz w:val="30"/>
          <w:szCs w:val="30"/>
          <w14:textFill>
            <w14:solidFill>
              <w14:schemeClr w14:val="tx1"/>
            </w14:solidFill>
          </w14:textFill>
        </w:rPr>
        <w:t>（四）材料报送</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lang w:val="en-US"/>
          <w14:textFill>
            <w14:solidFill>
              <w14:schemeClr w14:val="tx1"/>
            </w14:solidFill>
          </w14:textFill>
        </w:rPr>
        <w:t>1.</w:t>
      </w:r>
      <w:r>
        <w:rPr>
          <w:rFonts w:hint="eastAsia"/>
          <w:bCs/>
          <w:color w:val="000000" w:themeColor="text1"/>
          <w:sz w:val="30"/>
          <w:szCs w:val="30"/>
          <w14:textFill>
            <w14:solidFill>
              <w14:schemeClr w14:val="tx1"/>
            </w14:solidFill>
          </w14:textFill>
        </w:rPr>
        <w:t>《202</w:t>
      </w:r>
      <w:r>
        <w:rPr>
          <w:rFonts w:hint="eastAsia"/>
          <w:bCs/>
          <w:color w:val="000000" w:themeColor="text1"/>
          <w:sz w:val="30"/>
          <w:szCs w:val="30"/>
          <w:lang w:val="en-US"/>
          <w14:textFill>
            <w14:solidFill>
              <w14:schemeClr w14:val="tx1"/>
            </w14:solidFill>
          </w14:textFill>
        </w:rPr>
        <w:t>4</w:t>
      </w:r>
      <w:r>
        <w:rPr>
          <w:rFonts w:hint="eastAsia"/>
          <w:bCs/>
          <w:color w:val="000000" w:themeColor="text1"/>
          <w:sz w:val="30"/>
          <w:szCs w:val="30"/>
          <w14:textFill>
            <w14:solidFill>
              <w14:schemeClr w14:val="tx1"/>
            </w14:solidFill>
          </w14:textFill>
        </w:rPr>
        <w:t>年鄂州市学生数字素养提升实践活动交流展示名单（科创实践类—创客项目）》</w:t>
      </w:r>
      <w:bookmarkStart w:id="4" w:name="_Hlk90719057"/>
      <w:r>
        <w:rPr>
          <w:rFonts w:hint="eastAsia"/>
          <w:bCs/>
          <w:color w:val="000000" w:themeColor="text1"/>
          <w:sz w:val="30"/>
          <w:szCs w:val="30"/>
          <w14:textFill>
            <w14:solidFill>
              <w14:schemeClr w14:val="tx1"/>
            </w14:solidFill>
          </w14:textFill>
        </w:rPr>
        <w:t>（见附表</w:t>
      </w:r>
      <w:r>
        <w:rPr>
          <w:rFonts w:hint="eastAsia"/>
          <w:bCs/>
          <w:color w:val="000000" w:themeColor="text1"/>
          <w:sz w:val="30"/>
          <w:szCs w:val="30"/>
          <w:lang w:val="en-US"/>
          <w14:textFill>
            <w14:solidFill>
              <w14:schemeClr w14:val="tx1"/>
            </w14:solidFill>
          </w14:textFill>
        </w:rPr>
        <w:t>7</w:t>
      </w:r>
      <w:r>
        <w:rPr>
          <w:rFonts w:hint="eastAsia"/>
          <w:bCs/>
          <w:color w:val="000000" w:themeColor="text1"/>
          <w:sz w:val="30"/>
          <w:szCs w:val="30"/>
          <w14:textFill>
            <w14:solidFill>
              <w14:schemeClr w14:val="tx1"/>
            </w14:solidFill>
          </w14:textFill>
        </w:rPr>
        <w:t>）</w:t>
      </w:r>
      <w:bookmarkEnd w:id="4"/>
      <w:r>
        <w:rPr>
          <w:rFonts w:hint="eastAsia"/>
          <w:bCs/>
          <w:color w:val="000000" w:themeColor="text1"/>
          <w:sz w:val="30"/>
          <w:szCs w:val="30"/>
          <w14:textFill>
            <w14:solidFill>
              <w14:schemeClr w14:val="tx1"/>
            </w14:solidFill>
          </w14:textFill>
        </w:rPr>
        <w:t>，通过电子邮件提交,</w:t>
      </w:r>
      <w:r>
        <w:rPr>
          <w:rFonts w:hint="eastAsia"/>
          <w:bCs/>
          <w:color w:val="000000" w:themeColor="text1"/>
          <w:sz w:val="30"/>
          <w:szCs w:val="30"/>
          <w:lang w:val="en-US"/>
          <w14:textFill>
            <w14:solidFill>
              <w14:schemeClr w14:val="tx1"/>
            </w14:solidFill>
          </w14:textFill>
        </w:rPr>
        <w:t>各区、各校</w:t>
      </w:r>
      <w:r>
        <w:rPr>
          <w:rFonts w:hint="eastAsia"/>
          <w:bCs/>
          <w:color w:val="000000" w:themeColor="text1"/>
          <w:sz w:val="30"/>
          <w:szCs w:val="30"/>
          <w14:textFill>
            <w14:solidFill>
              <w14:schemeClr w14:val="tx1"/>
            </w14:solidFill>
          </w14:textFill>
        </w:rPr>
        <w:t>盖章有效。</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lang w:val="en-US"/>
          <w14:textFill>
            <w14:solidFill>
              <w14:schemeClr w14:val="tx1"/>
            </w14:solidFill>
          </w14:textFill>
        </w:rPr>
        <w:t>2.</w:t>
      </w:r>
      <w:r>
        <w:rPr>
          <w:rFonts w:hint="eastAsia"/>
          <w:bCs/>
          <w:color w:val="000000" w:themeColor="text1"/>
          <w:sz w:val="30"/>
          <w:szCs w:val="30"/>
          <w14:textFill>
            <w14:solidFill>
              <w14:schemeClr w14:val="tx1"/>
            </w14:solidFill>
          </w14:textFill>
        </w:rPr>
        <w:t>作品材料包清单。登录湖北中小学智慧教育平台（</w:t>
      </w:r>
      <w:r>
        <w:fldChar w:fldCharType="begin"/>
      </w:r>
      <w:r>
        <w:instrText xml:space="preserve"> HYPERLINK "https://basic.hubei.smartedu.cn/hdzx/" </w:instrText>
      </w:r>
      <w:r>
        <w:fldChar w:fldCharType="separate"/>
      </w:r>
      <w:r>
        <w:rPr>
          <w:rFonts w:hint="eastAsia"/>
          <w:color w:val="000000" w:themeColor="text1"/>
          <w:sz w:val="30"/>
          <w:szCs w:val="30"/>
          <w14:textFill>
            <w14:solidFill>
              <w14:schemeClr w14:val="tx1"/>
            </w14:solidFill>
          </w14:textFill>
        </w:rPr>
        <w:t>https://basic.hubei.smartedu.cn/hdzx/</w:t>
      </w:r>
      <w:r>
        <w:rPr>
          <w:rFonts w:hint="eastAsia"/>
          <w:color w:val="000000" w:themeColor="text1"/>
          <w:sz w:val="30"/>
          <w:szCs w:val="30"/>
          <w14:textFill>
            <w14:solidFill>
              <w14:schemeClr w14:val="tx1"/>
            </w14:solidFill>
          </w14:textFill>
        </w:rPr>
        <w:fldChar w:fldCharType="end"/>
      </w:r>
      <w:r>
        <w:rPr>
          <w:rFonts w:hint="eastAsia"/>
          <w:bCs/>
          <w:color w:val="000000" w:themeColor="text1"/>
          <w:sz w:val="30"/>
          <w:szCs w:val="30"/>
          <w14:textFill>
            <w14:solidFill>
              <w14:schemeClr w14:val="tx1"/>
            </w14:solidFill>
          </w14:textFill>
        </w:rPr>
        <w:t>）报名并上传报名作品材料压缩包（含作品文档、报名表电子版及扫描版等），压缩包只能使用一级压缩包（即该级压缩包内不能再建文件夹），压缩包命名为“学校名称-作者姓名-作品名称”，压缩包内存放：1-演示视频；2-创作说明文档；3-汇报演示文稿；4-软硬件器材清单；5-1某编程源程序，5-2结构件图纸或源程序等；6-作者照片；7-创客项目报名表（见附表</w:t>
      </w:r>
      <w:r>
        <w:rPr>
          <w:rFonts w:hint="eastAsia"/>
          <w:bCs/>
          <w:color w:val="000000" w:themeColor="text1"/>
          <w:sz w:val="30"/>
          <w:szCs w:val="30"/>
          <w:lang w:val="en-US"/>
          <w14:textFill>
            <w14:solidFill>
              <w14:schemeClr w14:val="tx1"/>
            </w14:solidFill>
          </w14:textFill>
        </w:rPr>
        <w:t>8</w:t>
      </w:r>
      <w:r>
        <w:rPr>
          <w:rFonts w:hint="eastAsia"/>
          <w:bCs/>
          <w:color w:val="000000" w:themeColor="text1"/>
          <w:sz w:val="30"/>
          <w:szCs w:val="30"/>
          <w14:textFill>
            <w14:solidFill>
              <w14:schemeClr w14:val="tx1"/>
            </w14:solidFill>
          </w14:textFill>
        </w:rPr>
        <w:t>）；8-其他。其中3D智造作品演示视频可以利用设计的作品模型进行介绍，小学组作品未涉及程序的可不提供。具体要求如下：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913"/>
        <w:gridCol w:w="4868"/>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951" w:type="dxa"/>
            <w:vAlign w:val="center"/>
          </w:tcPr>
          <w:p>
            <w:pPr>
              <w:spacing w:line="32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文档类型</w:t>
            </w:r>
          </w:p>
        </w:tc>
        <w:tc>
          <w:tcPr>
            <w:tcW w:w="4961" w:type="dxa"/>
            <w:vAlign w:val="center"/>
          </w:tcPr>
          <w:p>
            <w:pPr>
              <w:spacing w:line="32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文档内容和要求</w:t>
            </w:r>
          </w:p>
        </w:tc>
        <w:tc>
          <w:tcPr>
            <w:tcW w:w="1610" w:type="dxa"/>
            <w:vAlign w:val="center"/>
          </w:tcPr>
          <w:p>
            <w:pPr>
              <w:spacing w:line="32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文档格式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951" w:type="dxa"/>
            <w:vAlign w:val="center"/>
          </w:tcPr>
          <w:p>
            <w:pPr>
              <w:spacing w:line="320" w:lineRule="exact"/>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演示视频</w:t>
            </w:r>
          </w:p>
        </w:tc>
        <w:tc>
          <w:tcPr>
            <w:tcW w:w="4961" w:type="dxa"/>
            <w:vAlign w:val="center"/>
          </w:tcPr>
          <w:p>
            <w:pPr>
              <w:spacing w:line="320" w:lineRule="exac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视频需要出现每支队伍所有队员，内容应包括：作品制作各环节、各自分工及设计制作思路的陈述、作品介绍和演示，视频时长不超过 5分钟，大小建议不超过 100MB。</w:t>
            </w:r>
          </w:p>
        </w:tc>
        <w:tc>
          <w:tcPr>
            <w:tcW w:w="1610" w:type="dxa"/>
            <w:vAlign w:val="center"/>
          </w:tcPr>
          <w:p>
            <w:pPr>
              <w:spacing w:line="320" w:lineRule="exact"/>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951" w:type="dxa"/>
            <w:vAlign w:val="center"/>
          </w:tcPr>
          <w:p>
            <w:pPr>
              <w:spacing w:line="320" w:lineRule="exact"/>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创作说明文档</w:t>
            </w:r>
          </w:p>
        </w:tc>
        <w:tc>
          <w:tcPr>
            <w:tcW w:w="4961" w:type="dxa"/>
            <w:vAlign w:val="center"/>
          </w:tcPr>
          <w:p>
            <w:pPr>
              <w:spacing w:line="320" w:lineRule="exac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包含至少 5 个步骤的作品制作过程，每个步骤包括至少 1 张图片和简要文字说明，突出作者的设计思路，可以呈现作者的设计草图等内容，原创部分和非原创部分要作出说明陈述。</w:t>
            </w:r>
          </w:p>
        </w:tc>
        <w:tc>
          <w:tcPr>
            <w:tcW w:w="1610" w:type="dxa"/>
            <w:vAlign w:val="center"/>
          </w:tcPr>
          <w:p>
            <w:pPr>
              <w:spacing w:line="320" w:lineRule="exact"/>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docx 或 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20" w:lineRule="exact"/>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汇报演示文稿</w:t>
            </w:r>
          </w:p>
        </w:tc>
        <w:tc>
          <w:tcPr>
            <w:tcW w:w="4961" w:type="dxa"/>
            <w:vAlign w:val="center"/>
          </w:tcPr>
          <w:p>
            <w:pPr>
              <w:spacing w:line="320" w:lineRule="exac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汇报演示文稿（包含封面、目录、创作背景、作品功能、制作元器件与材料、设计与技术实现过程、创新点、制作反思），要求图文并茂，条理清晰。</w:t>
            </w:r>
          </w:p>
        </w:tc>
        <w:tc>
          <w:tcPr>
            <w:tcW w:w="1610" w:type="dxa"/>
            <w:vAlign w:val="center"/>
          </w:tcPr>
          <w:p>
            <w:pPr>
              <w:spacing w:line="320" w:lineRule="exact"/>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pptx 或 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951" w:type="dxa"/>
            <w:vAlign w:val="center"/>
          </w:tcPr>
          <w:p>
            <w:pPr>
              <w:spacing w:line="320" w:lineRule="exact"/>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软硬件器材清单</w:t>
            </w:r>
          </w:p>
        </w:tc>
        <w:tc>
          <w:tcPr>
            <w:tcW w:w="4961" w:type="dxa"/>
            <w:vAlign w:val="center"/>
          </w:tcPr>
          <w:p>
            <w:pPr>
              <w:spacing w:line="320" w:lineRule="exac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列出制作作品所使用的软硬件器材</w:t>
            </w:r>
          </w:p>
        </w:tc>
        <w:tc>
          <w:tcPr>
            <w:tcW w:w="1610" w:type="dxa"/>
            <w:vAlign w:val="center"/>
          </w:tcPr>
          <w:p>
            <w:pPr>
              <w:spacing w:line="320" w:lineRule="exact"/>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docx 或 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20" w:lineRule="exact"/>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源代码清单等</w:t>
            </w:r>
          </w:p>
        </w:tc>
        <w:tc>
          <w:tcPr>
            <w:tcW w:w="4961" w:type="dxa"/>
            <w:vAlign w:val="center"/>
          </w:tcPr>
          <w:p>
            <w:pPr>
              <w:spacing w:line="320" w:lineRule="exac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可运行的软件源代码、源文件及相应注释</w:t>
            </w:r>
          </w:p>
        </w:tc>
        <w:tc>
          <w:tcPr>
            <w:tcW w:w="1610" w:type="dxa"/>
            <w:vAlign w:val="center"/>
          </w:tcPr>
          <w:p>
            <w:pPr>
              <w:spacing w:line="320" w:lineRule="exact"/>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其他</w:t>
            </w:r>
          </w:p>
        </w:tc>
      </w:tr>
    </w:tbl>
    <w:p>
      <w:pPr>
        <w:spacing w:line="400" w:lineRule="exact"/>
        <w:ind w:firstLine="600" w:firstLineChars="200"/>
        <w:jc w:val="both"/>
        <w:rPr>
          <w:rFonts w:ascii="黑体" w:hAnsi="黑体" w:eastAsia="黑体" w:cs="宋体"/>
          <w:bCs/>
          <w:color w:val="000000" w:themeColor="text1"/>
          <w:sz w:val="30"/>
          <w:szCs w:val="30"/>
          <w14:textFill>
            <w14:solidFill>
              <w14:schemeClr w14:val="tx1"/>
            </w14:solidFill>
          </w14:textFill>
        </w:rPr>
      </w:pPr>
      <w:r>
        <w:rPr>
          <w:rFonts w:hint="eastAsia" w:ascii="黑体" w:hAnsi="黑体" w:eastAsia="黑体" w:cs="宋体"/>
          <w:bCs/>
          <w:color w:val="000000" w:themeColor="text1"/>
          <w:sz w:val="30"/>
          <w:szCs w:val="30"/>
          <w:lang w:val="en-US"/>
          <w14:textFill>
            <w14:solidFill>
              <w14:schemeClr w14:val="tx1"/>
            </w14:solidFill>
          </w14:textFill>
        </w:rPr>
        <w:t>(</w:t>
      </w:r>
      <w:r>
        <w:rPr>
          <w:rFonts w:hint="eastAsia" w:ascii="黑体" w:hAnsi="黑体" w:eastAsia="黑体" w:cs="宋体"/>
          <w:bCs/>
          <w:color w:val="000000" w:themeColor="text1"/>
          <w:sz w:val="30"/>
          <w:szCs w:val="30"/>
          <w14:textFill>
            <w14:solidFill>
              <w14:schemeClr w14:val="tx1"/>
            </w14:solidFill>
          </w14:textFill>
        </w:rPr>
        <w:t>五</w:t>
      </w:r>
      <w:r>
        <w:rPr>
          <w:rFonts w:hint="eastAsia" w:ascii="黑体" w:hAnsi="黑体" w:eastAsia="黑体" w:cs="宋体"/>
          <w:bCs/>
          <w:color w:val="000000" w:themeColor="text1"/>
          <w:sz w:val="30"/>
          <w:szCs w:val="30"/>
          <w:lang w:val="en-US"/>
          <w14:textFill>
            <w14:solidFill>
              <w14:schemeClr w14:val="tx1"/>
            </w14:solidFill>
          </w14:textFill>
        </w:rPr>
        <w:t>)</w:t>
      </w:r>
      <w:r>
        <w:rPr>
          <w:rFonts w:hint="eastAsia" w:ascii="黑体" w:hAnsi="黑体" w:eastAsia="黑体" w:cs="宋体"/>
          <w:bCs/>
          <w:color w:val="000000" w:themeColor="text1"/>
          <w:sz w:val="30"/>
          <w:szCs w:val="30"/>
          <w14:textFill>
            <w14:solidFill>
              <w14:schemeClr w14:val="tx1"/>
            </w14:solidFill>
          </w14:textFill>
        </w:rPr>
        <w:t>推优参考指标</w:t>
      </w:r>
    </w:p>
    <w:p>
      <w:pPr>
        <w:spacing w:line="400" w:lineRule="exact"/>
        <w:ind w:firstLine="602" w:firstLineChars="200"/>
        <w:jc w:val="both"/>
        <w:rPr>
          <w:b/>
          <w:bCs/>
          <w:color w:val="000000" w:themeColor="text1"/>
          <w:sz w:val="30"/>
          <w:szCs w:val="30"/>
          <w14:textFill>
            <w14:solidFill>
              <w14:schemeClr w14:val="tx1"/>
            </w14:solidFill>
          </w14:textFill>
        </w:rPr>
      </w:pPr>
      <w:r>
        <w:rPr>
          <w:rFonts w:hint="eastAsia"/>
          <w:b/>
          <w:bCs/>
          <w:color w:val="000000" w:themeColor="text1"/>
          <w:sz w:val="30"/>
          <w:szCs w:val="30"/>
          <w:lang w:val="en-US"/>
          <w14:textFill>
            <w14:solidFill>
              <w14:schemeClr w14:val="tx1"/>
            </w14:solidFill>
          </w14:textFill>
        </w:rPr>
        <w:t>1.</w:t>
      </w:r>
      <w:r>
        <w:rPr>
          <w:rFonts w:hint="eastAsia"/>
          <w:b/>
          <w:bCs/>
          <w:color w:val="000000" w:themeColor="text1"/>
          <w:sz w:val="30"/>
          <w:szCs w:val="30"/>
          <w14:textFill>
            <w14:solidFill>
              <w14:schemeClr w14:val="tx1"/>
            </w14:solidFill>
          </w14:textFill>
        </w:rPr>
        <w:t>思想性、科学性、规范性</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（1）作品契合主题，内容健康向上。</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（2）科学严谨，无常识性错误。</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（3）文档齐全，符合要求。既要突出结果，更要强调过程。</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（4）制作过程中工具和相关器材使用规范；作品源代码注释规范。</w:t>
      </w:r>
    </w:p>
    <w:p>
      <w:pPr>
        <w:spacing w:line="400" w:lineRule="exact"/>
        <w:ind w:firstLine="602" w:firstLineChars="200"/>
        <w:jc w:val="both"/>
        <w:rPr>
          <w:b/>
          <w:bCs/>
          <w:color w:val="000000" w:themeColor="text1"/>
          <w:sz w:val="30"/>
          <w:szCs w:val="30"/>
          <w14:textFill>
            <w14:solidFill>
              <w14:schemeClr w14:val="tx1"/>
            </w14:solidFill>
          </w14:textFill>
        </w:rPr>
      </w:pPr>
      <w:r>
        <w:rPr>
          <w:rFonts w:hint="eastAsia"/>
          <w:b/>
          <w:bCs/>
          <w:color w:val="000000" w:themeColor="text1"/>
          <w:sz w:val="30"/>
          <w:szCs w:val="30"/>
          <w:lang w:val="en-US"/>
          <w14:textFill>
            <w14:solidFill>
              <w14:schemeClr w14:val="tx1"/>
            </w14:solidFill>
          </w14:textFill>
        </w:rPr>
        <w:t>2.</w:t>
      </w:r>
      <w:r>
        <w:rPr>
          <w:rFonts w:hint="eastAsia"/>
          <w:b/>
          <w:bCs/>
          <w:color w:val="000000" w:themeColor="text1"/>
          <w:sz w:val="30"/>
          <w:szCs w:val="30"/>
          <w14:textFill>
            <w14:solidFill>
              <w14:schemeClr w14:val="tx1"/>
            </w14:solidFill>
          </w14:textFill>
        </w:rPr>
        <w:t>创新性</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（1）功能、结构等设计具有新意，有一定的实用价值。</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w:t>
      </w:r>
      <w:r>
        <w:rPr>
          <w:rFonts w:hint="eastAsia"/>
          <w:bCs/>
          <w:color w:val="000000" w:themeColor="text1"/>
          <w:sz w:val="30"/>
          <w:szCs w:val="30"/>
          <w:lang w:val="en-US"/>
          <w14:textFill>
            <w14:solidFill>
              <w14:schemeClr w14:val="tx1"/>
            </w14:solidFill>
          </w14:textFill>
        </w:rPr>
        <w:t>2</w:t>
      </w:r>
      <w:r>
        <w:rPr>
          <w:rFonts w:hint="eastAsia"/>
          <w:bCs/>
          <w:color w:val="000000" w:themeColor="text1"/>
          <w:sz w:val="30"/>
          <w:szCs w:val="30"/>
          <w14:textFill>
            <w14:solidFill>
              <w14:schemeClr w14:val="tx1"/>
            </w14:solidFill>
          </w14:textFill>
        </w:rPr>
        <w:t>）创意创新，能做到人无我有、人有我新。</w:t>
      </w:r>
    </w:p>
    <w:p>
      <w:pPr>
        <w:spacing w:line="400" w:lineRule="exact"/>
        <w:ind w:firstLine="602" w:firstLineChars="200"/>
        <w:jc w:val="both"/>
        <w:rPr>
          <w:b/>
          <w:bCs/>
          <w:color w:val="000000" w:themeColor="text1"/>
          <w:sz w:val="30"/>
          <w:szCs w:val="30"/>
          <w14:textFill>
            <w14:solidFill>
              <w14:schemeClr w14:val="tx1"/>
            </w14:solidFill>
          </w14:textFill>
        </w:rPr>
      </w:pPr>
      <w:r>
        <w:rPr>
          <w:rFonts w:hint="eastAsia"/>
          <w:b/>
          <w:bCs/>
          <w:color w:val="000000" w:themeColor="text1"/>
          <w:sz w:val="30"/>
          <w:szCs w:val="30"/>
          <w:lang w:val="en-US"/>
          <w14:textFill>
            <w14:solidFill>
              <w14:schemeClr w14:val="tx1"/>
            </w14:solidFill>
          </w14:textFill>
        </w:rPr>
        <w:t>3.</w:t>
      </w:r>
      <w:r>
        <w:rPr>
          <w:rFonts w:hint="eastAsia"/>
          <w:b/>
          <w:bCs/>
          <w:color w:val="000000" w:themeColor="text1"/>
          <w:sz w:val="30"/>
          <w:szCs w:val="30"/>
          <w14:textFill>
            <w14:solidFill>
              <w14:schemeClr w14:val="tx1"/>
            </w14:solidFill>
          </w14:textFill>
        </w:rPr>
        <w:t>艺术性</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（1）设计具有美感，并能将美学与实用性相结合。</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w:t>
      </w:r>
      <w:r>
        <w:rPr>
          <w:rFonts w:hint="eastAsia"/>
          <w:bCs/>
          <w:color w:val="000000" w:themeColor="text1"/>
          <w:sz w:val="30"/>
          <w:szCs w:val="30"/>
          <w:lang w:val="en-US"/>
          <w14:textFill>
            <w14:solidFill>
              <w14:schemeClr w14:val="tx1"/>
            </w14:solidFill>
          </w14:textFill>
        </w:rPr>
        <w:t>2</w:t>
      </w:r>
      <w:r>
        <w:rPr>
          <w:rFonts w:hint="eastAsia"/>
          <w:bCs/>
          <w:color w:val="000000" w:themeColor="text1"/>
          <w:sz w:val="30"/>
          <w:szCs w:val="30"/>
          <w14:textFill>
            <w14:solidFill>
              <w14:schemeClr w14:val="tx1"/>
            </w14:solidFill>
          </w14:textFill>
        </w:rPr>
        <w:t>）作品具有一定想象力和个性表现力，能够表达作者的设计理念。</w:t>
      </w:r>
    </w:p>
    <w:p>
      <w:pPr>
        <w:spacing w:line="400" w:lineRule="exact"/>
        <w:ind w:firstLine="602" w:firstLineChars="200"/>
        <w:jc w:val="both"/>
        <w:rPr>
          <w:b/>
          <w:bCs/>
          <w:color w:val="000000" w:themeColor="text1"/>
          <w:sz w:val="30"/>
          <w:szCs w:val="30"/>
          <w14:textFill>
            <w14:solidFill>
              <w14:schemeClr w14:val="tx1"/>
            </w14:solidFill>
          </w14:textFill>
        </w:rPr>
      </w:pPr>
      <w:r>
        <w:rPr>
          <w:rFonts w:hint="eastAsia"/>
          <w:b/>
          <w:bCs/>
          <w:color w:val="000000" w:themeColor="text1"/>
          <w:sz w:val="30"/>
          <w:szCs w:val="30"/>
          <w:lang w:val="en-US"/>
          <w14:textFill>
            <w14:solidFill>
              <w14:schemeClr w14:val="tx1"/>
            </w14:solidFill>
          </w14:textFill>
        </w:rPr>
        <w:t>4.</w:t>
      </w:r>
      <w:r>
        <w:rPr>
          <w:rFonts w:hint="eastAsia"/>
          <w:b/>
          <w:bCs/>
          <w:color w:val="000000" w:themeColor="text1"/>
          <w:sz w:val="30"/>
          <w:szCs w:val="30"/>
          <w14:textFill>
            <w14:solidFill>
              <w14:schemeClr w14:val="tx1"/>
            </w14:solidFill>
          </w14:textFill>
        </w:rPr>
        <w:t>技术性</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（1）整体结构设计合理；具有一定的功能性和复杂性。</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w:t>
      </w:r>
      <w:r>
        <w:rPr>
          <w:rFonts w:hint="eastAsia"/>
          <w:bCs/>
          <w:color w:val="000000" w:themeColor="text1"/>
          <w:sz w:val="30"/>
          <w:szCs w:val="30"/>
          <w:lang w:val="en-US"/>
          <w14:textFill>
            <w14:solidFill>
              <w14:schemeClr w14:val="tx1"/>
            </w14:solidFill>
          </w14:textFill>
        </w:rPr>
        <w:t>2</w:t>
      </w:r>
      <w:r>
        <w:rPr>
          <w:rFonts w:hint="eastAsia"/>
          <w:bCs/>
          <w:color w:val="000000" w:themeColor="text1"/>
          <w:sz w:val="30"/>
          <w:szCs w:val="30"/>
          <w14:textFill>
            <w14:solidFill>
              <w14:schemeClr w14:val="tx1"/>
            </w14:solidFill>
          </w14:textFill>
        </w:rPr>
        <w:t>）使用相关元器件等实现的硬件功能具有一定的科学性、有技术含量。</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w:t>
      </w:r>
      <w:r>
        <w:rPr>
          <w:rFonts w:hint="eastAsia"/>
          <w:bCs/>
          <w:color w:val="000000" w:themeColor="text1"/>
          <w:sz w:val="30"/>
          <w:szCs w:val="30"/>
          <w:lang w:val="en-US"/>
          <w14:textFill>
            <w14:solidFill>
              <w14:schemeClr w14:val="tx1"/>
            </w14:solidFill>
          </w14:textFill>
        </w:rPr>
        <w:t>3</w:t>
      </w:r>
      <w:r>
        <w:rPr>
          <w:rFonts w:hint="eastAsia"/>
          <w:bCs/>
          <w:color w:val="000000" w:themeColor="text1"/>
          <w:sz w:val="30"/>
          <w:szCs w:val="30"/>
          <w14:textFill>
            <w14:solidFill>
              <w14:schemeClr w14:val="tx1"/>
            </w14:solidFill>
          </w14:textFill>
        </w:rPr>
        <w:t>）软件设计功能明确，能解决实际问题。架构合理、代码优化、易于调试。</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w:t>
      </w:r>
      <w:r>
        <w:rPr>
          <w:rFonts w:hint="eastAsia"/>
          <w:bCs/>
          <w:color w:val="000000" w:themeColor="text1"/>
          <w:sz w:val="30"/>
          <w:szCs w:val="30"/>
          <w:lang w:val="en-US"/>
          <w14:textFill>
            <w14:solidFill>
              <w14:schemeClr w14:val="tx1"/>
            </w14:solidFill>
          </w14:textFill>
        </w:rPr>
        <w:t>4</w:t>
      </w:r>
      <w:r>
        <w:rPr>
          <w:rFonts w:hint="eastAsia"/>
          <w:bCs/>
          <w:color w:val="000000" w:themeColor="text1"/>
          <w:sz w:val="30"/>
          <w:szCs w:val="30"/>
          <w14:textFill>
            <w14:solidFill>
              <w14:schemeClr w14:val="tx1"/>
            </w14:solidFill>
          </w14:textFill>
        </w:rPr>
        <w:t>）各功能实现的有效程度，包括结构件配合软、硬件共同来实现其功能；作品的成品化程度，包括外观、封装及整体的牢固程度、人机交互界面友好等。</w:t>
      </w:r>
    </w:p>
    <w:p>
      <w:pPr>
        <w:spacing w:line="400" w:lineRule="exact"/>
        <w:ind w:firstLine="602" w:firstLineChars="200"/>
        <w:jc w:val="both"/>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注：其中3D智造小学组作品技术性评分为</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w:t>
      </w:r>
      <w:r>
        <w:rPr>
          <w:rFonts w:hint="eastAsia"/>
          <w:bCs/>
          <w:color w:val="000000" w:themeColor="text1"/>
          <w:sz w:val="30"/>
          <w:szCs w:val="30"/>
          <w:lang w:val="en-US"/>
          <w14:textFill>
            <w14:solidFill>
              <w14:schemeClr w14:val="tx1"/>
            </w14:solidFill>
          </w14:textFill>
        </w:rPr>
        <w:t>1</w:t>
      </w:r>
      <w:r>
        <w:rPr>
          <w:rFonts w:hint="eastAsia"/>
          <w:bCs/>
          <w:color w:val="000000" w:themeColor="text1"/>
          <w:sz w:val="30"/>
          <w:szCs w:val="30"/>
          <w14:textFill>
            <w14:solidFill>
              <w14:schemeClr w14:val="tx1"/>
            </w14:solidFill>
          </w14:textFill>
        </w:rPr>
        <w:t>）整体结构设计合理；具有一定的功能性和复杂性。</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w:t>
      </w:r>
      <w:r>
        <w:rPr>
          <w:rFonts w:hint="eastAsia"/>
          <w:bCs/>
          <w:color w:val="000000" w:themeColor="text1"/>
          <w:sz w:val="30"/>
          <w:szCs w:val="30"/>
          <w:lang w:val="en-US"/>
          <w14:textFill>
            <w14:solidFill>
              <w14:schemeClr w14:val="tx1"/>
            </w14:solidFill>
          </w14:textFill>
        </w:rPr>
        <w:t>2</w:t>
      </w:r>
      <w:r>
        <w:rPr>
          <w:rFonts w:hint="eastAsia"/>
          <w:bCs/>
          <w:color w:val="000000" w:themeColor="text1"/>
          <w:sz w:val="30"/>
          <w:szCs w:val="30"/>
          <w14:textFill>
            <w14:solidFill>
              <w14:schemeClr w14:val="tx1"/>
            </w14:solidFill>
          </w14:textFill>
        </w:rPr>
        <w:t>）作品功能明确，能解决实际问题，有一定技术含量。</w:t>
      </w:r>
    </w:p>
    <w:p>
      <w:pPr>
        <w:spacing w:line="400" w:lineRule="exact"/>
        <w:ind w:firstLine="602" w:firstLineChars="200"/>
        <w:jc w:val="both"/>
        <w:rPr>
          <w:b/>
          <w:bCs/>
          <w:color w:val="000000" w:themeColor="text1"/>
          <w:sz w:val="30"/>
          <w:szCs w:val="30"/>
          <w14:textFill>
            <w14:solidFill>
              <w14:schemeClr w14:val="tx1"/>
            </w14:solidFill>
          </w14:textFill>
        </w:rPr>
      </w:pPr>
      <w:r>
        <w:rPr>
          <w:rFonts w:hint="eastAsia"/>
          <w:b/>
          <w:bCs/>
          <w:color w:val="000000" w:themeColor="text1"/>
          <w:sz w:val="30"/>
          <w:szCs w:val="30"/>
          <w:lang w:val="en-US"/>
          <w14:textFill>
            <w14:solidFill>
              <w14:schemeClr w14:val="tx1"/>
            </w14:solidFill>
          </w14:textFill>
        </w:rPr>
        <w:t>5.</w:t>
      </w:r>
      <w:r>
        <w:rPr>
          <w:rFonts w:hint="eastAsia"/>
          <w:b/>
          <w:bCs/>
          <w:color w:val="000000" w:themeColor="text1"/>
          <w:sz w:val="30"/>
          <w:szCs w:val="30"/>
          <w14:textFill>
            <w14:solidFill>
              <w14:schemeClr w14:val="tx1"/>
            </w14:solidFill>
          </w14:textFill>
        </w:rPr>
        <w:t>团队展示与协作</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w:t>
      </w:r>
      <w:r>
        <w:rPr>
          <w:rFonts w:hint="eastAsia"/>
          <w:bCs/>
          <w:color w:val="000000" w:themeColor="text1"/>
          <w:sz w:val="30"/>
          <w:szCs w:val="30"/>
          <w:lang w:val="en-US"/>
          <w14:textFill>
            <w14:solidFill>
              <w14:schemeClr w14:val="tx1"/>
            </w14:solidFill>
          </w14:textFill>
        </w:rPr>
        <w:t>1</w:t>
      </w:r>
      <w:r>
        <w:rPr>
          <w:rFonts w:hint="eastAsia"/>
          <w:bCs/>
          <w:color w:val="000000" w:themeColor="text1"/>
          <w:sz w:val="30"/>
          <w:szCs w:val="30"/>
          <w14:textFill>
            <w14:solidFill>
              <w14:schemeClr w14:val="tx1"/>
            </w14:solidFill>
          </w14:textFill>
        </w:rPr>
        <w:t>）能够很好地展现出作品的设计思路、制作过程和功能实现情况。</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w:t>
      </w:r>
      <w:r>
        <w:rPr>
          <w:rFonts w:hint="eastAsia"/>
          <w:bCs/>
          <w:color w:val="000000" w:themeColor="text1"/>
          <w:sz w:val="30"/>
          <w:szCs w:val="30"/>
          <w:lang w:val="en-US"/>
          <w14:textFill>
            <w14:solidFill>
              <w14:schemeClr w14:val="tx1"/>
            </w14:solidFill>
          </w14:textFill>
        </w:rPr>
        <w:t>2</w:t>
      </w:r>
      <w:r>
        <w:rPr>
          <w:rFonts w:hint="eastAsia"/>
          <w:bCs/>
          <w:color w:val="000000" w:themeColor="text1"/>
          <w:sz w:val="30"/>
          <w:szCs w:val="30"/>
          <w14:textFill>
            <w14:solidFill>
              <w14:schemeClr w14:val="tx1"/>
            </w14:solidFill>
          </w14:textFill>
        </w:rPr>
        <w:t>）团队协作分工明确、合理；团队成员充分参与、协作配合。</w:t>
      </w:r>
    </w:p>
    <w:p>
      <w:pPr>
        <w:spacing w:line="400" w:lineRule="exact"/>
        <w:ind w:firstLine="600" w:firstLineChars="200"/>
        <w:jc w:val="both"/>
        <w:rPr>
          <w:bCs/>
          <w:color w:val="000000" w:themeColor="text1"/>
          <w:sz w:val="30"/>
          <w:szCs w:val="30"/>
          <w14:textFill>
            <w14:solidFill>
              <w14:schemeClr w14:val="tx1"/>
            </w14:solidFill>
          </w14:textFill>
        </w:rPr>
      </w:pPr>
    </w:p>
    <w:p>
      <w:pPr>
        <w:spacing w:line="400" w:lineRule="exact"/>
        <w:rPr>
          <w:rFonts w:ascii="黑体" w:hAnsi="黑体" w:eastAsia="黑体"/>
          <w:color w:val="000000" w:themeColor="text1"/>
          <w:sz w:val="32"/>
          <w:szCs w:val="32"/>
          <w:lang w:val="en-US"/>
          <w14:textFill>
            <w14:solidFill>
              <w14:schemeClr w14:val="tx1"/>
            </w14:solidFill>
          </w14:textFill>
        </w:rPr>
      </w:pPr>
      <w:r>
        <w:rPr>
          <w:rFonts w:hint="eastAsia"/>
          <w:bCs/>
          <w:color w:val="000000" w:themeColor="text1"/>
          <w:sz w:val="30"/>
          <w:szCs w:val="30"/>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附表</w:t>
      </w:r>
      <w:r>
        <w:rPr>
          <w:rFonts w:hint="eastAsia" w:ascii="黑体" w:hAnsi="黑体" w:eastAsia="黑体"/>
          <w:color w:val="000000" w:themeColor="text1"/>
          <w:sz w:val="32"/>
          <w:szCs w:val="32"/>
          <w:lang w:val="en-US"/>
          <w14:textFill>
            <w14:solidFill>
              <w14:schemeClr w14:val="tx1"/>
            </w14:solidFill>
          </w14:textFill>
        </w:rPr>
        <w:t>7</w:t>
      </w:r>
    </w:p>
    <w:p>
      <w:pPr>
        <w:spacing w:line="500" w:lineRule="exact"/>
        <w:jc w:val="center"/>
        <w:rPr>
          <w:rFonts w:hint="eastAsia" w:ascii="方正小标宋简体" w:hAnsi="宋体" w:eastAsia="方正小标宋简体" w:cs="宋体"/>
          <w:bCs/>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202</w:t>
      </w:r>
      <w:r>
        <w:rPr>
          <w:rFonts w:hint="eastAsia" w:ascii="方正小标宋简体" w:hAnsi="宋体" w:eastAsia="方正小标宋简体" w:cs="宋体"/>
          <w:bCs/>
          <w:color w:val="000000" w:themeColor="text1"/>
          <w:sz w:val="36"/>
          <w:szCs w:val="36"/>
          <w:lang w:val="en-US"/>
          <w14:textFill>
            <w14:solidFill>
              <w14:schemeClr w14:val="tx1"/>
            </w14:solidFill>
          </w14:textFill>
        </w:rPr>
        <w:t>4</w:t>
      </w:r>
      <w:r>
        <w:rPr>
          <w:rFonts w:hint="eastAsia" w:ascii="方正小标宋简体" w:hAnsi="宋体" w:eastAsia="方正小标宋简体" w:cs="宋体"/>
          <w:bCs/>
          <w:color w:val="000000" w:themeColor="text1"/>
          <w:sz w:val="36"/>
          <w:szCs w:val="36"/>
          <w14:textFill>
            <w14:solidFill>
              <w14:schemeClr w14:val="tx1"/>
            </w14:solidFill>
          </w14:textFill>
        </w:rPr>
        <w:t>年</w:t>
      </w:r>
      <w:r>
        <w:rPr>
          <w:rFonts w:hint="eastAsia" w:ascii="方正小标宋简体" w:hAnsi="宋体" w:eastAsia="方正小标宋简体" w:cs="宋体"/>
          <w:bCs/>
          <w:color w:val="000000" w:themeColor="text1"/>
          <w:sz w:val="36"/>
          <w:szCs w:val="36"/>
          <w:lang w:val="en-US"/>
          <w14:textFill>
            <w14:solidFill>
              <w14:schemeClr w14:val="tx1"/>
            </w14:solidFill>
          </w14:textFill>
        </w:rPr>
        <w:t>鄂州市</w:t>
      </w:r>
      <w:r>
        <w:rPr>
          <w:rFonts w:hint="eastAsia" w:ascii="方正小标宋简体" w:hAnsi="宋体" w:eastAsia="方正小标宋简体" w:cs="宋体"/>
          <w:bCs/>
          <w:color w:val="000000" w:themeColor="text1"/>
          <w:sz w:val="36"/>
          <w:szCs w:val="36"/>
          <w14:textFill>
            <w14:solidFill>
              <w14:schemeClr w14:val="tx1"/>
            </w14:solidFill>
          </w14:textFill>
        </w:rPr>
        <w:t>学生数字素养提升实践活动</w:t>
      </w:r>
    </w:p>
    <w:p>
      <w:pPr>
        <w:spacing w:line="500" w:lineRule="exact"/>
        <w:jc w:val="center"/>
        <w:rPr>
          <w:rFonts w:hint="eastAsia" w:ascii="方正小标宋简体" w:hAnsi="宋体" w:eastAsia="方正小标宋简体" w:cs="宋体"/>
          <w:bCs/>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交流展示名单（科创实践类—创客项目）</w:t>
      </w:r>
    </w:p>
    <w:p>
      <w:pPr>
        <w:spacing w:line="500" w:lineRule="exact"/>
        <w:rPr>
          <w:rFonts w:hint="eastAsia" w:ascii="方正小标宋简体" w:eastAsia="方正小标宋简体"/>
          <w:color w:val="000000" w:themeColor="text1"/>
          <w:sz w:val="30"/>
          <w:szCs w:val="30"/>
          <w14:textFill>
            <w14:solidFill>
              <w14:schemeClr w14:val="tx1"/>
            </w14:solidFill>
          </w14:textFill>
        </w:rPr>
      </w:pPr>
    </w:p>
    <w:p>
      <w:pPr>
        <w:tabs>
          <w:tab w:val="left" w:pos="8140"/>
        </w:tabs>
        <w:spacing w:line="500" w:lineRule="exact"/>
        <w:ind w:right="-486" w:rightChars="-221"/>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该表格可从平台导出整理后，通过电子邮件报送，各区、</w:t>
      </w:r>
      <w:r>
        <w:rPr>
          <w:rFonts w:hint="eastAsia"/>
          <w:bCs/>
          <w:color w:val="000000" w:themeColor="text1"/>
          <w:sz w:val="28"/>
          <w:szCs w:val="28"/>
          <w:lang w:val="en-US"/>
          <w14:textFill>
            <w14:solidFill>
              <w14:schemeClr w14:val="tx1"/>
            </w14:solidFill>
          </w14:textFill>
        </w:rPr>
        <w:t>各校</w:t>
      </w:r>
      <w:r>
        <w:rPr>
          <w:rFonts w:hint="eastAsia"/>
          <w:bCs/>
          <w:color w:val="000000" w:themeColor="text1"/>
          <w:sz w:val="28"/>
          <w:szCs w:val="28"/>
          <w14:textFill>
            <w14:solidFill>
              <w14:schemeClr w14:val="tx1"/>
            </w14:solidFill>
          </w14:textFill>
        </w:rPr>
        <w:t>盖章有效。</w:t>
      </w:r>
    </w:p>
    <w:tbl>
      <w:tblPr>
        <w:tblStyle w:val="11"/>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1450"/>
        <w:gridCol w:w="850"/>
        <w:gridCol w:w="1134"/>
        <w:gridCol w:w="1276"/>
        <w:gridCol w:w="709"/>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33" w:type="dxa"/>
            <w:vAlign w:val="center"/>
          </w:tcPr>
          <w:p>
            <w:pPr>
              <w:spacing w:line="5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791" w:type="dxa"/>
            <w:vAlign w:val="center"/>
          </w:tcPr>
          <w:p>
            <w:pPr>
              <w:spacing w:line="5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组别</w:t>
            </w:r>
          </w:p>
        </w:tc>
        <w:tc>
          <w:tcPr>
            <w:tcW w:w="1450" w:type="dxa"/>
            <w:vAlign w:val="center"/>
          </w:tcPr>
          <w:p>
            <w:pPr>
              <w:spacing w:line="5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选手姓名</w:t>
            </w:r>
          </w:p>
        </w:tc>
        <w:tc>
          <w:tcPr>
            <w:tcW w:w="850" w:type="dxa"/>
            <w:vAlign w:val="center"/>
          </w:tcPr>
          <w:p>
            <w:pPr>
              <w:spacing w:line="5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性别</w:t>
            </w:r>
          </w:p>
        </w:tc>
        <w:tc>
          <w:tcPr>
            <w:tcW w:w="1134" w:type="dxa"/>
            <w:vAlign w:val="center"/>
          </w:tcPr>
          <w:p>
            <w:pPr>
              <w:spacing w:line="5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身份证号码</w:t>
            </w:r>
          </w:p>
        </w:tc>
        <w:tc>
          <w:tcPr>
            <w:tcW w:w="1276" w:type="dxa"/>
            <w:vAlign w:val="center"/>
          </w:tcPr>
          <w:p>
            <w:pPr>
              <w:spacing w:line="5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所在</w:t>
            </w:r>
          </w:p>
          <w:p>
            <w:pPr>
              <w:spacing w:line="5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学校</w:t>
            </w:r>
          </w:p>
        </w:tc>
        <w:tc>
          <w:tcPr>
            <w:tcW w:w="709" w:type="dxa"/>
            <w:vAlign w:val="center"/>
          </w:tcPr>
          <w:p>
            <w:pPr>
              <w:spacing w:line="5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毕业年份</w:t>
            </w:r>
          </w:p>
        </w:tc>
        <w:tc>
          <w:tcPr>
            <w:tcW w:w="1417" w:type="dxa"/>
            <w:vAlign w:val="center"/>
          </w:tcPr>
          <w:p>
            <w:pPr>
              <w:spacing w:line="5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指导教师</w:t>
            </w:r>
          </w:p>
        </w:tc>
        <w:tc>
          <w:tcPr>
            <w:tcW w:w="1559" w:type="dxa"/>
            <w:vAlign w:val="center"/>
          </w:tcPr>
          <w:p>
            <w:pPr>
              <w:spacing w:line="5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3" w:type="dxa"/>
            <w:vAlign w:val="center"/>
          </w:tcPr>
          <w:p>
            <w:pPr>
              <w:spacing w:line="500" w:lineRule="exact"/>
              <w:jc w:val="center"/>
              <w:rPr>
                <w:color w:val="000000" w:themeColor="text1"/>
                <w14:textFill>
                  <w14:solidFill>
                    <w14:schemeClr w14:val="tx1"/>
                  </w14:solidFill>
                </w14:textFill>
              </w:rPr>
            </w:pPr>
          </w:p>
        </w:tc>
        <w:tc>
          <w:tcPr>
            <w:tcW w:w="791" w:type="dxa"/>
            <w:vAlign w:val="center"/>
          </w:tcPr>
          <w:p>
            <w:pPr>
              <w:spacing w:line="500" w:lineRule="exact"/>
              <w:jc w:val="center"/>
              <w:rPr>
                <w:color w:val="000000" w:themeColor="text1"/>
                <w14:textFill>
                  <w14:solidFill>
                    <w14:schemeClr w14:val="tx1"/>
                  </w14:solidFill>
                </w14:textFill>
              </w:rPr>
            </w:pPr>
          </w:p>
        </w:tc>
        <w:tc>
          <w:tcPr>
            <w:tcW w:w="1450" w:type="dxa"/>
          </w:tcPr>
          <w:p>
            <w:pPr>
              <w:spacing w:line="500" w:lineRule="exact"/>
              <w:rPr>
                <w:color w:val="000000" w:themeColor="text1"/>
                <w14:textFill>
                  <w14:solidFill>
                    <w14:schemeClr w14:val="tx1"/>
                  </w14:solidFill>
                </w14:textFill>
              </w:rPr>
            </w:pPr>
          </w:p>
        </w:tc>
        <w:tc>
          <w:tcPr>
            <w:tcW w:w="850" w:type="dxa"/>
          </w:tcPr>
          <w:p>
            <w:pPr>
              <w:spacing w:line="500" w:lineRule="exact"/>
              <w:rPr>
                <w:color w:val="000000" w:themeColor="text1"/>
                <w14:textFill>
                  <w14:solidFill>
                    <w14:schemeClr w14:val="tx1"/>
                  </w14:solidFill>
                </w14:textFill>
              </w:rPr>
            </w:pPr>
          </w:p>
        </w:tc>
        <w:tc>
          <w:tcPr>
            <w:tcW w:w="1134" w:type="dxa"/>
          </w:tcPr>
          <w:p>
            <w:pPr>
              <w:spacing w:line="500" w:lineRule="exact"/>
              <w:rPr>
                <w:color w:val="000000" w:themeColor="text1"/>
                <w14:textFill>
                  <w14:solidFill>
                    <w14:schemeClr w14:val="tx1"/>
                  </w14:solidFill>
                </w14:textFill>
              </w:rPr>
            </w:pPr>
          </w:p>
        </w:tc>
        <w:tc>
          <w:tcPr>
            <w:tcW w:w="1276" w:type="dxa"/>
          </w:tcPr>
          <w:p>
            <w:pPr>
              <w:spacing w:line="500" w:lineRule="exact"/>
              <w:rPr>
                <w:color w:val="000000" w:themeColor="text1"/>
                <w14:textFill>
                  <w14:solidFill>
                    <w14:schemeClr w14:val="tx1"/>
                  </w14:solidFill>
                </w14:textFill>
              </w:rPr>
            </w:pPr>
          </w:p>
        </w:tc>
        <w:tc>
          <w:tcPr>
            <w:tcW w:w="709" w:type="dxa"/>
          </w:tcPr>
          <w:p>
            <w:pPr>
              <w:spacing w:line="500" w:lineRule="exact"/>
              <w:rPr>
                <w:color w:val="000000" w:themeColor="text1"/>
                <w14:textFill>
                  <w14:solidFill>
                    <w14:schemeClr w14:val="tx1"/>
                  </w14:solidFill>
                </w14:textFill>
              </w:rPr>
            </w:pPr>
          </w:p>
        </w:tc>
        <w:tc>
          <w:tcPr>
            <w:tcW w:w="1417" w:type="dxa"/>
          </w:tcPr>
          <w:p>
            <w:pPr>
              <w:spacing w:line="500" w:lineRule="exact"/>
              <w:rPr>
                <w:color w:val="000000" w:themeColor="text1"/>
                <w14:textFill>
                  <w14:solidFill>
                    <w14:schemeClr w14:val="tx1"/>
                  </w14:solidFill>
                </w14:textFill>
              </w:rPr>
            </w:pPr>
          </w:p>
        </w:tc>
        <w:tc>
          <w:tcPr>
            <w:tcW w:w="1559" w:type="dxa"/>
          </w:tcPr>
          <w:p>
            <w:pPr>
              <w:spacing w:line="5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633" w:type="dxa"/>
            <w:vAlign w:val="center"/>
          </w:tcPr>
          <w:p>
            <w:pPr>
              <w:spacing w:line="500" w:lineRule="exact"/>
              <w:jc w:val="center"/>
              <w:rPr>
                <w:color w:val="000000" w:themeColor="text1"/>
                <w14:textFill>
                  <w14:solidFill>
                    <w14:schemeClr w14:val="tx1"/>
                  </w14:solidFill>
                </w14:textFill>
              </w:rPr>
            </w:pPr>
          </w:p>
        </w:tc>
        <w:tc>
          <w:tcPr>
            <w:tcW w:w="791" w:type="dxa"/>
            <w:vAlign w:val="center"/>
          </w:tcPr>
          <w:p>
            <w:pPr>
              <w:spacing w:line="500" w:lineRule="exact"/>
              <w:jc w:val="center"/>
              <w:rPr>
                <w:color w:val="000000" w:themeColor="text1"/>
                <w14:textFill>
                  <w14:solidFill>
                    <w14:schemeClr w14:val="tx1"/>
                  </w14:solidFill>
                </w14:textFill>
              </w:rPr>
            </w:pPr>
          </w:p>
        </w:tc>
        <w:tc>
          <w:tcPr>
            <w:tcW w:w="1450" w:type="dxa"/>
          </w:tcPr>
          <w:p>
            <w:pPr>
              <w:spacing w:line="500" w:lineRule="exact"/>
              <w:rPr>
                <w:color w:val="000000" w:themeColor="text1"/>
                <w14:textFill>
                  <w14:solidFill>
                    <w14:schemeClr w14:val="tx1"/>
                  </w14:solidFill>
                </w14:textFill>
              </w:rPr>
            </w:pPr>
          </w:p>
        </w:tc>
        <w:tc>
          <w:tcPr>
            <w:tcW w:w="850" w:type="dxa"/>
          </w:tcPr>
          <w:p>
            <w:pPr>
              <w:spacing w:line="500" w:lineRule="exact"/>
              <w:rPr>
                <w:color w:val="000000" w:themeColor="text1"/>
                <w14:textFill>
                  <w14:solidFill>
                    <w14:schemeClr w14:val="tx1"/>
                  </w14:solidFill>
                </w14:textFill>
              </w:rPr>
            </w:pPr>
          </w:p>
        </w:tc>
        <w:tc>
          <w:tcPr>
            <w:tcW w:w="1134" w:type="dxa"/>
          </w:tcPr>
          <w:p>
            <w:pPr>
              <w:spacing w:line="500" w:lineRule="exact"/>
              <w:rPr>
                <w:color w:val="000000" w:themeColor="text1"/>
                <w14:textFill>
                  <w14:solidFill>
                    <w14:schemeClr w14:val="tx1"/>
                  </w14:solidFill>
                </w14:textFill>
              </w:rPr>
            </w:pPr>
          </w:p>
        </w:tc>
        <w:tc>
          <w:tcPr>
            <w:tcW w:w="1276" w:type="dxa"/>
          </w:tcPr>
          <w:p>
            <w:pPr>
              <w:spacing w:line="500" w:lineRule="exact"/>
              <w:rPr>
                <w:color w:val="000000" w:themeColor="text1"/>
                <w14:textFill>
                  <w14:solidFill>
                    <w14:schemeClr w14:val="tx1"/>
                  </w14:solidFill>
                </w14:textFill>
              </w:rPr>
            </w:pPr>
          </w:p>
        </w:tc>
        <w:tc>
          <w:tcPr>
            <w:tcW w:w="709" w:type="dxa"/>
          </w:tcPr>
          <w:p>
            <w:pPr>
              <w:spacing w:line="500" w:lineRule="exact"/>
              <w:rPr>
                <w:color w:val="000000" w:themeColor="text1"/>
                <w14:textFill>
                  <w14:solidFill>
                    <w14:schemeClr w14:val="tx1"/>
                  </w14:solidFill>
                </w14:textFill>
              </w:rPr>
            </w:pPr>
          </w:p>
        </w:tc>
        <w:tc>
          <w:tcPr>
            <w:tcW w:w="1417" w:type="dxa"/>
          </w:tcPr>
          <w:p>
            <w:pPr>
              <w:spacing w:line="500" w:lineRule="exact"/>
              <w:rPr>
                <w:color w:val="000000" w:themeColor="text1"/>
                <w14:textFill>
                  <w14:solidFill>
                    <w14:schemeClr w14:val="tx1"/>
                  </w14:solidFill>
                </w14:textFill>
              </w:rPr>
            </w:pPr>
          </w:p>
        </w:tc>
        <w:tc>
          <w:tcPr>
            <w:tcW w:w="1559" w:type="dxa"/>
          </w:tcPr>
          <w:p>
            <w:pPr>
              <w:spacing w:line="5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633" w:type="dxa"/>
            <w:vAlign w:val="center"/>
          </w:tcPr>
          <w:p>
            <w:pPr>
              <w:spacing w:line="500" w:lineRule="exact"/>
              <w:jc w:val="center"/>
              <w:rPr>
                <w:color w:val="000000" w:themeColor="text1"/>
                <w14:textFill>
                  <w14:solidFill>
                    <w14:schemeClr w14:val="tx1"/>
                  </w14:solidFill>
                </w14:textFill>
              </w:rPr>
            </w:pPr>
          </w:p>
        </w:tc>
        <w:tc>
          <w:tcPr>
            <w:tcW w:w="791" w:type="dxa"/>
            <w:vAlign w:val="center"/>
          </w:tcPr>
          <w:p>
            <w:pPr>
              <w:spacing w:line="500" w:lineRule="exact"/>
              <w:jc w:val="center"/>
              <w:rPr>
                <w:color w:val="000000" w:themeColor="text1"/>
                <w14:textFill>
                  <w14:solidFill>
                    <w14:schemeClr w14:val="tx1"/>
                  </w14:solidFill>
                </w14:textFill>
              </w:rPr>
            </w:pPr>
          </w:p>
        </w:tc>
        <w:tc>
          <w:tcPr>
            <w:tcW w:w="1450" w:type="dxa"/>
          </w:tcPr>
          <w:p>
            <w:pPr>
              <w:spacing w:line="500" w:lineRule="exact"/>
              <w:rPr>
                <w:color w:val="000000" w:themeColor="text1"/>
                <w14:textFill>
                  <w14:solidFill>
                    <w14:schemeClr w14:val="tx1"/>
                  </w14:solidFill>
                </w14:textFill>
              </w:rPr>
            </w:pPr>
          </w:p>
        </w:tc>
        <w:tc>
          <w:tcPr>
            <w:tcW w:w="850" w:type="dxa"/>
          </w:tcPr>
          <w:p>
            <w:pPr>
              <w:spacing w:line="500" w:lineRule="exact"/>
              <w:rPr>
                <w:color w:val="000000" w:themeColor="text1"/>
                <w14:textFill>
                  <w14:solidFill>
                    <w14:schemeClr w14:val="tx1"/>
                  </w14:solidFill>
                </w14:textFill>
              </w:rPr>
            </w:pPr>
          </w:p>
        </w:tc>
        <w:tc>
          <w:tcPr>
            <w:tcW w:w="1134" w:type="dxa"/>
          </w:tcPr>
          <w:p>
            <w:pPr>
              <w:spacing w:line="500" w:lineRule="exact"/>
              <w:rPr>
                <w:color w:val="000000" w:themeColor="text1"/>
                <w14:textFill>
                  <w14:solidFill>
                    <w14:schemeClr w14:val="tx1"/>
                  </w14:solidFill>
                </w14:textFill>
              </w:rPr>
            </w:pPr>
          </w:p>
        </w:tc>
        <w:tc>
          <w:tcPr>
            <w:tcW w:w="1276" w:type="dxa"/>
          </w:tcPr>
          <w:p>
            <w:pPr>
              <w:spacing w:line="500" w:lineRule="exact"/>
              <w:rPr>
                <w:color w:val="000000" w:themeColor="text1"/>
                <w14:textFill>
                  <w14:solidFill>
                    <w14:schemeClr w14:val="tx1"/>
                  </w14:solidFill>
                </w14:textFill>
              </w:rPr>
            </w:pPr>
          </w:p>
        </w:tc>
        <w:tc>
          <w:tcPr>
            <w:tcW w:w="709" w:type="dxa"/>
          </w:tcPr>
          <w:p>
            <w:pPr>
              <w:spacing w:line="500" w:lineRule="exact"/>
              <w:rPr>
                <w:color w:val="000000" w:themeColor="text1"/>
                <w14:textFill>
                  <w14:solidFill>
                    <w14:schemeClr w14:val="tx1"/>
                  </w14:solidFill>
                </w14:textFill>
              </w:rPr>
            </w:pPr>
          </w:p>
        </w:tc>
        <w:tc>
          <w:tcPr>
            <w:tcW w:w="1417" w:type="dxa"/>
          </w:tcPr>
          <w:p>
            <w:pPr>
              <w:spacing w:line="500" w:lineRule="exact"/>
              <w:rPr>
                <w:color w:val="000000" w:themeColor="text1"/>
                <w14:textFill>
                  <w14:solidFill>
                    <w14:schemeClr w14:val="tx1"/>
                  </w14:solidFill>
                </w14:textFill>
              </w:rPr>
            </w:pPr>
          </w:p>
        </w:tc>
        <w:tc>
          <w:tcPr>
            <w:tcW w:w="1559" w:type="dxa"/>
          </w:tcPr>
          <w:p>
            <w:pPr>
              <w:spacing w:line="5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color w:val="000000" w:themeColor="text1"/>
                <w14:textFill>
                  <w14:solidFill>
                    <w14:schemeClr w14:val="tx1"/>
                  </w14:solidFill>
                </w14:textFill>
              </w:rPr>
            </w:pPr>
          </w:p>
        </w:tc>
        <w:tc>
          <w:tcPr>
            <w:tcW w:w="791" w:type="dxa"/>
            <w:vAlign w:val="center"/>
          </w:tcPr>
          <w:p>
            <w:pPr>
              <w:spacing w:line="500" w:lineRule="exact"/>
              <w:jc w:val="center"/>
              <w:rPr>
                <w:color w:val="000000" w:themeColor="text1"/>
                <w14:textFill>
                  <w14:solidFill>
                    <w14:schemeClr w14:val="tx1"/>
                  </w14:solidFill>
                </w14:textFill>
              </w:rPr>
            </w:pPr>
          </w:p>
        </w:tc>
        <w:tc>
          <w:tcPr>
            <w:tcW w:w="1450" w:type="dxa"/>
          </w:tcPr>
          <w:p>
            <w:pPr>
              <w:spacing w:line="500" w:lineRule="exact"/>
              <w:rPr>
                <w:color w:val="000000" w:themeColor="text1"/>
                <w14:textFill>
                  <w14:solidFill>
                    <w14:schemeClr w14:val="tx1"/>
                  </w14:solidFill>
                </w14:textFill>
              </w:rPr>
            </w:pPr>
          </w:p>
        </w:tc>
        <w:tc>
          <w:tcPr>
            <w:tcW w:w="850" w:type="dxa"/>
          </w:tcPr>
          <w:p>
            <w:pPr>
              <w:spacing w:line="500" w:lineRule="exact"/>
              <w:rPr>
                <w:color w:val="000000" w:themeColor="text1"/>
                <w14:textFill>
                  <w14:solidFill>
                    <w14:schemeClr w14:val="tx1"/>
                  </w14:solidFill>
                </w14:textFill>
              </w:rPr>
            </w:pPr>
          </w:p>
        </w:tc>
        <w:tc>
          <w:tcPr>
            <w:tcW w:w="1134" w:type="dxa"/>
          </w:tcPr>
          <w:p>
            <w:pPr>
              <w:spacing w:line="500" w:lineRule="exact"/>
              <w:rPr>
                <w:color w:val="000000" w:themeColor="text1"/>
                <w14:textFill>
                  <w14:solidFill>
                    <w14:schemeClr w14:val="tx1"/>
                  </w14:solidFill>
                </w14:textFill>
              </w:rPr>
            </w:pPr>
          </w:p>
        </w:tc>
        <w:tc>
          <w:tcPr>
            <w:tcW w:w="1276" w:type="dxa"/>
          </w:tcPr>
          <w:p>
            <w:pPr>
              <w:spacing w:line="500" w:lineRule="exact"/>
              <w:rPr>
                <w:color w:val="000000" w:themeColor="text1"/>
                <w14:textFill>
                  <w14:solidFill>
                    <w14:schemeClr w14:val="tx1"/>
                  </w14:solidFill>
                </w14:textFill>
              </w:rPr>
            </w:pPr>
          </w:p>
        </w:tc>
        <w:tc>
          <w:tcPr>
            <w:tcW w:w="709" w:type="dxa"/>
          </w:tcPr>
          <w:p>
            <w:pPr>
              <w:spacing w:line="500" w:lineRule="exact"/>
              <w:rPr>
                <w:color w:val="000000" w:themeColor="text1"/>
                <w14:textFill>
                  <w14:solidFill>
                    <w14:schemeClr w14:val="tx1"/>
                  </w14:solidFill>
                </w14:textFill>
              </w:rPr>
            </w:pPr>
          </w:p>
        </w:tc>
        <w:tc>
          <w:tcPr>
            <w:tcW w:w="1417" w:type="dxa"/>
          </w:tcPr>
          <w:p>
            <w:pPr>
              <w:spacing w:line="500" w:lineRule="exact"/>
              <w:rPr>
                <w:color w:val="000000" w:themeColor="text1"/>
                <w14:textFill>
                  <w14:solidFill>
                    <w14:schemeClr w14:val="tx1"/>
                  </w14:solidFill>
                </w14:textFill>
              </w:rPr>
            </w:pPr>
          </w:p>
        </w:tc>
        <w:tc>
          <w:tcPr>
            <w:tcW w:w="1559" w:type="dxa"/>
          </w:tcPr>
          <w:p>
            <w:pPr>
              <w:spacing w:line="5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color w:val="000000" w:themeColor="text1"/>
                <w14:textFill>
                  <w14:solidFill>
                    <w14:schemeClr w14:val="tx1"/>
                  </w14:solidFill>
                </w14:textFill>
              </w:rPr>
            </w:pPr>
          </w:p>
        </w:tc>
        <w:tc>
          <w:tcPr>
            <w:tcW w:w="791" w:type="dxa"/>
            <w:vAlign w:val="center"/>
          </w:tcPr>
          <w:p>
            <w:pPr>
              <w:spacing w:line="500" w:lineRule="exact"/>
              <w:jc w:val="center"/>
              <w:rPr>
                <w:color w:val="000000" w:themeColor="text1"/>
                <w14:textFill>
                  <w14:solidFill>
                    <w14:schemeClr w14:val="tx1"/>
                  </w14:solidFill>
                </w14:textFill>
              </w:rPr>
            </w:pPr>
          </w:p>
        </w:tc>
        <w:tc>
          <w:tcPr>
            <w:tcW w:w="1450" w:type="dxa"/>
          </w:tcPr>
          <w:p>
            <w:pPr>
              <w:spacing w:line="500" w:lineRule="exact"/>
              <w:rPr>
                <w:color w:val="000000" w:themeColor="text1"/>
                <w14:textFill>
                  <w14:solidFill>
                    <w14:schemeClr w14:val="tx1"/>
                  </w14:solidFill>
                </w14:textFill>
              </w:rPr>
            </w:pPr>
          </w:p>
        </w:tc>
        <w:tc>
          <w:tcPr>
            <w:tcW w:w="850" w:type="dxa"/>
          </w:tcPr>
          <w:p>
            <w:pPr>
              <w:spacing w:line="500" w:lineRule="exact"/>
              <w:rPr>
                <w:color w:val="000000" w:themeColor="text1"/>
                <w14:textFill>
                  <w14:solidFill>
                    <w14:schemeClr w14:val="tx1"/>
                  </w14:solidFill>
                </w14:textFill>
              </w:rPr>
            </w:pPr>
          </w:p>
        </w:tc>
        <w:tc>
          <w:tcPr>
            <w:tcW w:w="1134" w:type="dxa"/>
          </w:tcPr>
          <w:p>
            <w:pPr>
              <w:spacing w:line="500" w:lineRule="exact"/>
              <w:rPr>
                <w:color w:val="000000" w:themeColor="text1"/>
                <w14:textFill>
                  <w14:solidFill>
                    <w14:schemeClr w14:val="tx1"/>
                  </w14:solidFill>
                </w14:textFill>
              </w:rPr>
            </w:pPr>
          </w:p>
        </w:tc>
        <w:tc>
          <w:tcPr>
            <w:tcW w:w="1276" w:type="dxa"/>
          </w:tcPr>
          <w:p>
            <w:pPr>
              <w:spacing w:line="500" w:lineRule="exact"/>
              <w:rPr>
                <w:color w:val="000000" w:themeColor="text1"/>
                <w14:textFill>
                  <w14:solidFill>
                    <w14:schemeClr w14:val="tx1"/>
                  </w14:solidFill>
                </w14:textFill>
              </w:rPr>
            </w:pPr>
          </w:p>
        </w:tc>
        <w:tc>
          <w:tcPr>
            <w:tcW w:w="709" w:type="dxa"/>
          </w:tcPr>
          <w:p>
            <w:pPr>
              <w:spacing w:line="500" w:lineRule="exact"/>
              <w:rPr>
                <w:color w:val="000000" w:themeColor="text1"/>
                <w14:textFill>
                  <w14:solidFill>
                    <w14:schemeClr w14:val="tx1"/>
                  </w14:solidFill>
                </w14:textFill>
              </w:rPr>
            </w:pPr>
          </w:p>
        </w:tc>
        <w:tc>
          <w:tcPr>
            <w:tcW w:w="1417" w:type="dxa"/>
          </w:tcPr>
          <w:p>
            <w:pPr>
              <w:spacing w:line="500" w:lineRule="exact"/>
              <w:rPr>
                <w:color w:val="000000" w:themeColor="text1"/>
                <w14:textFill>
                  <w14:solidFill>
                    <w14:schemeClr w14:val="tx1"/>
                  </w14:solidFill>
                </w14:textFill>
              </w:rPr>
            </w:pPr>
          </w:p>
        </w:tc>
        <w:tc>
          <w:tcPr>
            <w:tcW w:w="1559" w:type="dxa"/>
          </w:tcPr>
          <w:p>
            <w:pPr>
              <w:spacing w:line="5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633" w:type="dxa"/>
            <w:vAlign w:val="center"/>
          </w:tcPr>
          <w:p>
            <w:pPr>
              <w:spacing w:line="500" w:lineRule="exact"/>
              <w:jc w:val="center"/>
              <w:rPr>
                <w:color w:val="000000" w:themeColor="text1"/>
                <w14:textFill>
                  <w14:solidFill>
                    <w14:schemeClr w14:val="tx1"/>
                  </w14:solidFill>
                </w14:textFill>
              </w:rPr>
            </w:pPr>
          </w:p>
        </w:tc>
        <w:tc>
          <w:tcPr>
            <w:tcW w:w="791" w:type="dxa"/>
            <w:vAlign w:val="center"/>
          </w:tcPr>
          <w:p>
            <w:pPr>
              <w:spacing w:line="500" w:lineRule="exact"/>
              <w:jc w:val="center"/>
              <w:rPr>
                <w:color w:val="000000" w:themeColor="text1"/>
                <w14:textFill>
                  <w14:solidFill>
                    <w14:schemeClr w14:val="tx1"/>
                  </w14:solidFill>
                </w14:textFill>
              </w:rPr>
            </w:pPr>
          </w:p>
        </w:tc>
        <w:tc>
          <w:tcPr>
            <w:tcW w:w="1450" w:type="dxa"/>
          </w:tcPr>
          <w:p>
            <w:pPr>
              <w:spacing w:line="500" w:lineRule="exact"/>
              <w:rPr>
                <w:color w:val="000000" w:themeColor="text1"/>
                <w14:textFill>
                  <w14:solidFill>
                    <w14:schemeClr w14:val="tx1"/>
                  </w14:solidFill>
                </w14:textFill>
              </w:rPr>
            </w:pPr>
          </w:p>
        </w:tc>
        <w:tc>
          <w:tcPr>
            <w:tcW w:w="850" w:type="dxa"/>
          </w:tcPr>
          <w:p>
            <w:pPr>
              <w:spacing w:line="500" w:lineRule="exact"/>
              <w:rPr>
                <w:color w:val="000000" w:themeColor="text1"/>
                <w14:textFill>
                  <w14:solidFill>
                    <w14:schemeClr w14:val="tx1"/>
                  </w14:solidFill>
                </w14:textFill>
              </w:rPr>
            </w:pPr>
          </w:p>
        </w:tc>
        <w:tc>
          <w:tcPr>
            <w:tcW w:w="1134" w:type="dxa"/>
          </w:tcPr>
          <w:p>
            <w:pPr>
              <w:spacing w:line="500" w:lineRule="exact"/>
              <w:rPr>
                <w:color w:val="000000" w:themeColor="text1"/>
                <w14:textFill>
                  <w14:solidFill>
                    <w14:schemeClr w14:val="tx1"/>
                  </w14:solidFill>
                </w14:textFill>
              </w:rPr>
            </w:pPr>
          </w:p>
        </w:tc>
        <w:tc>
          <w:tcPr>
            <w:tcW w:w="1276" w:type="dxa"/>
          </w:tcPr>
          <w:p>
            <w:pPr>
              <w:spacing w:line="500" w:lineRule="exact"/>
              <w:rPr>
                <w:color w:val="000000" w:themeColor="text1"/>
                <w14:textFill>
                  <w14:solidFill>
                    <w14:schemeClr w14:val="tx1"/>
                  </w14:solidFill>
                </w14:textFill>
              </w:rPr>
            </w:pPr>
          </w:p>
        </w:tc>
        <w:tc>
          <w:tcPr>
            <w:tcW w:w="709" w:type="dxa"/>
          </w:tcPr>
          <w:p>
            <w:pPr>
              <w:spacing w:line="500" w:lineRule="exact"/>
              <w:rPr>
                <w:color w:val="000000" w:themeColor="text1"/>
                <w14:textFill>
                  <w14:solidFill>
                    <w14:schemeClr w14:val="tx1"/>
                  </w14:solidFill>
                </w14:textFill>
              </w:rPr>
            </w:pPr>
          </w:p>
        </w:tc>
        <w:tc>
          <w:tcPr>
            <w:tcW w:w="1417" w:type="dxa"/>
          </w:tcPr>
          <w:p>
            <w:pPr>
              <w:spacing w:line="500" w:lineRule="exact"/>
              <w:rPr>
                <w:color w:val="000000" w:themeColor="text1"/>
                <w14:textFill>
                  <w14:solidFill>
                    <w14:schemeClr w14:val="tx1"/>
                  </w14:solidFill>
                </w14:textFill>
              </w:rPr>
            </w:pPr>
          </w:p>
        </w:tc>
        <w:tc>
          <w:tcPr>
            <w:tcW w:w="1559" w:type="dxa"/>
          </w:tcPr>
          <w:p>
            <w:pPr>
              <w:spacing w:line="5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color w:val="000000" w:themeColor="text1"/>
                <w14:textFill>
                  <w14:solidFill>
                    <w14:schemeClr w14:val="tx1"/>
                  </w14:solidFill>
                </w14:textFill>
              </w:rPr>
            </w:pPr>
          </w:p>
        </w:tc>
        <w:tc>
          <w:tcPr>
            <w:tcW w:w="791" w:type="dxa"/>
            <w:vAlign w:val="center"/>
          </w:tcPr>
          <w:p>
            <w:pPr>
              <w:spacing w:line="500" w:lineRule="exact"/>
              <w:jc w:val="center"/>
              <w:rPr>
                <w:color w:val="000000" w:themeColor="text1"/>
                <w14:textFill>
                  <w14:solidFill>
                    <w14:schemeClr w14:val="tx1"/>
                  </w14:solidFill>
                </w14:textFill>
              </w:rPr>
            </w:pPr>
          </w:p>
        </w:tc>
        <w:tc>
          <w:tcPr>
            <w:tcW w:w="1450" w:type="dxa"/>
          </w:tcPr>
          <w:p>
            <w:pPr>
              <w:spacing w:line="500" w:lineRule="exact"/>
              <w:rPr>
                <w:color w:val="000000" w:themeColor="text1"/>
                <w14:textFill>
                  <w14:solidFill>
                    <w14:schemeClr w14:val="tx1"/>
                  </w14:solidFill>
                </w14:textFill>
              </w:rPr>
            </w:pPr>
          </w:p>
        </w:tc>
        <w:tc>
          <w:tcPr>
            <w:tcW w:w="850" w:type="dxa"/>
          </w:tcPr>
          <w:p>
            <w:pPr>
              <w:spacing w:line="500" w:lineRule="exact"/>
              <w:rPr>
                <w:color w:val="000000" w:themeColor="text1"/>
                <w14:textFill>
                  <w14:solidFill>
                    <w14:schemeClr w14:val="tx1"/>
                  </w14:solidFill>
                </w14:textFill>
              </w:rPr>
            </w:pPr>
          </w:p>
        </w:tc>
        <w:tc>
          <w:tcPr>
            <w:tcW w:w="1134" w:type="dxa"/>
          </w:tcPr>
          <w:p>
            <w:pPr>
              <w:spacing w:line="500" w:lineRule="exact"/>
              <w:rPr>
                <w:color w:val="000000" w:themeColor="text1"/>
                <w14:textFill>
                  <w14:solidFill>
                    <w14:schemeClr w14:val="tx1"/>
                  </w14:solidFill>
                </w14:textFill>
              </w:rPr>
            </w:pPr>
          </w:p>
        </w:tc>
        <w:tc>
          <w:tcPr>
            <w:tcW w:w="1276" w:type="dxa"/>
          </w:tcPr>
          <w:p>
            <w:pPr>
              <w:spacing w:line="500" w:lineRule="exact"/>
              <w:rPr>
                <w:color w:val="000000" w:themeColor="text1"/>
                <w14:textFill>
                  <w14:solidFill>
                    <w14:schemeClr w14:val="tx1"/>
                  </w14:solidFill>
                </w14:textFill>
              </w:rPr>
            </w:pPr>
          </w:p>
        </w:tc>
        <w:tc>
          <w:tcPr>
            <w:tcW w:w="709" w:type="dxa"/>
          </w:tcPr>
          <w:p>
            <w:pPr>
              <w:spacing w:line="500" w:lineRule="exact"/>
              <w:rPr>
                <w:color w:val="000000" w:themeColor="text1"/>
                <w14:textFill>
                  <w14:solidFill>
                    <w14:schemeClr w14:val="tx1"/>
                  </w14:solidFill>
                </w14:textFill>
              </w:rPr>
            </w:pPr>
          </w:p>
        </w:tc>
        <w:tc>
          <w:tcPr>
            <w:tcW w:w="1417" w:type="dxa"/>
          </w:tcPr>
          <w:p>
            <w:pPr>
              <w:spacing w:line="500" w:lineRule="exact"/>
              <w:rPr>
                <w:color w:val="000000" w:themeColor="text1"/>
                <w14:textFill>
                  <w14:solidFill>
                    <w14:schemeClr w14:val="tx1"/>
                  </w14:solidFill>
                </w14:textFill>
              </w:rPr>
            </w:pPr>
          </w:p>
        </w:tc>
        <w:tc>
          <w:tcPr>
            <w:tcW w:w="1559" w:type="dxa"/>
          </w:tcPr>
          <w:p>
            <w:pPr>
              <w:spacing w:line="5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633" w:type="dxa"/>
            <w:vAlign w:val="center"/>
          </w:tcPr>
          <w:p>
            <w:pPr>
              <w:spacing w:line="500" w:lineRule="exact"/>
              <w:jc w:val="center"/>
              <w:rPr>
                <w:color w:val="000000" w:themeColor="text1"/>
                <w14:textFill>
                  <w14:solidFill>
                    <w14:schemeClr w14:val="tx1"/>
                  </w14:solidFill>
                </w14:textFill>
              </w:rPr>
            </w:pPr>
          </w:p>
        </w:tc>
        <w:tc>
          <w:tcPr>
            <w:tcW w:w="791" w:type="dxa"/>
            <w:vAlign w:val="center"/>
          </w:tcPr>
          <w:p>
            <w:pPr>
              <w:spacing w:line="500" w:lineRule="exact"/>
              <w:jc w:val="center"/>
              <w:rPr>
                <w:color w:val="000000" w:themeColor="text1"/>
                <w14:textFill>
                  <w14:solidFill>
                    <w14:schemeClr w14:val="tx1"/>
                  </w14:solidFill>
                </w14:textFill>
              </w:rPr>
            </w:pPr>
          </w:p>
        </w:tc>
        <w:tc>
          <w:tcPr>
            <w:tcW w:w="1450" w:type="dxa"/>
          </w:tcPr>
          <w:p>
            <w:pPr>
              <w:spacing w:line="500" w:lineRule="exact"/>
              <w:rPr>
                <w:color w:val="000000" w:themeColor="text1"/>
                <w14:textFill>
                  <w14:solidFill>
                    <w14:schemeClr w14:val="tx1"/>
                  </w14:solidFill>
                </w14:textFill>
              </w:rPr>
            </w:pPr>
          </w:p>
        </w:tc>
        <w:tc>
          <w:tcPr>
            <w:tcW w:w="850" w:type="dxa"/>
          </w:tcPr>
          <w:p>
            <w:pPr>
              <w:spacing w:line="500" w:lineRule="exact"/>
              <w:rPr>
                <w:color w:val="000000" w:themeColor="text1"/>
                <w14:textFill>
                  <w14:solidFill>
                    <w14:schemeClr w14:val="tx1"/>
                  </w14:solidFill>
                </w14:textFill>
              </w:rPr>
            </w:pPr>
          </w:p>
        </w:tc>
        <w:tc>
          <w:tcPr>
            <w:tcW w:w="1134" w:type="dxa"/>
          </w:tcPr>
          <w:p>
            <w:pPr>
              <w:spacing w:line="500" w:lineRule="exact"/>
              <w:rPr>
                <w:color w:val="000000" w:themeColor="text1"/>
                <w14:textFill>
                  <w14:solidFill>
                    <w14:schemeClr w14:val="tx1"/>
                  </w14:solidFill>
                </w14:textFill>
              </w:rPr>
            </w:pPr>
          </w:p>
        </w:tc>
        <w:tc>
          <w:tcPr>
            <w:tcW w:w="1276" w:type="dxa"/>
          </w:tcPr>
          <w:p>
            <w:pPr>
              <w:spacing w:line="500" w:lineRule="exact"/>
              <w:rPr>
                <w:color w:val="000000" w:themeColor="text1"/>
                <w14:textFill>
                  <w14:solidFill>
                    <w14:schemeClr w14:val="tx1"/>
                  </w14:solidFill>
                </w14:textFill>
              </w:rPr>
            </w:pPr>
          </w:p>
        </w:tc>
        <w:tc>
          <w:tcPr>
            <w:tcW w:w="709" w:type="dxa"/>
          </w:tcPr>
          <w:p>
            <w:pPr>
              <w:spacing w:line="500" w:lineRule="exact"/>
              <w:rPr>
                <w:color w:val="000000" w:themeColor="text1"/>
                <w14:textFill>
                  <w14:solidFill>
                    <w14:schemeClr w14:val="tx1"/>
                  </w14:solidFill>
                </w14:textFill>
              </w:rPr>
            </w:pPr>
          </w:p>
        </w:tc>
        <w:tc>
          <w:tcPr>
            <w:tcW w:w="1417" w:type="dxa"/>
          </w:tcPr>
          <w:p>
            <w:pPr>
              <w:spacing w:line="500" w:lineRule="exact"/>
              <w:rPr>
                <w:color w:val="000000" w:themeColor="text1"/>
                <w14:textFill>
                  <w14:solidFill>
                    <w14:schemeClr w14:val="tx1"/>
                  </w14:solidFill>
                </w14:textFill>
              </w:rPr>
            </w:pPr>
          </w:p>
        </w:tc>
        <w:tc>
          <w:tcPr>
            <w:tcW w:w="1559" w:type="dxa"/>
          </w:tcPr>
          <w:p>
            <w:pPr>
              <w:spacing w:line="5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color w:val="000000" w:themeColor="text1"/>
                <w14:textFill>
                  <w14:solidFill>
                    <w14:schemeClr w14:val="tx1"/>
                  </w14:solidFill>
                </w14:textFill>
              </w:rPr>
            </w:pPr>
          </w:p>
        </w:tc>
        <w:tc>
          <w:tcPr>
            <w:tcW w:w="791" w:type="dxa"/>
            <w:vAlign w:val="center"/>
          </w:tcPr>
          <w:p>
            <w:pPr>
              <w:spacing w:line="500" w:lineRule="exact"/>
              <w:jc w:val="center"/>
              <w:rPr>
                <w:color w:val="000000" w:themeColor="text1"/>
                <w14:textFill>
                  <w14:solidFill>
                    <w14:schemeClr w14:val="tx1"/>
                  </w14:solidFill>
                </w14:textFill>
              </w:rPr>
            </w:pPr>
          </w:p>
        </w:tc>
        <w:tc>
          <w:tcPr>
            <w:tcW w:w="1450" w:type="dxa"/>
          </w:tcPr>
          <w:p>
            <w:pPr>
              <w:spacing w:line="500" w:lineRule="exact"/>
              <w:rPr>
                <w:color w:val="000000" w:themeColor="text1"/>
                <w14:textFill>
                  <w14:solidFill>
                    <w14:schemeClr w14:val="tx1"/>
                  </w14:solidFill>
                </w14:textFill>
              </w:rPr>
            </w:pPr>
          </w:p>
        </w:tc>
        <w:tc>
          <w:tcPr>
            <w:tcW w:w="850" w:type="dxa"/>
          </w:tcPr>
          <w:p>
            <w:pPr>
              <w:spacing w:line="500" w:lineRule="exact"/>
              <w:rPr>
                <w:color w:val="000000" w:themeColor="text1"/>
                <w14:textFill>
                  <w14:solidFill>
                    <w14:schemeClr w14:val="tx1"/>
                  </w14:solidFill>
                </w14:textFill>
              </w:rPr>
            </w:pPr>
          </w:p>
        </w:tc>
        <w:tc>
          <w:tcPr>
            <w:tcW w:w="1134" w:type="dxa"/>
          </w:tcPr>
          <w:p>
            <w:pPr>
              <w:spacing w:line="500" w:lineRule="exact"/>
              <w:rPr>
                <w:color w:val="000000" w:themeColor="text1"/>
                <w14:textFill>
                  <w14:solidFill>
                    <w14:schemeClr w14:val="tx1"/>
                  </w14:solidFill>
                </w14:textFill>
              </w:rPr>
            </w:pPr>
          </w:p>
        </w:tc>
        <w:tc>
          <w:tcPr>
            <w:tcW w:w="1276" w:type="dxa"/>
          </w:tcPr>
          <w:p>
            <w:pPr>
              <w:spacing w:line="500" w:lineRule="exact"/>
              <w:rPr>
                <w:color w:val="000000" w:themeColor="text1"/>
                <w14:textFill>
                  <w14:solidFill>
                    <w14:schemeClr w14:val="tx1"/>
                  </w14:solidFill>
                </w14:textFill>
              </w:rPr>
            </w:pPr>
          </w:p>
        </w:tc>
        <w:tc>
          <w:tcPr>
            <w:tcW w:w="709" w:type="dxa"/>
          </w:tcPr>
          <w:p>
            <w:pPr>
              <w:spacing w:line="500" w:lineRule="exact"/>
              <w:rPr>
                <w:color w:val="000000" w:themeColor="text1"/>
                <w14:textFill>
                  <w14:solidFill>
                    <w14:schemeClr w14:val="tx1"/>
                  </w14:solidFill>
                </w14:textFill>
              </w:rPr>
            </w:pPr>
          </w:p>
        </w:tc>
        <w:tc>
          <w:tcPr>
            <w:tcW w:w="1417" w:type="dxa"/>
          </w:tcPr>
          <w:p>
            <w:pPr>
              <w:spacing w:line="500" w:lineRule="exact"/>
              <w:rPr>
                <w:color w:val="000000" w:themeColor="text1"/>
                <w14:textFill>
                  <w14:solidFill>
                    <w14:schemeClr w14:val="tx1"/>
                  </w14:solidFill>
                </w14:textFill>
              </w:rPr>
            </w:pPr>
          </w:p>
        </w:tc>
        <w:tc>
          <w:tcPr>
            <w:tcW w:w="1559" w:type="dxa"/>
          </w:tcPr>
          <w:p>
            <w:pPr>
              <w:spacing w:line="5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color w:val="000000" w:themeColor="text1"/>
                <w14:textFill>
                  <w14:solidFill>
                    <w14:schemeClr w14:val="tx1"/>
                  </w14:solidFill>
                </w14:textFill>
              </w:rPr>
            </w:pPr>
          </w:p>
        </w:tc>
        <w:tc>
          <w:tcPr>
            <w:tcW w:w="791" w:type="dxa"/>
            <w:vAlign w:val="center"/>
          </w:tcPr>
          <w:p>
            <w:pPr>
              <w:spacing w:line="500" w:lineRule="exact"/>
              <w:jc w:val="center"/>
              <w:rPr>
                <w:color w:val="000000" w:themeColor="text1"/>
                <w14:textFill>
                  <w14:solidFill>
                    <w14:schemeClr w14:val="tx1"/>
                  </w14:solidFill>
                </w14:textFill>
              </w:rPr>
            </w:pPr>
          </w:p>
        </w:tc>
        <w:tc>
          <w:tcPr>
            <w:tcW w:w="1450" w:type="dxa"/>
          </w:tcPr>
          <w:p>
            <w:pPr>
              <w:spacing w:line="500" w:lineRule="exact"/>
              <w:rPr>
                <w:color w:val="000000" w:themeColor="text1"/>
                <w14:textFill>
                  <w14:solidFill>
                    <w14:schemeClr w14:val="tx1"/>
                  </w14:solidFill>
                </w14:textFill>
              </w:rPr>
            </w:pPr>
          </w:p>
        </w:tc>
        <w:tc>
          <w:tcPr>
            <w:tcW w:w="850" w:type="dxa"/>
          </w:tcPr>
          <w:p>
            <w:pPr>
              <w:spacing w:line="500" w:lineRule="exact"/>
              <w:rPr>
                <w:color w:val="000000" w:themeColor="text1"/>
                <w14:textFill>
                  <w14:solidFill>
                    <w14:schemeClr w14:val="tx1"/>
                  </w14:solidFill>
                </w14:textFill>
              </w:rPr>
            </w:pPr>
          </w:p>
        </w:tc>
        <w:tc>
          <w:tcPr>
            <w:tcW w:w="1134" w:type="dxa"/>
          </w:tcPr>
          <w:p>
            <w:pPr>
              <w:spacing w:line="500" w:lineRule="exact"/>
              <w:rPr>
                <w:color w:val="000000" w:themeColor="text1"/>
                <w14:textFill>
                  <w14:solidFill>
                    <w14:schemeClr w14:val="tx1"/>
                  </w14:solidFill>
                </w14:textFill>
              </w:rPr>
            </w:pPr>
          </w:p>
        </w:tc>
        <w:tc>
          <w:tcPr>
            <w:tcW w:w="1276" w:type="dxa"/>
          </w:tcPr>
          <w:p>
            <w:pPr>
              <w:spacing w:line="500" w:lineRule="exact"/>
              <w:rPr>
                <w:color w:val="000000" w:themeColor="text1"/>
                <w14:textFill>
                  <w14:solidFill>
                    <w14:schemeClr w14:val="tx1"/>
                  </w14:solidFill>
                </w14:textFill>
              </w:rPr>
            </w:pPr>
          </w:p>
        </w:tc>
        <w:tc>
          <w:tcPr>
            <w:tcW w:w="709" w:type="dxa"/>
          </w:tcPr>
          <w:p>
            <w:pPr>
              <w:spacing w:line="500" w:lineRule="exact"/>
              <w:rPr>
                <w:color w:val="000000" w:themeColor="text1"/>
                <w14:textFill>
                  <w14:solidFill>
                    <w14:schemeClr w14:val="tx1"/>
                  </w14:solidFill>
                </w14:textFill>
              </w:rPr>
            </w:pPr>
          </w:p>
        </w:tc>
        <w:tc>
          <w:tcPr>
            <w:tcW w:w="1417" w:type="dxa"/>
          </w:tcPr>
          <w:p>
            <w:pPr>
              <w:spacing w:line="500" w:lineRule="exact"/>
              <w:rPr>
                <w:color w:val="000000" w:themeColor="text1"/>
                <w14:textFill>
                  <w14:solidFill>
                    <w14:schemeClr w14:val="tx1"/>
                  </w14:solidFill>
                </w14:textFill>
              </w:rPr>
            </w:pPr>
          </w:p>
        </w:tc>
        <w:tc>
          <w:tcPr>
            <w:tcW w:w="1559" w:type="dxa"/>
          </w:tcPr>
          <w:p>
            <w:pPr>
              <w:spacing w:line="500" w:lineRule="exact"/>
              <w:rPr>
                <w:color w:val="000000" w:themeColor="text1"/>
                <w14:textFill>
                  <w14:solidFill>
                    <w14:schemeClr w14:val="tx1"/>
                  </w14:solidFill>
                </w14:textFill>
              </w:rPr>
            </w:pPr>
          </w:p>
        </w:tc>
      </w:tr>
    </w:tbl>
    <w:p>
      <w:pPr>
        <w:spacing w:line="440" w:lineRule="exact"/>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注：推荐作品信息与活动平台信息须一致，4月15日前</w:t>
      </w:r>
      <w:r>
        <w:rPr>
          <w:rFonts w:hint="eastAsia"/>
          <w:color w:val="000000" w:themeColor="text1"/>
          <w:sz w:val="28"/>
          <w:szCs w:val="28"/>
          <w:lang w:val="en-US"/>
          <w14:textFill>
            <w14:solidFill>
              <w14:schemeClr w14:val="tx1"/>
            </w14:solidFill>
          </w14:textFill>
        </w:rPr>
        <w:t>将“创意智造”“掌控未来”“3D智造”交流作品名单</w:t>
      </w:r>
      <w:r>
        <w:rPr>
          <w:rFonts w:hint="eastAsia"/>
          <w:color w:val="000000" w:themeColor="text1"/>
          <w:sz w:val="28"/>
          <w:szCs w:val="28"/>
          <w14:textFill>
            <w14:solidFill>
              <w14:schemeClr w14:val="tx1"/>
            </w14:solidFill>
          </w14:textFill>
        </w:rPr>
        <w:t>发至邮箱815043048@qq.com。</w:t>
      </w:r>
    </w:p>
    <w:p>
      <w:pPr>
        <w:spacing w:line="440" w:lineRule="exact"/>
        <w:rPr>
          <w:color w:val="000000" w:themeColor="text1"/>
          <w:sz w:val="28"/>
          <w:szCs w:val="28"/>
          <w14:textFill>
            <w14:solidFill>
              <w14:schemeClr w14:val="tx1"/>
            </w14:solidFill>
          </w14:textFill>
        </w:rPr>
      </w:pPr>
    </w:p>
    <w:p>
      <w:pPr>
        <w:spacing w:line="480" w:lineRule="exact"/>
        <w:rPr>
          <w:bCs/>
          <w:color w:val="000000" w:themeColor="text1"/>
          <w:sz w:val="28"/>
          <w:szCs w:val="28"/>
          <w14:textFill>
            <w14:solidFill>
              <w14:schemeClr w14:val="tx1"/>
            </w14:solidFill>
          </w14:textFill>
        </w:rPr>
      </w:pPr>
    </w:p>
    <w:p>
      <w:pPr>
        <w:rPr>
          <w:rFonts w:ascii="宋体" w:hAnsi="宋体"/>
          <w:bCs/>
          <w:color w:val="000000" w:themeColor="text1"/>
          <w:sz w:val="28"/>
          <w14:textFill>
            <w14:solidFill>
              <w14:schemeClr w14:val="tx1"/>
            </w14:solidFill>
          </w14:textFill>
        </w:rPr>
      </w:pPr>
      <w:r>
        <w:rPr>
          <w:rFonts w:ascii="宋体" w:hAnsi="宋体"/>
          <w:bCs/>
          <w:color w:val="000000" w:themeColor="text1"/>
          <w:sz w:val="28"/>
          <w14:textFill>
            <w14:solidFill>
              <w14:schemeClr w14:val="tx1"/>
            </w14:solidFill>
          </w14:textFill>
        </w:rPr>
        <w:br w:type="page"/>
      </w:r>
    </w:p>
    <w:p>
      <w:pPr>
        <w:adjustRightInd w:val="0"/>
        <w:snapToGrid w:val="0"/>
        <w:rPr>
          <w:rFonts w:ascii="黑体" w:hAnsi="黑体" w:eastAsia="黑体"/>
          <w:color w:val="000000" w:themeColor="text1"/>
          <w:sz w:val="32"/>
          <w:szCs w:val="32"/>
          <w:lang w:val="en-US"/>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附表</w:t>
      </w:r>
      <w:r>
        <w:rPr>
          <w:rFonts w:hint="eastAsia" w:ascii="黑体" w:hAnsi="黑体" w:eastAsia="黑体"/>
          <w:color w:val="000000" w:themeColor="text1"/>
          <w:sz w:val="32"/>
          <w:szCs w:val="32"/>
          <w:lang w:val="en-US"/>
          <w14:textFill>
            <w14:solidFill>
              <w14:schemeClr w14:val="tx1"/>
            </w14:solidFill>
          </w14:textFill>
        </w:rPr>
        <w:t>8</w:t>
      </w:r>
    </w:p>
    <w:p>
      <w:pPr>
        <w:spacing w:line="500" w:lineRule="exact"/>
        <w:jc w:val="center"/>
        <w:rPr>
          <w:rFonts w:hint="eastAsia" w:ascii="方正小标宋简体" w:hAnsi="宋体" w:eastAsia="方正小标宋简体" w:cs="宋体"/>
          <w:bCs/>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202</w:t>
      </w:r>
      <w:r>
        <w:rPr>
          <w:rFonts w:hint="eastAsia" w:ascii="方正小标宋简体" w:hAnsi="宋体" w:eastAsia="方正小标宋简体" w:cs="宋体"/>
          <w:bCs/>
          <w:color w:val="000000" w:themeColor="text1"/>
          <w:sz w:val="36"/>
          <w:szCs w:val="36"/>
          <w:lang w:val="en-US"/>
          <w14:textFill>
            <w14:solidFill>
              <w14:schemeClr w14:val="tx1"/>
            </w14:solidFill>
          </w14:textFill>
        </w:rPr>
        <w:t>4</w:t>
      </w:r>
      <w:r>
        <w:rPr>
          <w:rFonts w:hint="eastAsia" w:ascii="方正小标宋简体" w:hAnsi="宋体" w:eastAsia="方正小标宋简体" w:cs="宋体"/>
          <w:bCs/>
          <w:color w:val="000000" w:themeColor="text1"/>
          <w:sz w:val="36"/>
          <w:szCs w:val="36"/>
          <w14:textFill>
            <w14:solidFill>
              <w14:schemeClr w14:val="tx1"/>
            </w14:solidFill>
          </w14:textFill>
        </w:rPr>
        <w:t>年湖北省学生数字素养提升实践活动报名表</w:t>
      </w:r>
    </w:p>
    <w:p>
      <w:pPr>
        <w:spacing w:line="500" w:lineRule="exact"/>
        <w:jc w:val="center"/>
        <w:rPr>
          <w:rFonts w:hint="eastAsia" w:ascii="方正小标宋简体" w:hAnsi="宋体" w:eastAsia="方正小标宋简体" w:cs="宋体"/>
          <w:bCs/>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（科创实践类—创客项目）</w:t>
      </w:r>
    </w:p>
    <w:p>
      <w:pPr>
        <w:spacing w:line="360" w:lineRule="exact"/>
        <w:jc w:val="center"/>
        <w:rPr>
          <w:rFonts w:ascii="方正小标宋简体" w:hAnsi="宋体" w:eastAsia="方正小标宋简体" w:cs="宋体"/>
          <w:color w:val="000000" w:themeColor="text1"/>
          <w:sz w:val="36"/>
          <w:szCs w:val="36"/>
          <w14:textFill>
            <w14:solidFill>
              <w14:schemeClr w14:val="tx1"/>
            </w14:solidFill>
          </w14:textFill>
        </w:rPr>
      </w:pPr>
    </w:p>
    <w:p>
      <w:pPr>
        <w:spacing w:line="360" w:lineRule="exact"/>
        <w:ind w:right="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本表格在网上填写（每队填写一表），纸质版须盖章上传</w:t>
      </w:r>
    </w:p>
    <w:p>
      <w:pPr>
        <w:spacing w:line="360" w:lineRule="exact"/>
        <w:ind w:right="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所属市州：</w:t>
      </w:r>
    </w:p>
    <w:tbl>
      <w:tblPr>
        <w:tblStyle w:val="11"/>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25"/>
        <w:gridCol w:w="2555"/>
        <w:gridCol w:w="3314"/>
        <w:gridCol w:w="631"/>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54" w:type="dxa"/>
            <w:vMerge w:val="restart"/>
            <w:vAlign w:val="center"/>
          </w:tcPr>
          <w:p>
            <w:pPr>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参加项目</w:t>
            </w:r>
          </w:p>
        </w:tc>
        <w:tc>
          <w:tcPr>
            <w:tcW w:w="6594" w:type="dxa"/>
            <w:gridSpan w:val="3"/>
            <w:vAlign w:val="center"/>
          </w:tcPr>
          <w:p>
            <w:pPr>
              <w:spacing w:line="36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小学：  □创意智造（国赛项目）  □掌控未来 </w:t>
            </w:r>
            <w:r>
              <w:rPr>
                <w:bCs/>
                <w:color w:val="000000" w:themeColor="text1"/>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□3D智造</w:t>
            </w:r>
          </w:p>
        </w:tc>
        <w:tc>
          <w:tcPr>
            <w:tcW w:w="1978" w:type="dxa"/>
            <w:gridSpan w:val="2"/>
            <w:vMerge w:val="restart"/>
            <w:vAlign w:val="center"/>
          </w:tcPr>
          <w:p>
            <w:pPr>
              <w:spacing w:line="36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作者2寸免冠照片</w:t>
            </w:r>
          </w:p>
          <w:p>
            <w:pPr>
              <w:spacing w:line="360" w:lineRule="exact"/>
              <w:jc w:val="center"/>
              <w:rPr>
                <w:bCs/>
                <w:color w:val="000000" w:themeColor="text1"/>
                <w:szCs w:val="21"/>
                <w14:textFill>
                  <w14:solidFill>
                    <w14:schemeClr w14:val="tx1"/>
                  </w14:solidFill>
                </w14:textFill>
              </w:rPr>
            </w:pPr>
            <w:r>
              <w:rPr>
                <w:rFonts w:hint="eastAsia"/>
                <w:bCs/>
                <w:color w:val="000000" w:themeColor="text1"/>
                <w:sz w:val="24"/>
                <w14:textFill>
                  <w14:solidFill>
                    <w14:schemeClr w14:val="tx1"/>
                  </w14:solidFill>
                </w14:textFill>
              </w:rPr>
              <w:sym w:font="Wingdings" w:char="F0FE"/>
            </w:r>
            <w:r>
              <w:rPr>
                <w:rFonts w:hint="eastAsia"/>
                <w:bCs/>
                <w:color w:val="000000" w:themeColor="text1"/>
                <w:sz w:val="24"/>
                <w14:textFill>
                  <w14:solidFill>
                    <w14:schemeClr w14:val="tx1"/>
                  </w14:solidFill>
                </w14:textFill>
              </w:rPr>
              <w:sym w:font="Wingdings" w:char="F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254" w:type="dxa"/>
            <w:vMerge w:val="continue"/>
            <w:vAlign w:val="center"/>
          </w:tcPr>
          <w:p>
            <w:pPr>
              <w:spacing w:line="360" w:lineRule="exact"/>
              <w:ind w:left="480" w:hanging="480" w:hangingChars="200"/>
              <w:rPr>
                <w:color w:val="000000" w:themeColor="text1"/>
                <w:sz w:val="24"/>
                <w14:textFill>
                  <w14:solidFill>
                    <w14:schemeClr w14:val="tx1"/>
                  </w14:solidFill>
                </w14:textFill>
              </w:rPr>
            </w:pPr>
          </w:p>
        </w:tc>
        <w:tc>
          <w:tcPr>
            <w:tcW w:w="6594" w:type="dxa"/>
            <w:gridSpan w:val="3"/>
            <w:vAlign w:val="center"/>
          </w:tcPr>
          <w:p>
            <w:pPr>
              <w:spacing w:line="360" w:lineRule="exact"/>
              <w:ind w:left="440" w:hanging="440" w:hangingChars="200"/>
              <w:rPr>
                <w:color w:val="000000" w:themeColor="text1"/>
                <w:sz w:val="24"/>
                <w14:textFill>
                  <w14:solidFill>
                    <w14:schemeClr w14:val="tx1"/>
                  </w14:solidFill>
                </w14:textFill>
              </w:rPr>
            </w:pPr>
            <w:r>
              <w:rPr>
                <w:rFonts w:hint="eastAsia"/>
                <w:bCs/>
                <w:color w:val="000000" w:themeColor="text1"/>
                <w:szCs w:val="21"/>
                <w14:textFill>
                  <w14:solidFill>
                    <w14:schemeClr w14:val="tx1"/>
                  </w14:solidFill>
                </w14:textFill>
              </w:rPr>
              <w:t xml:space="preserve">初中：  □创意智造（国赛项目）  □掌控未来 </w:t>
            </w:r>
            <w:r>
              <w:rPr>
                <w:bCs/>
                <w:color w:val="000000" w:themeColor="text1"/>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 xml:space="preserve"> □3D智造  </w:t>
            </w:r>
          </w:p>
        </w:tc>
        <w:tc>
          <w:tcPr>
            <w:tcW w:w="1978" w:type="dxa"/>
            <w:gridSpan w:val="2"/>
            <w:vMerge w:val="continue"/>
            <w:vAlign w:val="center"/>
          </w:tcPr>
          <w:p>
            <w:pPr>
              <w:spacing w:line="360" w:lineRule="exact"/>
              <w:ind w:left="480" w:hanging="480" w:hangingChars="2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254" w:type="dxa"/>
            <w:vMerge w:val="continue"/>
            <w:vAlign w:val="center"/>
          </w:tcPr>
          <w:p>
            <w:pPr>
              <w:spacing w:line="360" w:lineRule="exact"/>
              <w:ind w:left="480" w:hanging="480" w:hangingChars="200"/>
              <w:rPr>
                <w:color w:val="000000" w:themeColor="text1"/>
                <w:sz w:val="24"/>
                <w14:textFill>
                  <w14:solidFill>
                    <w14:schemeClr w14:val="tx1"/>
                  </w14:solidFill>
                </w14:textFill>
              </w:rPr>
            </w:pPr>
          </w:p>
        </w:tc>
        <w:tc>
          <w:tcPr>
            <w:tcW w:w="6594" w:type="dxa"/>
            <w:gridSpan w:val="3"/>
            <w:vAlign w:val="center"/>
          </w:tcPr>
          <w:p>
            <w:pPr>
              <w:spacing w:line="360" w:lineRule="exact"/>
              <w:ind w:left="440" w:hanging="440" w:hanging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高中（含中职）：□创意智造（国赛项目）  □掌控未来 </w:t>
            </w:r>
            <w:r>
              <w:rPr>
                <w:bCs/>
                <w:color w:val="000000" w:themeColor="text1"/>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 xml:space="preserve">□3D智造 </w:t>
            </w:r>
          </w:p>
        </w:tc>
        <w:tc>
          <w:tcPr>
            <w:tcW w:w="1978" w:type="dxa"/>
            <w:gridSpan w:val="2"/>
            <w:vMerge w:val="continue"/>
            <w:vAlign w:val="center"/>
          </w:tcPr>
          <w:p>
            <w:pPr>
              <w:spacing w:line="360" w:lineRule="exact"/>
              <w:ind w:left="440" w:hanging="440" w:hangingChars="200"/>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作品名称</w:t>
            </w:r>
          </w:p>
        </w:tc>
        <w:tc>
          <w:tcPr>
            <w:tcW w:w="3280" w:type="dxa"/>
            <w:gridSpan w:val="2"/>
          </w:tcPr>
          <w:p>
            <w:pPr>
              <w:spacing w:line="360" w:lineRule="exact"/>
              <w:rPr>
                <w:color w:val="000000" w:themeColor="text1"/>
                <w:sz w:val="24"/>
                <w14:textFill>
                  <w14:solidFill>
                    <w14:schemeClr w14:val="tx1"/>
                  </w14:solidFill>
                </w14:textFill>
              </w:rPr>
            </w:pPr>
          </w:p>
        </w:tc>
        <w:tc>
          <w:tcPr>
            <w:tcW w:w="3945" w:type="dxa"/>
            <w:gridSpan w:val="2"/>
          </w:tcPr>
          <w:p>
            <w:pPr>
              <w:spacing w:line="360" w:lineRule="exact"/>
              <w:jc w:val="center"/>
              <w:textAlignment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作品大小</w:t>
            </w:r>
          </w:p>
        </w:tc>
        <w:tc>
          <w:tcPr>
            <w:tcW w:w="1347" w:type="dxa"/>
          </w:tcPr>
          <w:p>
            <w:pPr>
              <w:spacing w:line="360" w:lineRule="exact"/>
              <w:jc w:val="center"/>
              <w:textAlignment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选手姓名</w:t>
            </w:r>
          </w:p>
        </w:tc>
        <w:tc>
          <w:tcPr>
            <w:tcW w:w="725" w:type="dxa"/>
            <w:vAlign w:val="center"/>
          </w:tcPr>
          <w:p>
            <w:pPr>
              <w:spacing w:line="36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性别</w:t>
            </w:r>
          </w:p>
        </w:tc>
        <w:tc>
          <w:tcPr>
            <w:tcW w:w="2555" w:type="dxa"/>
            <w:vAlign w:val="center"/>
          </w:tcPr>
          <w:p>
            <w:pPr>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身份证号码*</w:t>
            </w:r>
          </w:p>
        </w:tc>
        <w:tc>
          <w:tcPr>
            <w:tcW w:w="3945" w:type="dxa"/>
            <w:gridSpan w:val="2"/>
            <w:vAlign w:val="center"/>
          </w:tcPr>
          <w:p>
            <w:pPr>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学籍所在学校（须盖公章）*</w:t>
            </w:r>
          </w:p>
        </w:tc>
        <w:tc>
          <w:tcPr>
            <w:tcW w:w="1347" w:type="dxa"/>
            <w:vAlign w:val="center"/>
          </w:tcPr>
          <w:p>
            <w:pPr>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spacing w:line="360" w:lineRule="exact"/>
              <w:rPr>
                <w:color w:val="000000" w:themeColor="text1"/>
                <w:sz w:val="24"/>
                <w14:textFill>
                  <w14:solidFill>
                    <w14:schemeClr w14:val="tx1"/>
                  </w14:solidFill>
                </w14:textFill>
              </w:rPr>
            </w:pPr>
          </w:p>
        </w:tc>
        <w:tc>
          <w:tcPr>
            <w:tcW w:w="725" w:type="dxa"/>
            <w:vAlign w:val="center"/>
          </w:tcPr>
          <w:p>
            <w:pPr>
              <w:spacing w:line="360" w:lineRule="exact"/>
              <w:rPr>
                <w:color w:val="000000" w:themeColor="text1"/>
                <w:sz w:val="24"/>
                <w14:textFill>
                  <w14:solidFill>
                    <w14:schemeClr w14:val="tx1"/>
                  </w14:solidFill>
                </w14:textFill>
              </w:rPr>
            </w:pPr>
          </w:p>
        </w:tc>
        <w:tc>
          <w:tcPr>
            <w:tcW w:w="2555" w:type="dxa"/>
            <w:vAlign w:val="center"/>
          </w:tcPr>
          <w:p>
            <w:pPr>
              <w:spacing w:line="360" w:lineRule="exact"/>
              <w:rPr>
                <w:color w:val="000000" w:themeColor="text1"/>
                <w:szCs w:val="21"/>
                <w14:textFill>
                  <w14:solidFill>
                    <w14:schemeClr w14:val="tx1"/>
                  </w14:solidFill>
                </w14:textFill>
              </w:rPr>
            </w:pPr>
          </w:p>
        </w:tc>
        <w:tc>
          <w:tcPr>
            <w:tcW w:w="3945" w:type="dxa"/>
            <w:gridSpan w:val="2"/>
            <w:vAlign w:val="center"/>
          </w:tcPr>
          <w:p>
            <w:pPr>
              <w:spacing w:line="360" w:lineRule="exact"/>
              <w:rPr>
                <w:color w:val="000000" w:themeColor="text1"/>
                <w:sz w:val="24"/>
                <w14:textFill>
                  <w14:solidFill>
                    <w14:schemeClr w14:val="tx1"/>
                  </w14:solidFill>
                </w14:textFill>
              </w:rPr>
            </w:pPr>
          </w:p>
        </w:tc>
        <w:tc>
          <w:tcPr>
            <w:tcW w:w="1347" w:type="dxa"/>
            <w:vAlign w:val="center"/>
          </w:tcPr>
          <w:p>
            <w:pPr>
              <w:spacing w:line="3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spacing w:line="360" w:lineRule="exact"/>
              <w:rPr>
                <w:color w:val="000000" w:themeColor="text1"/>
                <w:sz w:val="24"/>
                <w14:textFill>
                  <w14:solidFill>
                    <w14:schemeClr w14:val="tx1"/>
                  </w14:solidFill>
                </w14:textFill>
              </w:rPr>
            </w:pPr>
          </w:p>
        </w:tc>
        <w:tc>
          <w:tcPr>
            <w:tcW w:w="725" w:type="dxa"/>
            <w:vAlign w:val="center"/>
          </w:tcPr>
          <w:p>
            <w:pPr>
              <w:spacing w:line="360" w:lineRule="exact"/>
              <w:rPr>
                <w:color w:val="000000" w:themeColor="text1"/>
                <w:sz w:val="24"/>
                <w14:textFill>
                  <w14:solidFill>
                    <w14:schemeClr w14:val="tx1"/>
                  </w14:solidFill>
                </w14:textFill>
              </w:rPr>
            </w:pPr>
          </w:p>
        </w:tc>
        <w:tc>
          <w:tcPr>
            <w:tcW w:w="2555" w:type="dxa"/>
            <w:vAlign w:val="center"/>
          </w:tcPr>
          <w:p>
            <w:pPr>
              <w:spacing w:line="360" w:lineRule="exact"/>
              <w:rPr>
                <w:color w:val="000000" w:themeColor="text1"/>
                <w:szCs w:val="21"/>
                <w14:textFill>
                  <w14:solidFill>
                    <w14:schemeClr w14:val="tx1"/>
                  </w14:solidFill>
                </w14:textFill>
              </w:rPr>
            </w:pPr>
          </w:p>
        </w:tc>
        <w:tc>
          <w:tcPr>
            <w:tcW w:w="3945" w:type="dxa"/>
            <w:gridSpan w:val="2"/>
            <w:vAlign w:val="center"/>
          </w:tcPr>
          <w:p>
            <w:pPr>
              <w:spacing w:line="360" w:lineRule="exact"/>
              <w:rPr>
                <w:color w:val="000000" w:themeColor="text1"/>
                <w:sz w:val="24"/>
                <w14:textFill>
                  <w14:solidFill>
                    <w14:schemeClr w14:val="tx1"/>
                  </w14:solidFill>
                </w14:textFill>
              </w:rPr>
            </w:pPr>
          </w:p>
        </w:tc>
        <w:tc>
          <w:tcPr>
            <w:tcW w:w="1347" w:type="dxa"/>
            <w:vAlign w:val="center"/>
          </w:tcPr>
          <w:p>
            <w:pPr>
              <w:spacing w:line="3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指导教师姓名</w:t>
            </w:r>
          </w:p>
        </w:tc>
        <w:tc>
          <w:tcPr>
            <w:tcW w:w="725" w:type="dxa"/>
            <w:vAlign w:val="center"/>
          </w:tcPr>
          <w:p>
            <w:pPr>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性别</w:t>
            </w:r>
          </w:p>
        </w:tc>
        <w:tc>
          <w:tcPr>
            <w:tcW w:w="2555" w:type="dxa"/>
            <w:vAlign w:val="center"/>
          </w:tcPr>
          <w:p>
            <w:pPr>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职务/职称</w:t>
            </w:r>
          </w:p>
        </w:tc>
        <w:tc>
          <w:tcPr>
            <w:tcW w:w="5292" w:type="dxa"/>
            <w:gridSpan w:val="3"/>
            <w:vAlign w:val="center"/>
          </w:tcPr>
          <w:p>
            <w:pPr>
              <w:spacing w:line="36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spacing w:line="360" w:lineRule="exact"/>
              <w:rPr>
                <w:color w:val="000000" w:themeColor="text1"/>
                <w:sz w:val="24"/>
                <w14:textFill>
                  <w14:solidFill>
                    <w14:schemeClr w14:val="tx1"/>
                  </w14:solidFill>
                </w14:textFill>
              </w:rPr>
            </w:pPr>
          </w:p>
        </w:tc>
        <w:tc>
          <w:tcPr>
            <w:tcW w:w="725" w:type="dxa"/>
            <w:vAlign w:val="center"/>
          </w:tcPr>
          <w:p>
            <w:pPr>
              <w:spacing w:line="360" w:lineRule="exact"/>
              <w:rPr>
                <w:color w:val="000000" w:themeColor="text1"/>
                <w:sz w:val="24"/>
                <w14:textFill>
                  <w14:solidFill>
                    <w14:schemeClr w14:val="tx1"/>
                  </w14:solidFill>
                </w14:textFill>
              </w:rPr>
            </w:pPr>
          </w:p>
        </w:tc>
        <w:tc>
          <w:tcPr>
            <w:tcW w:w="2555" w:type="dxa"/>
            <w:vAlign w:val="center"/>
          </w:tcPr>
          <w:p>
            <w:pPr>
              <w:spacing w:line="360" w:lineRule="exact"/>
              <w:rPr>
                <w:color w:val="000000" w:themeColor="text1"/>
                <w:sz w:val="24"/>
                <w14:textFill>
                  <w14:solidFill>
                    <w14:schemeClr w14:val="tx1"/>
                  </w14:solidFill>
                </w14:textFill>
              </w:rPr>
            </w:pPr>
          </w:p>
        </w:tc>
        <w:tc>
          <w:tcPr>
            <w:tcW w:w="5292" w:type="dxa"/>
            <w:gridSpan w:val="3"/>
            <w:vAlign w:val="center"/>
          </w:tcPr>
          <w:p>
            <w:pPr>
              <w:spacing w:line="3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9" w:type="dxa"/>
            <w:gridSpan w:val="2"/>
            <w:vAlign w:val="center"/>
          </w:tcPr>
          <w:p>
            <w:pPr>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手机号码</w:t>
            </w:r>
          </w:p>
        </w:tc>
        <w:tc>
          <w:tcPr>
            <w:tcW w:w="7847" w:type="dxa"/>
            <w:gridSpan w:val="4"/>
            <w:vAlign w:val="center"/>
          </w:tcPr>
          <w:p>
            <w:pPr>
              <w:spacing w:line="36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9" w:type="dxa"/>
            <w:gridSpan w:val="2"/>
          </w:tcPr>
          <w:p>
            <w:pPr>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电子邮箱</w:t>
            </w:r>
          </w:p>
        </w:tc>
        <w:tc>
          <w:tcPr>
            <w:tcW w:w="7847" w:type="dxa"/>
            <w:gridSpan w:val="4"/>
          </w:tcPr>
          <w:p>
            <w:pPr>
              <w:spacing w:line="36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826" w:type="dxa"/>
            <w:gridSpan w:val="6"/>
          </w:tcPr>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作品创作说明和开发环境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826" w:type="dxa"/>
            <w:gridSpan w:val="6"/>
          </w:tcPr>
          <w:p>
            <w:pPr>
              <w:spacing w:line="360" w:lineRule="exact"/>
              <w:rPr>
                <w:bCs/>
                <w:color w:val="000000" w:themeColor="text1"/>
                <w:sz w:val="24"/>
                <w14:textFill>
                  <w14:solidFill>
                    <w14:schemeClr w14:val="tx1"/>
                  </w14:solidFill>
                </w14:textFill>
              </w:rPr>
            </w:pPr>
          </w:p>
          <w:p>
            <w:pPr>
              <w:spacing w:line="360" w:lineRule="exact"/>
              <w:rPr>
                <w:bCs/>
                <w:color w:val="000000" w:themeColor="text1"/>
                <w:sz w:val="24"/>
                <w14:textFill>
                  <w14:solidFill>
                    <w14:schemeClr w14:val="tx1"/>
                  </w14:solidFill>
                </w14:textFill>
              </w:rPr>
            </w:pPr>
          </w:p>
          <w:p>
            <w:pPr>
              <w:spacing w:line="360" w:lineRule="exact"/>
              <w:rPr>
                <w:bCs/>
                <w:color w:val="000000" w:themeColor="text1"/>
                <w:sz w:val="24"/>
                <w14:textFill>
                  <w14:solidFill>
                    <w14:schemeClr w14:val="tx1"/>
                  </w14:solidFill>
                </w14:textFill>
              </w:rPr>
            </w:pPr>
          </w:p>
          <w:p>
            <w:pPr>
              <w:spacing w:line="360" w:lineRule="exact"/>
              <w:rPr>
                <w:bCs/>
                <w:color w:val="000000" w:themeColor="text1"/>
                <w:sz w:val="24"/>
                <w14:textFill>
                  <w14:solidFill>
                    <w14:schemeClr w14:val="tx1"/>
                  </w14:solidFill>
                </w14:textFill>
              </w:rPr>
            </w:pPr>
          </w:p>
          <w:p>
            <w:pPr>
              <w:spacing w:line="360" w:lineRule="exact"/>
              <w:rPr>
                <w:bCs/>
                <w:color w:val="000000" w:themeColor="text1"/>
                <w:sz w:val="24"/>
                <w14:textFill>
                  <w14:solidFill>
                    <w14:schemeClr w14:val="tx1"/>
                  </w14:solidFill>
                </w14:textFill>
              </w:rPr>
            </w:pPr>
          </w:p>
          <w:p>
            <w:pPr>
              <w:spacing w:line="360" w:lineRule="exact"/>
              <w:rPr>
                <w:bCs/>
                <w:color w:val="000000" w:themeColor="text1"/>
                <w:sz w:val="24"/>
                <w14:textFill>
                  <w14:solidFill>
                    <w14:schemeClr w14:val="tx1"/>
                  </w14:solidFill>
                </w14:textFill>
              </w:rPr>
            </w:pPr>
          </w:p>
        </w:tc>
      </w:tr>
    </w:tbl>
    <w:p>
      <w:pPr>
        <w:pStyle w:val="5"/>
        <w:widowControl w:val="0"/>
        <w:spacing w:line="360" w:lineRule="exact"/>
        <w:ind w:firstLine="480"/>
        <w:rPr>
          <w:rFonts w:ascii="仿宋_GB2312"/>
          <w:color w:val="000000" w:themeColor="text1"/>
          <w:sz w:val="24"/>
          <w14:textFill>
            <w14:solidFill>
              <w14:schemeClr w14:val="tx1"/>
            </w14:solidFill>
          </w14:textFill>
        </w:rPr>
      </w:pPr>
      <w:r>
        <w:rPr>
          <w:rFonts w:hint="eastAsia" w:ascii="仿宋_GB2312"/>
          <w:color w:val="000000" w:themeColor="text1"/>
          <w:sz w:val="24"/>
          <w14:textFill>
            <w14:solidFill>
              <w14:schemeClr w14:val="tx1"/>
            </w14:solidFill>
          </w14:textFill>
        </w:rPr>
        <w:t>我在此确认上述作品为我（们）的原创作品，不涉及和侵占他人的著作权；我们同意作品出版权等公益性应用权属活动组委会。</w:t>
      </w:r>
    </w:p>
    <w:p>
      <w:pPr>
        <w:pStyle w:val="5"/>
        <w:widowControl w:val="0"/>
        <w:spacing w:line="360" w:lineRule="exact"/>
        <w:ind w:firstLine="480"/>
        <w:rPr>
          <w:rFonts w:ascii="仿宋_GB2312"/>
          <w:color w:val="000000" w:themeColor="text1"/>
          <w:sz w:val="24"/>
          <w14:textFill>
            <w14:solidFill>
              <w14:schemeClr w14:val="tx1"/>
            </w14:solidFill>
          </w14:textFill>
        </w:rPr>
      </w:pPr>
      <w:r>
        <w:rPr>
          <w:rFonts w:hint="eastAsia" w:ascii="仿宋_GB2312"/>
          <w:color w:val="000000" w:themeColor="text1"/>
          <w:sz w:val="24"/>
          <w14:textFill>
            <w14:solidFill>
              <w14:schemeClr w14:val="tx1"/>
            </w14:solidFill>
          </w14:textFill>
        </w:rPr>
        <w:t>我同意“全省学生数字素养提升实践活动组委会”使用我（们）的作品并将其制作成《湖北省学生数字素养提升实践活动优秀作品集锦》出版。</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adjustRightInd w:val="0"/>
        <w:snapToGrid w:val="0"/>
        <w:rPr>
          <w:rFonts w:ascii="黑体" w:hAnsi="黑体" w:eastAsia="黑体"/>
          <w:color w:val="000000" w:themeColor="text1"/>
          <w:sz w:val="32"/>
          <w:szCs w:val="32"/>
          <w:lang w:val="en-US"/>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附表</w:t>
      </w:r>
      <w:r>
        <w:rPr>
          <w:rFonts w:hint="eastAsia" w:ascii="黑体" w:hAnsi="黑体" w:eastAsia="黑体"/>
          <w:color w:val="000000" w:themeColor="text1"/>
          <w:sz w:val="32"/>
          <w:szCs w:val="32"/>
          <w:lang w:val="en-US"/>
          <w14:textFill>
            <w14:solidFill>
              <w14:schemeClr w14:val="tx1"/>
            </w14:solidFill>
          </w14:textFill>
        </w:rPr>
        <w:t>9</w:t>
      </w:r>
    </w:p>
    <w:p>
      <w:pPr>
        <w:pStyle w:val="5"/>
        <w:widowControl w:val="0"/>
        <w:spacing w:line="360" w:lineRule="exact"/>
        <w:ind w:firstLine="0" w:firstLineChars="0"/>
        <w:rPr>
          <w:rFonts w:ascii="华文仿宋" w:hAnsi="华文仿宋" w:eastAsia="华文仿宋"/>
          <w:color w:val="000000" w:themeColor="text1"/>
          <w:sz w:val="32"/>
          <w:szCs w:val="32"/>
          <w14:textFill>
            <w14:solidFill>
              <w14:schemeClr w14:val="tx1"/>
            </w14:solidFill>
          </w14:textFill>
        </w:rPr>
      </w:pPr>
    </w:p>
    <w:tbl>
      <w:tblPr>
        <w:tblStyle w:val="11"/>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3703"/>
        <w:gridCol w:w="249"/>
        <w:gridCol w:w="135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9153" w:type="dxa"/>
            <w:gridSpan w:val="5"/>
            <w:vAlign w:val="center"/>
          </w:tcPr>
          <w:p>
            <w:pPr>
              <w:jc w:val="center"/>
              <w:rPr>
                <w:rFonts w:hint="eastAsia" w:ascii="方正小标宋简体" w:hAnsi="宋体" w:eastAsia="方正小标宋简体" w:cs="宋体"/>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掌控未来创作说明文档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1" w:hRule="atLeast"/>
          <w:jc w:val="center"/>
        </w:trPr>
        <w:tc>
          <w:tcPr>
            <w:tcW w:w="1239" w:type="dxa"/>
            <w:vAlign w:val="center"/>
          </w:tcPr>
          <w:p>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参赛编号</w:t>
            </w:r>
          </w:p>
        </w:tc>
        <w:tc>
          <w:tcPr>
            <w:tcW w:w="3703" w:type="dxa"/>
            <w:vAlign w:val="center"/>
          </w:tcPr>
          <w:p>
            <w:pPr>
              <w:spacing w:line="360" w:lineRule="exact"/>
              <w:rPr>
                <w:color w:val="000000" w:themeColor="text1"/>
                <w:sz w:val="24"/>
                <w14:textFill>
                  <w14:solidFill>
                    <w14:schemeClr w14:val="tx1"/>
                  </w14:solidFill>
                </w14:textFill>
              </w:rPr>
            </w:pPr>
          </w:p>
        </w:tc>
        <w:tc>
          <w:tcPr>
            <w:tcW w:w="1608" w:type="dxa"/>
            <w:gridSpan w:val="2"/>
            <w:vAlign w:val="center"/>
          </w:tcPr>
          <w:p>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组别</w:t>
            </w:r>
          </w:p>
        </w:tc>
        <w:tc>
          <w:tcPr>
            <w:tcW w:w="2603" w:type="dxa"/>
            <w:vAlign w:val="center"/>
          </w:tcPr>
          <w:p>
            <w:pPr>
              <w:spacing w:line="3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1" w:hRule="atLeast"/>
          <w:jc w:val="center"/>
        </w:trPr>
        <w:tc>
          <w:tcPr>
            <w:tcW w:w="1239" w:type="dxa"/>
            <w:vAlign w:val="center"/>
          </w:tcPr>
          <w:p>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作品名称</w:t>
            </w:r>
          </w:p>
        </w:tc>
        <w:tc>
          <w:tcPr>
            <w:tcW w:w="7914" w:type="dxa"/>
            <w:gridSpan w:val="4"/>
            <w:vAlign w:val="center"/>
          </w:tcPr>
          <w:p>
            <w:pPr>
              <w:spacing w:line="3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239" w:type="dxa"/>
            <w:vAlign w:val="center"/>
          </w:tcPr>
          <w:p>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选手姓名</w:t>
            </w:r>
          </w:p>
        </w:tc>
        <w:tc>
          <w:tcPr>
            <w:tcW w:w="3703" w:type="dxa"/>
            <w:vAlign w:val="center"/>
          </w:tcPr>
          <w:p>
            <w:pPr>
              <w:spacing w:line="360" w:lineRule="exact"/>
              <w:rPr>
                <w:color w:val="000000" w:themeColor="text1"/>
                <w:sz w:val="24"/>
                <w14:textFill>
                  <w14:solidFill>
                    <w14:schemeClr w14:val="tx1"/>
                  </w14:solidFill>
                </w14:textFill>
              </w:rPr>
            </w:pPr>
          </w:p>
        </w:tc>
        <w:tc>
          <w:tcPr>
            <w:tcW w:w="1608" w:type="dxa"/>
            <w:gridSpan w:val="2"/>
            <w:vAlign w:val="center"/>
          </w:tcPr>
          <w:p>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指导教师</w:t>
            </w:r>
          </w:p>
        </w:tc>
        <w:tc>
          <w:tcPr>
            <w:tcW w:w="2603" w:type="dxa"/>
            <w:vAlign w:val="center"/>
          </w:tcPr>
          <w:p>
            <w:pPr>
              <w:spacing w:line="3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239" w:type="dxa"/>
            <w:vAlign w:val="center"/>
          </w:tcPr>
          <w:p>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所在学校</w:t>
            </w:r>
          </w:p>
        </w:tc>
        <w:tc>
          <w:tcPr>
            <w:tcW w:w="7914" w:type="dxa"/>
            <w:gridSpan w:val="4"/>
            <w:vAlign w:val="center"/>
          </w:tcPr>
          <w:p>
            <w:pPr>
              <w:spacing w:line="3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1239" w:type="dxa"/>
            <w:vMerge w:val="restart"/>
            <w:vAlign w:val="center"/>
          </w:tcPr>
          <w:p>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作品陈述</w:t>
            </w:r>
          </w:p>
          <w:p>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与说明</w:t>
            </w:r>
          </w:p>
          <w:p>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（可另附页）</w:t>
            </w:r>
          </w:p>
        </w:tc>
        <w:tc>
          <w:tcPr>
            <w:tcW w:w="7914" w:type="dxa"/>
            <w:gridSpan w:val="4"/>
          </w:tcPr>
          <w:p>
            <w:pPr>
              <w:spacing w:line="3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创意来源：</w:t>
            </w:r>
          </w:p>
          <w:p>
            <w:pPr>
              <w:spacing w:line="360" w:lineRule="exact"/>
              <w:rPr>
                <w:color w:val="000000" w:themeColor="text1"/>
                <w:sz w:val="24"/>
                <w14:textFill>
                  <w14:solidFill>
                    <w14:schemeClr w14:val="tx1"/>
                  </w14:solidFill>
                </w14:textFill>
              </w:rPr>
            </w:pPr>
          </w:p>
          <w:p>
            <w:pPr>
              <w:spacing w:line="3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1239" w:type="dxa"/>
            <w:vMerge w:val="continue"/>
            <w:vAlign w:val="center"/>
          </w:tcPr>
          <w:p>
            <w:pPr>
              <w:spacing w:line="360" w:lineRule="exact"/>
              <w:jc w:val="center"/>
              <w:rPr>
                <w:color w:val="000000" w:themeColor="text1"/>
                <w:sz w:val="24"/>
                <w14:textFill>
                  <w14:solidFill>
                    <w14:schemeClr w14:val="tx1"/>
                  </w14:solidFill>
                </w14:textFill>
              </w:rPr>
            </w:pPr>
          </w:p>
        </w:tc>
        <w:tc>
          <w:tcPr>
            <w:tcW w:w="7914" w:type="dxa"/>
            <w:gridSpan w:val="4"/>
          </w:tcPr>
          <w:p>
            <w:pPr>
              <w:spacing w:line="3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作品设计步骤：</w:t>
            </w:r>
          </w:p>
          <w:p>
            <w:pPr>
              <w:spacing w:line="360" w:lineRule="exact"/>
              <w:rPr>
                <w:color w:val="000000" w:themeColor="text1"/>
                <w:sz w:val="24"/>
                <w14:textFill>
                  <w14:solidFill>
                    <w14:schemeClr w14:val="tx1"/>
                  </w14:solidFill>
                </w14:textFill>
              </w:rPr>
            </w:pPr>
          </w:p>
          <w:p>
            <w:pPr>
              <w:spacing w:line="360" w:lineRule="exact"/>
              <w:rPr>
                <w:color w:val="000000" w:themeColor="text1"/>
                <w:sz w:val="24"/>
                <w14:textFill>
                  <w14:solidFill>
                    <w14:schemeClr w14:val="tx1"/>
                  </w14:solidFill>
                </w14:textFill>
              </w:rPr>
            </w:pPr>
          </w:p>
          <w:p>
            <w:pPr>
              <w:spacing w:line="3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jc w:val="center"/>
        </w:trPr>
        <w:tc>
          <w:tcPr>
            <w:tcW w:w="1239" w:type="dxa"/>
            <w:vMerge w:val="continue"/>
            <w:vAlign w:val="center"/>
          </w:tcPr>
          <w:p>
            <w:pPr>
              <w:spacing w:line="360" w:lineRule="exact"/>
              <w:jc w:val="center"/>
              <w:rPr>
                <w:color w:val="000000" w:themeColor="text1"/>
                <w:sz w:val="24"/>
                <w14:textFill>
                  <w14:solidFill>
                    <w14:schemeClr w14:val="tx1"/>
                  </w14:solidFill>
                </w14:textFill>
              </w:rPr>
            </w:pPr>
          </w:p>
        </w:tc>
        <w:tc>
          <w:tcPr>
            <w:tcW w:w="7914" w:type="dxa"/>
            <w:gridSpan w:val="4"/>
          </w:tcPr>
          <w:p>
            <w:pPr>
              <w:spacing w:line="3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创新点：</w:t>
            </w:r>
          </w:p>
          <w:p>
            <w:pPr>
              <w:spacing w:line="360" w:lineRule="exact"/>
              <w:rPr>
                <w:color w:val="000000" w:themeColor="text1"/>
                <w:sz w:val="24"/>
                <w14:textFill>
                  <w14:solidFill>
                    <w14:schemeClr w14:val="tx1"/>
                  </w14:solidFill>
                </w14:textFill>
              </w:rPr>
            </w:pPr>
          </w:p>
          <w:p>
            <w:pPr>
              <w:spacing w:line="360" w:lineRule="exact"/>
              <w:rPr>
                <w:color w:val="000000" w:themeColor="text1"/>
                <w:sz w:val="24"/>
                <w14:textFill>
                  <w14:solidFill>
                    <w14:schemeClr w14:val="tx1"/>
                  </w14:solidFill>
                </w14:textFill>
              </w:rPr>
            </w:pPr>
          </w:p>
          <w:p>
            <w:pPr>
              <w:spacing w:line="3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1239" w:type="dxa"/>
            <w:vMerge w:val="continue"/>
            <w:vAlign w:val="center"/>
          </w:tcPr>
          <w:p>
            <w:pPr>
              <w:spacing w:line="360" w:lineRule="exact"/>
              <w:jc w:val="center"/>
              <w:rPr>
                <w:color w:val="000000" w:themeColor="text1"/>
                <w:sz w:val="24"/>
                <w14:textFill>
                  <w14:solidFill>
                    <w14:schemeClr w14:val="tx1"/>
                  </w14:solidFill>
                </w14:textFill>
              </w:rPr>
            </w:pPr>
          </w:p>
        </w:tc>
        <w:tc>
          <w:tcPr>
            <w:tcW w:w="7914" w:type="dxa"/>
            <w:gridSpan w:val="4"/>
          </w:tcPr>
          <w:p>
            <w:pPr>
              <w:spacing w:line="3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作品操作说明：</w:t>
            </w:r>
          </w:p>
          <w:p>
            <w:pPr>
              <w:spacing w:line="360" w:lineRule="exact"/>
              <w:rPr>
                <w:color w:val="000000" w:themeColor="text1"/>
                <w:sz w:val="24"/>
                <w14:textFill>
                  <w14:solidFill>
                    <w14:schemeClr w14:val="tx1"/>
                  </w14:solidFill>
                </w14:textFill>
              </w:rPr>
            </w:pPr>
          </w:p>
          <w:p>
            <w:pPr>
              <w:spacing w:line="360" w:lineRule="exact"/>
              <w:rPr>
                <w:color w:val="000000" w:themeColor="text1"/>
                <w:sz w:val="24"/>
                <w14:textFill>
                  <w14:solidFill>
                    <w14:schemeClr w14:val="tx1"/>
                  </w14:solidFill>
                </w14:textFill>
              </w:rPr>
            </w:pPr>
          </w:p>
          <w:p>
            <w:pPr>
              <w:spacing w:line="3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239" w:type="dxa"/>
            <w:vAlign w:val="center"/>
          </w:tcPr>
          <w:p>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选手签名</w:t>
            </w:r>
          </w:p>
        </w:tc>
        <w:tc>
          <w:tcPr>
            <w:tcW w:w="3952" w:type="dxa"/>
            <w:gridSpan w:val="2"/>
            <w:vAlign w:val="center"/>
          </w:tcPr>
          <w:p>
            <w:pPr>
              <w:spacing w:line="360" w:lineRule="exact"/>
              <w:rPr>
                <w:color w:val="000000" w:themeColor="text1"/>
                <w:sz w:val="24"/>
                <w14:textFill>
                  <w14:solidFill>
                    <w14:schemeClr w14:val="tx1"/>
                  </w14:solidFill>
                </w14:textFill>
              </w:rPr>
            </w:pPr>
          </w:p>
        </w:tc>
        <w:tc>
          <w:tcPr>
            <w:tcW w:w="1359" w:type="dxa"/>
            <w:vAlign w:val="center"/>
          </w:tcPr>
          <w:p>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p>
        </w:tc>
        <w:tc>
          <w:tcPr>
            <w:tcW w:w="2603" w:type="dxa"/>
            <w:vAlign w:val="center"/>
          </w:tcPr>
          <w:p>
            <w:pPr>
              <w:spacing w:line="360" w:lineRule="exact"/>
              <w:rPr>
                <w:color w:val="000000" w:themeColor="text1"/>
                <w:sz w:val="24"/>
                <w14:textFill>
                  <w14:solidFill>
                    <w14:schemeClr w14:val="tx1"/>
                  </w14:solidFill>
                </w14:textFill>
              </w:rPr>
            </w:pPr>
          </w:p>
        </w:tc>
      </w:tr>
    </w:tbl>
    <w:p>
      <w:pPr>
        <w:pStyle w:val="5"/>
        <w:widowControl w:val="0"/>
        <w:spacing w:line="360" w:lineRule="exact"/>
        <w:ind w:firstLine="0" w:firstLineChars="0"/>
        <w:rPr>
          <w:rFonts w:ascii="仿宋_GB2312"/>
          <w:color w:val="000000" w:themeColor="text1"/>
          <w:sz w:val="24"/>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autoSpaceDE/>
        <w:autoSpaceDN/>
        <w:jc w:val="both"/>
        <w:rPr>
          <w:rFonts w:ascii="楷体" w:hAnsi="楷体" w:eastAsia="楷体" w:cs="楷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七、科创实践类有关要求</w:t>
      </w:r>
      <w:r>
        <w:rPr>
          <w:rFonts w:hint="eastAsia" w:ascii="楷体" w:hAnsi="楷体" w:eastAsia="楷体" w:cs="楷体"/>
          <w:color w:val="000000" w:themeColor="text1"/>
          <w14:textFill>
            <w14:solidFill>
              <w14:schemeClr w14:val="tx1"/>
            </w14:solidFill>
          </w14:textFill>
        </w:rPr>
        <w:t>（人工智能项目）</w:t>
      </w:r>
    </w:p>
    <w:p>
      <w:pPr>
        <w:autoSpaceDE/>
        <w:autoSpaceDN/>
        <w:spacing w:line="400" w:lineRule="exact"/>
        <w:ind w:firstLine="600" w:firstLineChars="2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人工智能(Artificial Intelligence，简称 AI)项目是参与者使用开放性的具有人工智能技术特征模块搭建，通过数据采集、数据分析、编程、制作，实现人工智能创意应用的系统或作品，并进行交流展示。其活动方案如下：</w:t>
      </w:r>
    </w:p>
    <w:p>
      <w:pPr>
        <w:autoSpaceDE/>
        <w:autoSpaceDN/>
        <w:spacing w:line="400" w:lineRule="exact"/>
        <w:ind w:firstLine="600" w:firstLineChars="200"/>
        <w:jc w:val="both"/>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lang w:val="en-US"/>
          <w14:textFill>
            <w14:solidFill>
              <w14:schemeClr w14:val="tx1"/>
            </w14:solidFill>
          </w14:textFill>
        </w:rPr>
        <w:t>(一）</w:t>
      </w:r>
      <w:r>
        <w:rPr>
          <w:rFonts w:hint="eastAsia" w:ascii="黑体" w:hAnsi="黑体" w:eastAsia="黑体" w:cs="黑体"/>
          <w:bCs/>
          <w:color w:val="000000" w:themeColor="text1"/>
          <w:sz w:val="30"/>
          <w:szCs w:val="30"/>
          <w14:textFill>
            <w14:solidFill>
              <w14:schemeClr w14:val="tx1"/>
            </w14:solidFill>
          </w14:textFill>
        </w:rPr>
        <w:t>项目设置</w:t>
      </w:r>
    </w:p>
    <w:tbl>
      <w:tblPr>
        <w:tblStyle w:val="11"/>
        <w:tblW w:w="8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2"/>
        <w:gridCol w:w="1213"/>
        <w:gridCol w:w="1187"/>
        <w:gridCol w:w="1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152"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项    目</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小学组</w:t>
            </w:r>
          </w:p>
        </w:tc>
        <w:tc>
          <w:tcPr>
            <w:tcW w:w="1187"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初中组</w:t>
            </w:r>
          </w:p>
        </w:tc>
        <w:tc>
          <w:tcPr>
            <w:tcW w:w="1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高中组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152" w:type="dxa"/>
            <w:tcBorders>
              <w:top w:val="single" w:color="auto" w:sz="4" w:space="0"/>
              <w:left w:val="single" w:color="auto" w:sz="4" w:space="0"/>
              <w:bottom w:val="single" w:color="auto" w:sz="4" w:space="0"/>
              <w:right w:val="single" w:color="auto" w:sz="4" w:space="0"/>
            </w:tcBorders>
            <w:noWrap/>
            <w:vAlign w:val="center"/>
          </w:tcPr>
          <w:p>
            <w:pPr>
              <w:spacing w:line="320" w:lineRule="exac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优创未来（全国交流展示项目）</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187"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●（含中职）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152" w:type="dxa"/>
            <w:tcBorders>
              <w:top w:val="single" w:color="auto" w:sz="4" w:space="0"/>
              <w:left w:val="single" w:color="auto" w:sz="4" w:space="0"/>
              <w:bottom w:val="single" w:color="auto" w:sz="4" w:space="0"/>
              <w:right w:val="single" w:color="auto" w:sz="4" w:space="0"/>
            </w:tcBorders>
            <w:noWrap/>
            <w:vAlign w:val="center"/>
          </w:tcPr>
          <w:p>
            <w:pPr>
              <w:spacing w:line="320" w:lineRule="exac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优创未来普及赛</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187"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●（含中职）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jc w:val="center"/>
        </w:trPr>
        <w:tc>
          <w:tcPr>
            <w:tcW w:w="4152" w:type="dxa"/>
            <w:tcBorders>
              <w:top w:val="single" w:color="auto" w:sz="4" w:space="0"/>
              <w:left w:val="single" w:color="auto" w:sz="4" w:space="0"/>
              <w:bottom w:val="single" w:color="auto" w:sz="4" w:space="0"/>
              <w:right w:val="single" w:color="auto" w:sz="4" w:space="0"/>
            </w:tcBorders>
            <w:noWrap/>
            <w:vAlign w:val="center"/>
          </w:tcPr>
          <w:p>
            <w:pPr>
              <w:spacing w:line="320" w:lineRule="exac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智能博物（全国交流展示项目）</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187"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●（含中职）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152" w:type="dxa"/>
            <w:tcBorders>
              <w:top w:val="single" w:color="auto" w:sz="4" w:space="0"/>
              <w:left w:val="single" w:color="auto" w:sz="4" w:space="0"/>
              <w:bottom w:val="single" w:color="auto" w:sz="4" w:space="0"/>
              <w:right w:val="single" w:color="auto" w:sz="4" w:space="0"/>
            </w:tcBorders>
            <w:noWrap/>
            <w:vAlign w:val="center"/>
          </w:tcPr>
          <w:p>
            <w:pPr>
              <w:spacing w:line="320" w:lineRule="exac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科启万物</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187"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●（含中职）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152" w:type="dxa"/>
            <w:tcBorders>
              <w:top w:val="single" w:color="auto" w:sz="4" w:space="0"/>
              <w:left w:val="single" w:color="auto" w:sz="4" w:space="0"/>
              <w:bottom w:val="single" w:color="auto" w:sz="4" w:space="0"/>
              <w:right w:val="single" w:color="auto" w:sz="4" w:space="0"/>
            </w:tcBorders>
            <w:noWrap/>
            <w:vAlign w:val="center"/>
          </w:tcPr>
          <w:p>
            <w:pPr>
              <w:spacing w:line="320" w:lineRule="exact"/>
              <w:rPr>
                <w:bCs/>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人工智能空地协同挑战赛</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187"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152" w:type="dxa"/>
            <w:tcBorders>
              <w:top w:val="single" w:color="auto" w:sz="4" w:space="0"/>
              <w:left w:val="single" w:color="auto" w:sz="4" w:space="0"/>
              <w:bottom w:val="single" w:color="auto" w:sz="4" w:space="0"/>
              <w:right w:val="single" w:color="auto" w:sz="4" w:space="0"/>
            </w:tcBorders>
            <w:noWrap/>
            <w:vAlign w:val="center"/>
          </w:tcPr>
          <w:p>
            <w:pPr>
              <w:spacing w:line="320" w:lineRule="exac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ENJOY AI普及活动</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187"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●（含中职）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152" w:type="dxa"/>
            <w:tcBorders>
              <w:top w:val="single" w:color="auto" w:sz="4" w:space="0"/>
              <w:left w:val="single" w:color="auto" w:sz="4" w:space="0"/>
              <w:bottom w:val="single" w:color="auto" w:sz="4" w:space="0"/>
              <w:right w:val="single" w:color="auto" w:sz="4" w:space="0"/>
            </w:tcBorders>
            <w:noWrap/>
            <w:vAlign w:val="center"/>
          </w:tcPr>
          <w:p>
            <w:pPr>
              <w:spacing w:line="320" w:lineRule="exac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3D One云梯挑战赛</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187"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152" w:type="dxa"/>
            <w:tcBorders>
              <w:top w:val="single" w:color="auto" w:sz="4" w:space="0"/>
              <w:left w:val="single" w:color="auto" w:sz="4" w:space="0"/>
              <w:bottom w:val="single" w:color="auto" w:sz="4" w:space="0"/>
              <w:right w:val="single" w:color="auto" w:sz="4" w:space="0"/>
            </w:tcBorders>
            <w:noWrap/>
            <w:vAlign w:val="center"/>
          </w:tcPr>
          <w:p>
            <w:pPr>
              <w:spacing w:line="320" w:lineRule="exac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GAR未来工程师</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187"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p>
        </w:tc>
        <w:tc>
          <w:tcPr>
            <w:tcW w:w="1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●（含中职）</w:t>
            </w:r>
          </w:p>
        </w:tc>
      </w:tr>
    </w:tbl>
    <w:p>
      <w:pPr>
        <w:autoSpaceDE/>
        <w:autoSpaceDN/>
        <w:spacing w:line="400" w:lineRule="exact"/>
        <w:jc w:val="both"/>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注：表格中打“●”代表该组别设置对应项目。</w:t>
      </w:r>
    </w:p>
    <w:p>
      <w:pPr>
        <w:autoSpaceDE/>
        <w:autoSpaceDN/>
        <w:spacing w:line="400" w:lineRule="exact"/>
        <w:ind w:firstLine="600" w:firstLineChars="200"/>
        <w:jc w:val="both"/>
        <w:rPr>
          <w:rFonts w:hAnsi="仿宋" w:cs="宋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（二）项目形态界定</w:t>
      </w:r>
    </w:p>
    <w:p>
      <w:pPr>
        <w:autoSpaceDE/>
        <w:autoSpaceDN/>
        <w:spacing w:line="400" w:lineRule="exact"/>
        <w:ind w:firstLine="600" w:firstLineChars="2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近几年来，人工智能理论和技术日益成熟，应用领域也不断扩大。研究范围包括机器学习、自然语言理解、计算机视觉、自动程序设计、感知系统等多方面内容。语音识别、TTS、人脸识别、目标检测、问答系统、运动控制、多传感器融合等人工智能技术，在智慧城市、智慧交通、智慧教育、智能家居、远程医疗等多种综合应用案例中广泛应用。</w:t>
      </w:r>
    </w:p>
    <w:p>
      <w:pPr>
        <w:autoSpaceDE/>
        <w:autoSpaceDN/>
        <w:spacing w:line="400" w:lineRule="exact"/>
        <w:ind w:firstLine="600" w:firstLineChars="200"/>
        <w:jc w:val="both"/>
        <w:rPr>
          <w:color w:val="000000" w:themeColor="text1"/>
          <w:sz w:val="30"/>
          <w:szCs w:val="30"/>
          <w:lang w:val="en-US" w:bidi="ar"/>
          <w14:textFill>
            <w14:solidFill>
              <w14:schemeClr w14:val="tx1"/>
            </w14:solidFill>
          </w14:textFill>
        </w:rPr>
      </w:pPr>
      <w:r>
        <w:rPr>
          <w:rFonts w:hint="eastAsia"/>
          <w:color w:val="000000" w:themeColor="text1"/>
          <w:sz w:val="30"/>
          <w:szCs w:val="30"/>
          <w14:textFill>
            <w14:solidFill>
              <w14:schemeClr w14:val="tx1"/>
            </w14:solidFill>
          </w14:textFill>
        </w:rPr>
        <w:t>人工智能项目旨在让学生</w:t>
      </w:r>
      <w:r>
        <w:rPr>
          <w:rFonts w:hint="eastAsia"/>
          <w:color w:val="000000" w:themeColor="text1"/>
          <w:sz w:val="30"/>
          <w:szCs w:val="30"/>
          <w:lang w:val="en-US" w:bidi="ar"/>
          <w14:textFill>
            <w14:solidFill>
              <w14:schemeClr w14:val="tx1"/>
            </w14:solidFill>
          </w14:textFill>
        </w:rPr>
        <w:t>借助人工智能的网络平台、硬件、算法等，实现对事物的认知、推理、决策等功能，强化作品的类人智能呈现。设计制作的人工智能创意应用模型或方案须突出人工智能属性，如具备人脸识别、图像识别、视觉识别、语音识别、手势识别等技术，通过机器学习、深度学习手段，实现相关智能感知，自动执行规定任务和功能。</w:t>
      </w:r>
    </w:p>
    <w:p>
      <w:pPr>
        <w:autoSpaceDE/>
        <w:autoSpaceDN/>
        <w:spacing w:line="400" w:lineRule="exact"/>
        <w:ind w:firstLine="600" w:firstLineChars="200"/>
        <w:jc w:val="both"/>
        <w:rPr>
          <w:rFonts w:ascii="黑体" w:hAnsi="黑体" w:eastAsia="黑体" w:cs="黑体"/>
          <w:bCs/>
          <w:color w:val="000000" w:themeColor="text1"/>
          <w:sz w:val="30"/>
          <w:szCs w:val="30"/>
          <w:lang w:val="en-US"/>
          <w14:textFill>
            <w14:solidFill>
              <w14:schemeClr w14:val="tx1"/>
            </w14:solidFill>
          </w14:textFill>
        </w:rPr>
      </w:pPr>
      <w:r>
        <w:rPr>
          <w:rFonts w:hint="eastAsia" w:ascii="黑体" w:hAnsi="黑体" w:eastAsia="黑体" w:cs="黑体"/>
          <w:bCs/>
          <w:color w:val="000000" w:themeColor="text1"/>
          <w:sz w:val="30"/>
          <w:szCs w:val="30"/>
          <w:lang w:val="en-US"/>
          <w14:textFill>
            <w14:solidFill>
              <w14:schemeClr w14:val="tx1"/>
            </w14:solidFill>
          </w14:textFill>
        </w:rPr>
        <w:t>（</w:t>
      </w:r>
      <w:r>
        <w:rPr>
          <w:rFonts w:hint="eastAsia" w:ascii="黑体" w:hAnsi="黑体" w:eastAsia="黑体" w:cs="黑体"/>
          <w:bCs/>
          <w:color w:val="000000" w:themeColor="text1"/>
          <w:sz w:val="30"/>
          <w:szCs w:val="30"/>
          <w14:textFill>
            <w14:solidFill>
              <w14:schemeClr w14:val="tx1"/>
            </w14:solidFill>
          </w14:textFill>
        </w:rPr>
        <w:t>三</w:t>
      </w:r>
      <w:r>
        <w:rPr>
          <w:rFonts w:hint="eastAsia" w:ascii="黑体" w:hAnsi="黑体" w:eastAsia="黑体" w:cs="黑体"/>
          <w:bCs/>
          <w:color w:val="000000" w:themeColor="text1"/>
          <w:sz w:val="30"/>
          <w:szCs w:val="30"/>
          <w:lang w:val="en-US"/>
          <w14:textFill>
            <w14:solidFill>
              <w14:schemeClr w14:val="tx1"/>
            </w14:solidFill>
          </w14:textFill>
        </w:rPr>
        <w:t>）</w:t>
      </w:r>
      <w:r>
        <w:rPr>
          <w:rFonts w:hint="eastAsia" w:ascii="黑体" w:hAnsi="黑体" w:eastAsia="黑体" w:cs="黑体"/>
          <w:bCs/>
          <w:color w:val="000000" w:themeColor="text1"/>
          <w:sz w:val="30"/>
          <w:szCs w:val="30"/>
          <w14:textFill>
            <w14:solidFill>
              <w14:schemeClr w14:val="tx1"/>
            </w14:solidFill>
          </w14:textFill>
        </w:rPr>
        <w:t>报名安排</w:t>
      </w:r>
    </w:p>
    <w:p>
      <w:pPr>
        <w:autoSpaceDE/>
        <w:autoSpaceDN/>
        <w:spacing w:line="400" w:lineRule="exact"/>
        <w:ind w:firstLine="600" w:firstLineChars="200"/>
        <w:jc w:val="both"/>
        <w:rPr>
          <w:color w:val="000000" w:themeColor="text1"/>
          <w:sz w:val="30"/>
          <w:szCs w:val="30"/>
          <w:lang w:val="en-US"/>
          <w14:textFill>
            <w14:solidFill>
              <w14:schemeClr w14:val="tx1"/>
            </w14:solidFill>
          </w14:textFill>
        </w:rPr>
      </w:pPr>
      <w:r>
        <w:rPr>
          <w:rFonts w:hint="eastAsia"/>
          <w:color w:val="000000" w:themeColor="text1"/>
          <w:sz w:val="30"/>
          <w:szCs w:val="30"/>
          <w:lang w:val="en-US"/>
          <w14:textFill>
            <w14:solidFill>
              <w14:schemeClr w14:val="tx1"/>
            </w14:solidFill>
          </w14:textFill>
        </w:rPr>
        <w:t>4</w:t>
      </w:r>
      <w:r>
        <w:rPr>
          <w:rFonts w:hint="eastAsia"/>
          <w:color w:val="000000" w:themeColor="text1"/>
          <w:sz w:val="30"/>
          <w:szCs w:val="30"/>
          <w14:textFill>
            <w14:solidFill>
              <w14:schemeClr w14:val="tx1"/>
            </w14:solidFill>
          </w14:textFill>
        </w:rPr>
        <w:t>月</w:t>
      </w:r>
      <w:r>
        <w:rPr>
          <w:rFonts w:hint="eastAsia"/>
          <w:color w:val="000000" w:themeColor="text1"/>
          <w:sz w:val="30"/>
          <w:szCs w:val="30"/>
          <w:lang w:val="en-US"/>
          <w14:textFill>
            <w14:solidFill>
              <w14:schemeClr w14:val="tx1"/>
            </w14:solidFill>
          </w14:textFill>
        </w:rPr>
        <w:t>5</w:t>
      </w:r>
      <w:r>
        <w:rPr>
          <w:rFonts w:hint="eastAsia"/>
          <w:color w:val="000000" w:themeColor="text1"/>
          <w:sz w:val="30"/>
          <w:szCs w:val="30"/>
          <w14:textFill>
            <w14:solidFill>
              <w14:schemeClr w14:val="tx1"/>
            </w14:solidFill>
          </w14:textFill>
        </w:rPr>
        <w:t>日</w:t>
      </w:r>
      <w:r>
        <w:rPr>
          <w:rFonts w:hint="eastAsia"/>
          <w:color w:val="000000" w:themeColor="text1"/>
          <w:sz w:val="30"/>
          <w:szCs w:val="30"/>
          <w:lang w:val="en-US"/>
          <w14:textFill>
            <w14:solidFill>
              <w14:schemeClr w14:val="tx1"/>
            </w14:solidFill>
          </w14:textFill>
        </w:rPr>
        <w:t>—15</w:t>
      </w:r>
      <w:r>
        <w:rPr>
          <w:rFonts w:hint="eastAsia"/>
          <w:color w:val="000000" w:themeColor="text1"/>
          <w:sz w:val="30"/>
          <w:szCs w:val="30"/>
          <w14:textFill>
            <w14:solidFill>
              <w14:schemeClr w14:val="tx1"/>
            </w14:solidFill>
          </w14:textFill>
        </w:rPr>
        <w:t>日</w:t>
      </w:r>
      <w:r>
        <w:rPr>
          <w:rFonts w:hint="eastAsia"/>
          <w:color w:val="000000" w:themeColor="text1"/>
          <w:sz w:val="30"/>
          <w:szCs w:val="30"/>
          <w:lang w:val="en-US"/>
          <w14:textFill>
            <w14:solidFill>
              <w14:schemeClr w14:val="tx1"/>
            </w14:solidFill>
          </w14:textFill>
        </w:rPr>
        <w:t>，</w:t>
      </w:r>
      <w:r>
        <w:rPr>
          <w:rFonts w:hint="eastAsia"/>
          <w:color w:val="000000" w:themeColor="text1"/>
          <w:sz w:val="30"/>
          <w:szCs w:val="30"/>
          <w14:textFill>
            <w14:solidFill>
              <w14:schemeClr w14:val="tx1"/>
            </w14:solidFill>
          </w14:textFill>
        </w:rPr>
        <w:t>各</w:t>
      </w:r>
      <w:r>
        <w:rPr>
          <w:rFonts w:hint="eastAsia"/>
          <w:color w:val="000000" w:themeColor="text1"/>
          <w:sz w:val="30"/>
          <w:szCs w:val="30"/>
          <w:lang w:val="en-US"/>
          <w14:textFill>
            <w14:solidFill>
              <w14:schemeClr w14:val="tx1"/>
            </w14:solidFill>
          </w14:textFill>
        </w:rPr>
        <w:t>区、各校</w:t>
      </w:r>
      <w:r>
        <w:rPr>
          <w:rFonts w:hint="eastAsia"/>
          <w:color w:val="000000" w:themeColor="text1"/>
          <w:sz w:val="30"/>
          <w:szCs w:val="30"/>
          <w14:textFill>
            <w14:solidFill>
              <w14:schemeClr w14:val="tx1"/>
            </w14:solidFill>
          </w14:textFill>
        </w:rPr>
        <w:t>登录湖北中小学智慧教育平台</w:t>
      </w:r>
      <w:r>
        <w:rPr>
          <w:rFonts w:hint="eastAsia"/>
          <w:color w:val="000000" w:themeColor="text1"/>
          <w:sz w:val="30"/>
          <w:szCs w:val="30"/>
          <w:lang w:val="en-US"/>
          <w14:textFill>
            <w14:solidFill>
              <w14:schemeClr w14:val="tx1"/>
            </w14:solidFill>
          </w14:textFill>
        </w:rPr>
        <w:t>（https://basic.hubei.smartedu.cn/hdzx/）</w:t>
      </w:r>
      <w:r>
        <w:rPr>
          <w:rFonts w:hint="eastAsia"/>
          <w:color w:val="000000" w:themeColor="text1"/>
          <w:sz w:val="30"/>
          <w:szCs w:val="30"/>
          <w14:textFill>
            <w14:solidFill>
              <w14:schemeClr w14:val="tx1"/>
            </w14:solidFill>
          </w14:textFill>
        </w:rPr>
        <w:t>报名</w:t>
      </w:r>
      <w:r>
        <w:rPr>
          <w:rFonts w:hint="eastAsia"/>
          <w:color w:val="000000" w:themeColor="text1"/>
          <w:sz w:val="30"/>
          <w:szCs w:val="30"/>
          <w:lang w:val="en-US"/>
          <w14:textFill>
            <w14:solidFill>
              <w14:schemeClr w14:val="tx1"/>
            </w14:solidFill>
          </w14:textFill>
        </w:rPr>
        <w:t>，</w:t>
      </w:r>
      <w:r>
        <w:rPr>
          <w:rFonts w:hint="eastAsia"/>
          <w:color w:val="000000" w:themeColor="text1"/>
          <w:sz w:val="30"/>
          <w:szCs w:val="30"/>
          <w14:textFill>
            <w14:solidFill>
              <w14:schemeClr w14:val="tx1"/>
            </w14:solidFill>
          </w14:textFill>
        </w:rPr>
        <w:t>逾期不补报。</w:t>
      </w:r>
    </w:p>
    <w:p>
      <w:pPr>
        <w:autoSpaceDE/>
        <w:autoSpaceDN/>
        <w:spacing w:line="400" w:lineRule="exact"/>
        <w:ind w:firstLine="600" w:firstLineChars="200"/>
        <w:jc w:val="both"/>
        <w:rPr>
          <w:color w:val="000000" w:themeColor="text1"/>
          <w:sz w:val="30"/>
          <w:szCs w:val="30"/>
          <w14:textFill>
            <w14:solidFill>
              <w14:schemeClr w14:val="tx1"/>
            </w14:solidFill>
          </w14:textFill>
        </w:rPr>
      </w:pPr>
      <w:r>
        <w:rPr>
          <w:rFonts w:hint="eastAsia"/>
          <w:bCs/>
          <w:color w:val="000000" w:themeColor="text1"/>
          <w:sz w:val="30"/>
          <w:szCs w:val="30"/>
          <w:lang w:val="en-US"/>
          <w14:textFill>
            <w14:solidFill>
              <w14:schemeClr w14:val="tx1"/>
            </w14:solidFill>
          </w14:textFill>
        </w:rPr>
        <w:t>1.全国交流展示项目每校每项限</w:t>
      </w:r>
      <w:r>
        <w:rPr>
          <w:rFonts w:hint="eastAsia"/>
          <w:color w:val="000000" w:themeColor="text1"/>
          <w:sz w:val="30"/>
          <w:szCs w:val="30"/>
          <w:lang w:val="en-US"/>
          <w14:textFill>
            <w14:solidFill>
              <w14:schemeClr w14:val="tx1"/>
            </w14:solidFill>
          </w14:textFill>
        </w:rPr>
        <w:t>报2支队伍，</w:t>
      </w:r>
      <w:r>
        <w:rPr>
          <w:rFonts w:hint="eastAsia"/>
          <w:color w:val="000000" w:themeColor="text1"/>
          <w:sz w:val="30"/>
          <w:szCs w:val="30"/>
          <w14:textFill>
            <w14:solidFill>
              <w14:schemeClr w14:val="tx1"/>
            </w14:solidFill>
          </w14:textFill>
        </w:rPr>
        <w:t>每队限报1人和1名指导教师；</w:t>
      </w:r>
      <w:r>
        <w:rPr>
          <w:rFonts w:hint="eastAsia"/>
          <w:color w:val="000000" w:themeColor="text1"/>
          <w:sz w:val="30"/>
          <w:szCs w:val="30"/>
          <w:lang w:val="en-US"/>
          <w14:textFill>
            <w14:solidFill>
              <w14:schemeClr w14:val="tx1"/>
            </w14:solidFill>
          </w14:textFill>
        </w:rPr>
        <w:t>其他项目每校每项限报3支队伍，</w:t>
      </w:r>
      <w:r>
        <w:rPr>
          <w:rFonts w:hint="eastAsia"/>
          <w:color w:val="000000" w:themeColor="text1"/>
          <w:sz w:val="30"/>
          <w:szCs w:val="30"/>
          <w14:textFill>
            <w14:solidFill>
              <w14:schemeClr w14:val="tx1"/>
            </w14:solidFill>
          </w14:textFill>
        </w:rPr>
        <w:t>每位学生限报1个项目，每队限报2人和1名指导教师，</w:t>
      </w:r>
      <w:r>
        <w:rPr>
          <w:rFonts w:hint="eastAsia"/>
          <w:color w:val="000000" w:themeColor="text1"/>
          <w:sz w:val="30"/>
          <w:szCs w:val="30"/>
          <w:lang w:val="en-US"/>
          <w14:textFill>
            <w14:solidFill>
              <w14:schemeClr w14:val="tx1"/>
            </w14:solidFill>
          </w14:textFill>
        </w:rPr>
        <w:t>两名选手须为同一学校</w:t>
      </w:r>
      <w:r>
        <w:rPr>
          <w:rFonts w:hint="eastAsia"/>
          <w:color w:val="000000" w:themeColor="text1"/>
          <w:sz w:val="30"/>
          <w:szCs w:val="30"/>
          <w14:textFill>
            <w14:solidFill>
              <w14:schemeClr w14:val="tx1"/>
            </w14:solidFill>
          </w14:textFill>
        </w:rPr>
        <w:t>。</w:t>
      </w:r>
    </w:p>
    <w:p>
      <w:pPr>
        <w:autoSpaceDE/>
        <w:autoSpaceDN/>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lang w:val="en-US"/>
          <w14:textFill>
            <w14:solidFill>
              <w14:schemeClr w14:val="tx1"/>
            </w14:solidFill>
          </w14:textFill>
        </w:rPr>
        <w:t>2.</w:t>
      </w:r>
      <w:r>
        <w:rPr>
          <w:rFonts w:hint="eastAsia"/>
          <w:bCs/>
          <w:color w:val="000000" w:themeColor="text1"/>
          <w:sz w:val="30"/>
          <w:szCs w:val="30"/>
          <w14:textFill>
            <w14:solidFill>
              <w14:schemeClr w14:val="tx1"/>
            </w14:solidFill>
          </w14:textFill>
        </w:rPr>
        <w:t>报名时须填写报名表，网上填写报名信息，同时将作者学校盖章的扫描版传网上，并提交“活动材料包”。</w:t>
      </w:r>
    </w:p>
    <w:p>
      <w:pPr>
        <w:autoSpaceDE/>
        <w:autoSpaceDN/>
        <w:spacing w:line="400" w:lineRule="exact"/>
        <w:ind w:firstLine="600" w:firstLineChars="200"/>
        <w:jc w:val="both"/>
        <w:rPr>
          <w:color w:val="000000" w:themeColor="text1"/>
          <w:sz w:val="30"/>
          <w:szCs w:val="30"/>
          <w14:textFill>
            <w14:solidFill>
              <w14:schemeClr w14:val="tx1"/>
            </w14:solidFill>
          </w14:textFill>
        </w:rPr>
      </w:pPr>
      <w:r>
        <w:rPr>
          <w:rFonts w:hint="eastAsia"/>
          <w:bCs/>
          <w:color w:val="000000" w:themeColor="text1"/>
          <w:sz w:val="30"/>
          <w:szCs w:val="30"/>
          <w:lang w:val="en-US"/>
          <w14:textFill>
            <w14:solidFill>
              <w14:schemeClr w14:val="tx1"/>
            </w14:solidFill>
          </w14:textFill>
        </w:rPr>
        <w:t>3.</w:t>
      </w:r>
      <w:r>
        <w:rPr>
          <w:rFonts w:hint="eastAsia"/>
          <w:color w:val="000000" w:themeColor="text1"/>
          <w:sz w:val="30"/>
          <w:szCs w:val="30"/>
          <w14:textFill>
            <w14:solidFill>
              <w14:schemeClr w14:val="tx1"/>
            </w14:solidFill>
          </w14:textFill>
        </w:rPr>
        <w:t>凡报名表中未盖作者学校公章或未提交演示视频、参赛设备机器码（SN码）的，一律取消报名资格。参赛设备的机器码（SN码）以图片形式提交，只能使用一次，重复使用同一机器码则无效。</w:t>
      </w:r>
    </w:p>
    <w:p>
      <w:pPr>
        <w:autoSpaceDE/>
        <w:autoSpaceDN/>
        <w:spacing w:line="400" w:lineRule="exact"/>
        <w:ind w:firstLine="600" w:firstLineChars="200"/>
        <w:jc w:val="both"/>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（四）材料报送</w:t>
      </w:r>
    </w:p>
    <w:p>
      <w:pPr>
        <w:autoSpaceDE/>
        <w:autoSpaceDN/>
        <w:spacing w:line="400" w:lineRule="exact"/>
        <w:ind w:firstLine="600" w:firstLineChars="2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w:t>
      </w:r>
      <w:r>
        <w:rPr>
          <w:rFonts w:hint="eastAsia"/>
          <w:color w:val="000000" w:themeColor="text1"/>
          <w:sz w:val="30"/>
          <w:szCs w:val="30"/>
          <w:lang w:val="en-US"/>
          <w14:textFill>
            <w14:solidFill>
              <w14:schemeClr w14:val="tx1"/>
            </w14:solidFill>
          </w14:textFill>
        </w:rPr>
        <w:t>2</w:t>
      </w:r>
      <w:r>
        <w:rPr>
          <w:rFonts w:hint="eastAsia"/>
          <w:color w:val="000000" w:themeColor="text1"/>
          <w:sz w:val="30"/>
          <w:szCs w:val="30"/>
          <w14:textFill>
            <w14:solidFill>
              <w14:schemeClr w14:val="tx1"/>
            </w14:solidFill>
          </w14:textFill>
        </w:rPr>
        <w:t>024年</w:t>
      </w:r>
      <w:r>
        <w:rPr>
          <w:rFonts w:hint="eastAsia"/>
          <w:color w:val="000000" w:themeColor="text1"/>
          <w:sz w:val="30"/>
          <w:szCs w:val="30"/>
          <w:lang w:val="en-US"/>
          <w14:textFill>
            <w14:solidFill>
              <w14:schemeClr w14:val="tx1"/>
            </w14:solidFill>
          </w14:textFill>
        </w:rPr>
        <w:t>鄂州市</w:t>
      </w:r>
      <w:r>
        <w:rPr>
          <w:rFonts w:hint="eastAsia"/>
          <w:color w:val="000000" w:themeColor="text1"/>
          <w:sz w:val="30"/>
          <w:szCs w:val="30"/>
          <w14:textFill>
            <w14:solidFill>
              <w14:schemeClr w14:val="tx1"/>
            </w14:solidFill>
          </w14:textFill>
        </w:rPr>
        <w:t>学生数字素养提升实践活动展示交流名单（科创实践类—人工智能项目）》（见附表1</w:t>
      </w:r>
      <w:r>
        <w:rPr>
          <w:rFonts w:hint="eastAsia"/>
          <w:color w:val="000000" w:themeColor="text1"/>
          <w:sz w:val="30"/>
          <w:szCs w:val="30"/>
          <w:lang w:val="en-US"/>
          <w14:textFill>
            <w14:solidFill>
              <w14:schemeClr w14:val="tx1"/>
            </w14:solidFill>
          </w14:textFill>
        </w:rPr>
        <w:t>0</w:t>
      </w: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14:textFill>
            <w14:solidFill>
              <w14:schemeClr w14:val="tx1"/>
            </w14:solidFill>
          </w14:textFill>
        </w:rPr>
        <w:t>各区、各校</w:t>
      </w:r>
      <w:r>
        <w:rPr>
          <w:rFonts w:hint="eastAsia"/>
          <w:color w:val="000000" w:themeColor="text1"/>
          <w:sz w:val="30"/>
          <w:szCs w:val="30"/>
          <w14:textFill>
            <w14:solidFill>
              <w14:schemeClr w14:val="tx1"/>
            </w14:solidFill>
          </w14:textFill>
        </w:rPr>
        <w:t>盖章有效，</w:t>
      </w:r>
      <w:r>
        <w:rPr>
          <w:rFonts w:hint="eastAsia"/>
          <w:bCs/>
          <w:color w:val="000000" w:themeColor="text1"/>
          <w:sz w:val="30"/>
          <w:szCs w:val="30"/>
          <w:lang w:val="en-US"/>
          <w14:textFill>
            <w14:solidFill>
              <w14:schemeClr w14:val="tx1"/>
            </w14:solidFill>
          </w14:textFill>
        </w:rPr>
        <w:t>同时以电子邮件形式提交发至815043048@qq.com。</w:t>
      </w:r>
    </w:p>
    <w:p>
      <w:pPr>
        <w:autoSpaceDE/>
        <w:autoSpaceDN/>
        <w:spacing w:line="400" w:lineRule="exact"/>
        <w:ind w:firstLine="600" w:firstLineChars="2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2.提交“活动材料包”，包含报名表，演示视频（视频格式为 MP4，</w:t>
      </w:r>
      <w:r>
        <w:rPr>
          <w:rFonts w:hint="eastAsia"/>
          <w:color w:val="000000" w:themeColor="text1"/>
          <w:sz w:val="30"/>
          <w:szCs w:val="30"/>
          <w:lang w:val="en-US"/>
          <w14:textFill>
            <w14:solidFill>
              <w14:schemeClr w14:val="tx1"/>
            </w14:solidFill>
          </w14:textFill>
        </w:rPr>
        <w:t>画面中必须有参赛选手自我介绍（学校、年级、姓名），无剪辑的连续执行任务过程音视频，可以嵌入局部画中画，但不得影响遮挡任务画面。</w:t>
      </w:r>
      <w:r>
        <w:rPr>
          <w:rFonts w:hint="eastAsia"/>
          <w:color w:val="000000" w:themeColor="text1"/>
          <w:sz w:val="30"/>
          <w:szCs w:val="30"/>
          <w14:textFill>
            <w14:solidFill>
              <w14:schemeClr w14:val="tx1"/>
            </w14:solidFill>
          </w14:textFill>
        </w:rPr>
        <w:t>建议不超过 5 分钟，大小建议不超过100MB），创作说明文档（包含至少 5 个步骤的作品制作过程，每个步骤包括至少 1 张图片和简要文字说明），汇报演示文稿，软硬件器材清单（软硬件器材，专用于人工智能功能的器材要进行标识），其它（软件源代码、源文件、调用人工智能API和库函数、人工智能算法描述），参赛设备的机器码（SN码）等。全部文件大小建议不超过200MB，不含有文件夹的压缩包。</w:t>
      </w:r>
    </w:p>
    <w:p>
      <w:pPr>
        <w:autoSpaceDE/>
        <w:autoSpaceDN/>
        <w:spacing w:line="400" w:lineRule="exact"/>
        <w:ind w:firstLine="600" w:firstLineChars="200"/>
        <w:jc w:val="both"/>
        <w:rPr>
          <w:color w:val="000000" w:themeColor="text1"/>
          <w:sz w:val="30"/>
          <w:szCs w:val="30"/>
          <w14:textFill>
            <w14:solidFill>
              <w14:schemeClr w14:val="tx1"/>
            </w14:solidFill>
          </w14:textFill>
        </w:rPr>
      </w:pPr>
      <w:r>
        <w:rPr>
          <w:rFonts w:hint="eastAsia"/>
          <w:color w:val="000000" w:themeColor="text1"/>
          <w:sz w:val="30"/>
          <w:szCs w:val="30"/>
          <w:lang w:val="en-US"/>
          <w14:textFill>
            <w14:solidFill>
              <w14:schemeClr w14:val="tx1"/>
            </w14:solidFill>
          </w14:textFill>
        </w:rPr>
        <w:t>3.</w:t>
      </w:r>
      <w:r>
        <w:rPr>
          <w:rFonts w:hint="eastAsia"/>
          <w:color w:val="000000" w:themeColor="text1"/>
          <w:sz w:val="30"/>
          <w:szCs w:val="30"/>
          <w14:textFill>
            <w14:solidFill>
              <w14:schemeClr w14:val="tx1"/>
            </w14:solidFill>
          </w14:textFill>
        </w:rPr>
        <w:t>《“科创实践类-人工智能项目”组队报名表》（见附表</w:t>
      </w:r>
      <w:r>
        <w:rPr>
          <w:rFonts w:hint="eastAsia"/>
          <w:color w:val="000000" w:themeColor="text1"/>
          <w:sz w:val="30"/>
          <w:szCs w:val="30"/>
          <w:lang w:val="en-US"/>
          <w14:textFill>
            <w14:solidFill>
              <w14:schemeClr w14:val="tx1"/>
            </w14:solidFill>
          </w14:textFill>
        </w:rPr>
        <w:t>11</w:t>
      </w:r>
      <w:r>
        <w:rPr>
          <w:rFonts w:hint="eastAsia"/>
          <w:color w:val="000000" w:themeColor="text1"/>
          <w:sz w:val="30"/>
          <w:szCs w:val="30"/>
          <w14:textFill>
            <w14:solidFill>
              <w14:schemeClr w14:val="tx1"/>
            </w14:solidFill>
          </w14:textFill>
        </w:rPr>
        <w:t>）报到湖北中小学智慧教育平台。各参展表样请登录湖北教育信息网（</w:t>
      </w:r>
      <w:r>
        <w:fldChar w:fldCharType="begin"/>
      </w:r>
      <w:r>
        <w:instrText xml:space="preserve"> HYPERLINK "http://www.e21.cn/" </w:instrText>
      </w:r>
      <w:r>
        <w:fldChar w:fldCharType="separate"/>
      </w:r>
      <w:r>
        <w:rPr>
          <w:rFonts w:hint="eastAsia"/>
          <w:color w:val="000000" w:themeColor="text1"/>
          <w:sz w:val="30"/>
          <w:szCs w:val="30"/>
          <w14:textFill>
            <w14:solidFill>
              <w14:schemeClr w14:val="tx1"/>
            </w14:solidFill>
          </w14:textFill>
        </w:rPr>
        <w:t>http://www.e21.cn</w:t>
      </w:r>
      <w:r>
        <w:rPr>
          <w:rFonts w:hint="eastAsia"/>
          <w:color w:val="000000" w:themeColor="text1"/>
          <w:sz w:val="30"/>
          <w:szCs w:val="30"/>
          <w14:textFill>
            <w14:solidFill>
              <w14:schemeClr w14:val="tx1"/>
            </w14:solidFill>
          </w14:textFill>
        </w:rPr>
        <w:fldChar w:fldCharType="end"/>
      </w:r>
      <w:r>
        <w:rPr>
          <w:rFonts w:hint="eastAsia"/>
          <w:color w:val="000000" w:themeColor="text1"/>
          <w:sz w:val="30"/>
          <w:szCs w:val="30"/>
          <w14:textFill>
            <w14:solidFill>
              <w14:schemeClr w14:val="tx1"/>
            </w14:solidFill>
          </w14:textFill>
        </w:rPr>
        <w:t>）“信息化动态”栏目和湖北中小学智慧教育平台（https://basic.hubei.smartedu.cn/hdzx/）查阅、下载。</w:t>
      </w:r>
    </w:p>
    <w:p>
      <w:pPr>
        <w:autoSpaceDE/>
        <w:autoSpaceDN/>
        <w:spacing w:line="400" w:lineRule="exact"/>
        <w:ind w:firstLine="600" w:firstLineChars="200"/>
        <w:jc w:val="both"/>
        <w:rPr>
          <w:color w:val="000000" w:themeColor="text1"/>
          <w:sz w:val="30"/>
          <w:szCs w:val="30"/>
          <w14:textFill>
            <w14:solidFill>
              <w14:schemeClr w14:val="tx1"/>
            </w14:solidFill>
          </w14:textFill>
        </w:rPr>
      </w:pPr>
    </w:p>
    <w:p>
      <w:pPr>
        <w:autoSpaceDE/>
        <w:autoSpaceDN/>
        <w:spacing w:line="400" w:lineRule="exact"/>
        <w:ind w:firstLine="600" w:firstLineChars="200"/>
        <w:jc w:val="both"/>
        <w:rPr>
          <w:color w:val="000000" w:themeColor="text1"/>
          <w:sz w:val="30"/>
          <w:szCs w:val="30"/>
          <w14:textFill>
            <w14:solidFill>
              <w14:schemeClr w14:val="tx1"/>
            </w14:solidFill>
          </w14:textFill>
        </w:rPr>
        <w:sectPr>
          <w:footerReference r:id="rId8" w:type="first"/>
          <w:headerReference r:id="rId6" w:type="default"/>
          <w:footerReference r:id="rId7" w:type="default"/>
          <w:footnotePr>
            <w:pos w:val="beneathText"/>
            <w:numRestart w:val="eachPage"/>
          </w:footnotePr>
          <w:pgSz w:w="11906" w:h="16838"/>
          <w:pgMar w:top="1440" w:right="1797" w:bottom="1440" w:left="1797" w:header="851" w:footer="992" w:gutter="0"/>
          <w:pgNumType w:fmt="numberInDash" w:chapStyle="1"/>
          <w:cols w:space="720" w:num="1"/>
          <w:titlePg/>
          <w:docGrid w:type="lines" w:linePitch="312" w:charSpace="0"/>
        </w:sectPr>
      </w:pPr>
    </w:p>
    <w:p>
      <w:pPr>
        <w:adjustRightInd w:val="0"/>
        <w:snapToGrid w:val="0"/>
        <w:rPr>
          <w:rFonts w:ascii="黑体" w:hAnsi="黑体" w:eastAsia="黑体"/>
          <w:color w:val="000000" w:themeColor="text1"/>
          <w:sz w:val="32"/>
          <w:szCs w:val="32"/>
          <w:lang w:val="en-US"/>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附表1</w:t>
      </w:r>
      <w:r>
        <w:rPr>
          <w:rFonts w:hint="eastAsia" w:ascii="黑体" w:hAnsi="黑体" w:eastAsia="黑体"/>
          <w:color w:val="000000" w:themeColor="text1"/>
          <w:sz w:val="32"/>
          <w:szCs w:val="32"/>
          <w:lang w:val="en-US"/>
          <w14:textFill>
            <w14:solidFill>
              <w14:schemeClr w14:val="tx1"/>
            </w14:solidFill>
          </w14:textFill>
        </w:rPr>
        <w:t>0</w:t>
      </w:r>
    </w:p>
    <w:p>
      <w:pPr>
        <w:spacing w:line="500" w:lineRule="exact"/>
        <w:jc w:val="center"/>
        <w:rPr>
          <w:rFonts w:hint="eastAsia" w:ascii="方正小标宋简体" w:hAnsi="宋体" w:eastAsia="方正小标宋简体" w:cs="宋体"/>
          <w:bCs/>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202</w:t>
      </w:r>
      <w:r>
        <w:rPr>
          <w:rFonts w:hint="eastAsia" w:ascii="方正小标宋简体" w:hAnsi="宋体" w:eastAsia="方正小标宋简体" w:cs="宋体"/>
          <w:bCs/>
          <w:color w:val="000000" w:themeColor="text1"/>
          <w:sz w:val="36"/>
          <w:szCs w:val="36"/>
          <w:lang w:val="en-US"/>
          <w14:textFill>
            <w14:solidFill>
              <w14:schemeClr w14:val="tx1"/>
            </w14:solidFill>
          </w14:textFill>
        </w:rPr>
        <w:t>4</w:t>
      </w:r>
      <w:r>
        <w:rPr>
          <w:rFonts w:hint="eastAsia" w:ascii="方正小标宋简体" w:hAnsi="宋体" w:eastAsia="方正小标宋简体" w:cs="宋体"/>
          <w:bCs/>
          <w:color w:val="000000" w:themeColor="text1"/>
          <w:sz w:val="36"/>
          <w:szCs w:val="36"/>
          <w14:textFill>
            <w14:solidFill>
              <w14:schemeClr w14:val="tx1"/>
            </w14:solidFill>
          </w14:textFill>
        </w:rPr>
        <w:t>年</w:t>
      </w:r>
      <w:r>
        <w:rPr>
          <w:rFonts w:hint="eastAsia" w:ascii="方正小标宋简体" w:hAnsi="宋体" w:eastAsia="方正小标宋简体" w:cs="宋体"/>
          <w:bCs/>
          <w:color w:val="000000" w:themeColor="text1"/>
          <w:sz w:val="36"/>
          <w:szCs w:val="36"/>
          <w:lang w:val="en-US"/>
          <w14:textFill>
            <w14:solidFill>
              <w14:schemeClr w14:val="tx1"/>
            </w14:solidFill>
          </w14:textFill>
        </w:rPr>
        <w:t>鄂州市</w:t>
      </w:r>
      <w:r>
        <w:rPr>
          <w:rFonts w:hint="eastAsia" w:ascii="方正小标宋简体" w:hAnsi="宋体" w:eastAsia="方正小标宋简体" w:cs="宋体"/>
          <w:bCs/>
          <w:color w:val="000000" w:themeColor="text1"/>
          <w:sz w:val="36"/>
          <w:szCs w:val="36"/>
          <w14:textFill>
            <w14:solidFill>
              <w14:schemeClr w14:val="tx1"/>
            </w14:solidFill>
          </w14:textFill>
        </w:rPr>
        <w:t>学生数字素养提升实践活动展示交流名单</w:t>
      </w:r>
    </w:p>
    <w:p>
      <w:pPr>
        <w:spacing w:line="500" w:lineRule="exact"/>
        <w:jc w:val="center"/>
        <w:rPr>
          <w:rFonts w:ascii="宋体" w:hAnsi="宋体" w:cs="宋体"/>
          <w:b/>
          <w:bCs/>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（科创实践类—人工智能项目）</w:t>
      </w:r>
    </w:p>
    <w:p>
      <w:pPr>
        <w:rPr>
          <w:rFonts w:ascii="华文中宋" w:hAnsi="华文中宋" w:eastAsia="华文中宋" w:cs="华文中宋"/>
          <w:color w:val="000000" w:themeColor="text1"/>
          <w:sz w:val="21"/>
          <w:szCs w:val="21"/>
          <w14:textFill>
            <w14:solidFill>
              <w14:schemeClr w14:val="tx1"/>
            </w14:solidFill>
          </w14:textFill>
        </w:rPr>
      </w:pPr>
    </w:p>
    <w:p>
      <w:pPr>
        <w:spacing w:line="440" w:lineRule="exact"/>
        <w:ind w:firstLine="280" w:firstLineChars="100"/>
        <w:rPr>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该表格可从平台导出整理后，通过电子邮件报送，各区、</w:t>
      </w:r>
      <w:r>
        <w:rPr>
          <w:rFonts w:hint="eastAsia"/>
          <w:bCs/>
          <w:color w:val="000000" w:themeColor="text1"/>
          <w:sz w:val="28"/>
          <w:szCs w:val="28"/>
          <w:lang w:val="en-US"/>
          <w14:textFill>
            <w14:solidFill>
              <w14:schemeClr w14:val="tx1"/>
            </w14:solidFill>
          </w14:textFill>
        </w:rPr>
        <w:t>各校</w:t>
      </w:r>
      <w:r>
        <w:rPr>
          <w:rFonts w:hint="eastAsia"/>
          <w:bCs/>
          <w:color w:val="000000" w:themeColor="text1"/>
          <w:sz w:val="28"/>
          <w:szCs w:val="28"/>
          <w14:textFill>
            <w14:solidFill>
              <w14:schemeClr w14:val="tx1"/>
            </w14:solidFill>
          </w14:textFill>
        </w:rPr>
        <w:t>盖章有效。</w:t>
      </w:r>
    </w:p>
    <w:tbl>
      <w:tblPr>
        <w:tblStyle w:val="11"/>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11"/>
        <w:gridCol w:w="1562"/>
        <w:gridCol w:w="1215"/>
        <w:gridCol w:w="1275"/>
        <w:gridCol w:w="1402"/>
        <w:gridCol w:w="1440"/>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组别</w:t>
            </w:r>
          </w:p>
        </w:tc>
        <w:tc>
          <w:tcPr>
            <w:tcW w:w="35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参赛项目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组别</w:t>
            </w:r>
          </w:p>
        </w:tc>
        <w:tc>
          <w:tcPr>
            <w:tcW w:w="12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队员姓名</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性别</w:t>
            </w:r>
          </w:p>
        </w:tc>
        <w:tc>
          <w:tcPr>
            <w:tcW w:w="14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学籍所在学校</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年级</w:t>
            </w:r>
          </w:p>
        </w:tc>
        <w:tc>
          <w:tcPr>
            <w:tcW w:w="25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restart"/>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小</w:t>
            </w:r>
          </w:p>
          <w:p>
            <w:pPr>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学</w:t>
            </w: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优创未来（全国交流展示项目）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优创未来普及赛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智能博物（全国交流展示项目）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科启万物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人工智能空地协同挑战赛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ENJOY AI普及活动</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3D One云梯挑战赛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GAR未来工程师</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restart"/>
            <w:tcBorders>
              <w:top w:val="single" w:color="auto" w:sz="4" w:space="0"/>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初</w:t>
            </w:r>
          </w:p>
          <w:p>
            <w:pPr>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中</w:t>
            </w: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优创未来（全国交流展示项目）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优创未来普及赛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智能博物（全国交流展示项目）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科启万物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人工智能空地协同挑战赛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ENJOY AI普及活动              </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3D One云梯挑战赛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GAR未来工程师</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restart"/>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高</w:t>
            </w:r>
          </w:p>
          <w:p>
            <w:pPr>
              <w:spacing w:line="440" w:lineRule="exact"/>
              <w:jc w:val="center"/>
              <w:rPr>
                <w:rFonts w:ascii="宋体" w:hAnsi="宋体"/>
                <w:bCs/>
                <w:color w:val="000000" w:themeColor="text1"/>
                <w:szCs w:val="21"/>
                <w14:textFill>
                  <w14:solidFill>
                    <w14:schemeClr w14:val="tx1"/>
                  </w14:solidFill>
                </w14:textFill>
              </w:rPr>
            </w:pPr>
          </w:p>
          <w:p>
            <w:pPr>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中</w:t>
            </w: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优创未来（全国交流展示项目）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优创未来普及赛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智能博物（全国交流展示项目）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科启万物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人工智能空地协同挑战赛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ENJOY AI普及活动</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3D One云梯挑战赛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GAR未来工程师</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restart"/>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智能博物（全国交流项目）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科启万物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人工智能空地协同挑战赛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ENJOY AI普及活动              </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3D One云梯挑战赛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GAR未来工程师</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restart"/>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高</w:t>
            </w:r>
          </w:p>
          <w:p>
            <w:pPr>
              <w:spacing w:line="440" w:lineRule="exact"/>
              <w:jc w:val="center"/>
              <w:rPr>
                <w:rFonts w:ascii="宋体" w:hAnsi="宋体"/>
                <w:bCs/>
                <w:color w:val="000000" w:themeColor="text1"/>
                <w:szCs w:val="21"/>
                <w14:textFill>
                  <w14:solidFill>
                    <w14:schemeClr w14:val="tx1"/>
                  </w14:solidFill>
                </w14:textFill>
              </w:rPr>
            </w:pPr>
          </w:p>
          <w:p>
            <w:pPr>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中</w:t>
            </w: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优创未来（全国交流项目）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优创未来普及赛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智能博物（全国交流项目）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科启万物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人工智能空地协同挑战赛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rPr>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ENJOY AI普及活动</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3D One云梯挑战赛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GAR未来工程师</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000000" w:themeColor="text1"/>
                <w:szCs w:val="21"/>
                <w14:textFill>
                  <w14:solidFill>
                    <w14:schemeClr w14:val="tx1"/>
                  </w14:solidFill>
                </w14:textFill>
              </w:rPr>
            </w:pPr>
          </w:p>
        </w:tc>
      </w:tr>
    </w:tbl>
    <w:p>
      <w:pPr>
        <w:spacing w:line="4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注：推荐作品信息与活动平台信息须一致，4月15日前发至邮箱815043048@qq.com。</w:t>
      </w:r>
    </w:p>
    <w:p>
      <w:pPr>
        <w:spacing w:line="440" w:lineRule="exact"/>
        <w:rPr>
          <w:color w:val="000000" w:themeColor="text1"/>
          <w:sz w:val="28"/>
          <w:szCs w:val="28"/>
          <w14:textFill>
            <w14:solidFill>
              <w14:schemeClr w14:val="tx1"/>
            </w14:solidFill>
          </w14:textFill>
        </w:rPr>
      </w:pPr>
    </w:p>
    <w:p>
      <w:pPr>
        <w:spacing w:line="440" w:lineRule="exact"/>
        <w:rPr>
          <w:color w:val="000000" w:themeColor="text1"/>
          <w:sz w:val="28"/>
          <w:szCs w:val="28"/>
          <w14:textFill>
            <w14:solidFill>
              <w14:schemeClr w14:val="tx1"/>
            </w14:solidFill>
          </w14:textFill>
        </w:rPr>
        <w:sectPr>
          <w:footerReference r:id="rId11" w:type="first"/>
          <w:headerReference r:id="rId9" w:type="default"/>
          <w:footerReference r:id="rId10" w:type="default"/>
          <w:footnotePr>
            <w:pos w:val="beneathText"/>
            <w:numRestart w:val="eachPage"/>
          </w:footnotePr>
          <w:pgSz w:w="16838" w:h="11906" w:orient="landscape"/>
          <w:pgMar w:top="1797" w:right="1440" w:bottom="1797" w:left="1440" w:header="851" w:footer="992" w:gutter="0"/>
          <w:pgNumType w:fmt="numberInDash" w:chapStyle="1"/>
          <w:cols w:space="720" w:num="1"/>
          <w:docGrid w:type="lines" w:linePitch="312" w:charSpace="0"/>
        </w:sectPr>
      </w:pPr>
    </w:p>
    <w:p>
      <w:pPr>
        <w:adjustRightInd w:val="0"/>
        <w:snapToGrid w:val="0"/>
        <w:rPr>
          <w:rFonts w:ascii="黑体" w:hAnsi="黑体" w:eastAsia="黑体"/>
          <w:color w:val="000000" w:themeColor="text1"/>
          <w:sz w:val="32"/>
          <w:szCs w:val="32"/>
          <w:lang w:val="en-US"/>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附表</w:t>
      </w:r>
      <w:r>
        <w:rPr>
          <w:rFonts w:hint="eastAsia" w:ascii="黑体" w:hAnsi="黑体" w:eastAsia="黑体"/>
          <w:color w:val="000000" w:themeColor="text1"/>
          <w:sz w:val="32"/>
          <w:szCs w:val="32"/>
          <w:lang w:val="en-US"/>
          <w14:textFill>
            <w14:solidFill>
              <w14:schemeClr w14:val="tx1"/>
            </w14:solidFill>
          </w14:textFill>
        </w:rPr>
        <w:t>11</w:t>
      </w:r>
    </w:p>
    <w:p>
      <w:pPr>
        <w:spacing w:line="500" w:lineRule="exact"/>
        <w:jc w:val="center"/>
        <w:rPr>
          <w:rFonts w:hint="eastAsia" w:ascii="方正小标宋简体" w:hAnsi="宋体" w:eastAsia="方正小标宋简体" w:cs="宋体"/>
          <w:bCs/>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202</w:t>
      </w:r>
      <w:r>
        <w:rPr>
          <w:rFonts w:hint="eastAsia" w:ascii="方正小标宋简体" w:hAnsi="宋体" w:eastAsia="方正小标宋简体" w:cs="宋体"/>
          <w:bCs/>
          <w:color w:val="000000" w:themeColor="text1"/>
          <w:sz w:val="36"/>
          <w:szCs w:val="36"/>
          <w:lang w:val="en-US"/>
          <w14:textFill>
            <w14:solidFill>
              <w14:schemeClr w14:val="tx1"/>
            </w14:solidFill>
          </w14:textFill>
        </w:rPr>
        <w:t>4</w:t>
      </w:r>
      <w:r>
        <w:rPr>
          <w:rFonts w:hint="eastAsia" w:ascii="方正小标宋简体" w:hAnsi="宋体" w:eastAsia="方正小标宋简体" w:cs="宋体"/>
          <w:bCs/>
          <w:color w:val="000000" w:themeColor="text1"/>
          <w:sz w:val="36"/>
          <w:szCs w:val="36"/>
          <w14:textFill>
            <w14:solidFill>
              <w14:schemeClr w14:val="tx1"/>
            </w14:solidFill>
          </w14:textFill>
        </w:rPr>
        <w:t>年湖北省学生数字素养提升实践活动</w:t>
      </w:r>
    </w:p>
    <w:p>
      <w:pPr>
        <w:spacing w:line="500" w:lineRule="exact"/>
        <w:jc w:val="center"/>
        <w:rPr>
          <w:rFonts w:ascii="宋体" w:hAnsi="宋体" w:cs="宋体"/>
          <w:b/>
          <w:bCs/>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组队报名表（科创实践类—人工智能项目）</w:t>
      </w:r>
    </w:p>
    <w:p>
      <w:pPr>
        <w:rPr>
          <w:bCs/>
          <w:color w:val="000000" w:themeColor="text1"/>
          <w:sz w:val="28"/>
          <w:szCs w:val="28"/>
          <w14:textFill>
            <w14:solidFill>
              <w14:schemeClr w14:val="tx1"/>
            </w14:solidFill>
          </w14:textFill>
        </w:rPr>
      </w:pPr>
    </w:p>
    <w:p>
      <w:pPr>
        <w:rPr>
          <w:bCs/>
          <w:color w:val="000000" w:themeColor="text1"/>
          <w:sz w:val="24"/>
          <w:szCs w:val="24"/>
          <w14:textFill>
            <w14:solidFill>
              <w14:schemeClr w14:val="tx1"/>
            </w14:solidFill>
          </w14:textFill>
        </w:rPr>
      </w:pPr>
      <w:r>
        <w:rPr>
          <w:rFonts w:hint="eastAsia"/>
          <w:bCs/>
          <w:color w:val="000000" w:themeColor="text1"/>
          <w:sz w:val="28"/>
          <w:szCs w:val="28"/>
          <w14:textFill>
            <w14:solidFill>
              <w14:schemeClr w14:val="tx1"/>
            </w14:solidFill>
          </w14:textFill>
        </w:rPr>
        <w:t>学校：学校公章（缺章登记无效）</w:t>
      </w:r>
    </w:p>
    <w:p>
      <w:pPr>
        <w:ind w:right="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该表格信息均在网上填写并确认（每队填写一表）</w:t>
      </w:r>
    </w:p>
    <w:tbl>
      <w:tblPr>
        <w:tblStyle w:val="1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02"/>
        <w:gridCol w:w="2339"/>
        <w:gridCol w:w="49"/>
        <w:gridCol w:w="883"/>
        <w:gridCol w:w="1220"/>
        <w:gridCol w:w="1611"/>
        <w:gridCol w:w="1105"/>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地区</w:t>
            </w:r>
          </w:p>
        </w:tc>
        <w:tc>
          <w:tcPr>
            <w:tcW w:w="3973"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宋体" w:hAnsi="宋体"/>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队伍名称</w:t>
            </w:r>
          </w:p>
        </w:tc>
        <w:tc>
          <w:tcPr>
            <w:tcW w:w="2754"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15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参加项目</w:t>
            </w:r>
          </w:p>
        </w:tc>
        <w:tc>
          <w:tcPr>
            <w:tcW w:w="7947" w:type="dxa"/>
            <w:gridSpan w:val="8"/>
            <w:tcBorders>
              <w:top w:val="single" w:color="auto" w:sz="4" w:space="0"/>
              <w:left w:val="single" w:color="auto" w:sz="4" w:space="0"/>
              <w:bottom w:val="single" w:color="auto" w:sz="4" w:space="0"/>
              <w:right w:val="single" w:color="auto" w:sz="4" w:space="0"/>
            </w:tcBorders>
            <w:noWrap/>
            <w:vAlign w:val="center"/>
          </w:tcPr>
          <w:p>
            <w:pPr>
              <w:spacing w:line="320" w:lineRule="exact"/>
              <w:ind w:left="660" w:hanging="660" w:hangingChars="3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小学 : □优创未来（全国交流展示项目）□优创未来普及赛 </w:t>
            </w:r>
          </w:p>
          <w:p>
            <w:pPr>
              <w:spacing w:line="320" w:lineRule="exact"/>
              <w:ind w:left="660" w:hanging="660" w:hangingChars="3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□智能博物（全国交流展示项目）□科启万物</w:t>
            </w:r>
          </w:p>
          <w:p>
            <w:pPr>
              <w:spacing w:line="320" w:lineRule="exact"/>
              <w:ind w:left="660" w:hanging="660" w:hangingChars="3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□人工智能空地协同挑战赛   □3D One云梯挑战赛 </w:t>
            </w:r>
          </w:p>
          <w:p>
            <w:pPr>
              <w:spacing w:line="320" w:lineRule="exact"/>
              <w:ind w:left="660" w:hanging="660" w:hangingChars="3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□ENJOY AI普及活动   □GAR未来工程师赛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ind w:left="440" w:hanging="440" w:hangingChars="200"/>
              <w:rPr>
                <w:rFonts w:ascii="宋体" w:hAnsi="宋体"/>
                <w:color w:val="000000" w:themeColor="text1"/>
                <w:szCs w:val="21"/>
                <w14:textFill>
                  <w14:solidFill>
                    <w14:schemeClr w14:val="tx1"/>
                  </w14:solidFill>
                </w14:textFill>
              </w:rPr>
            </w:pPr>
          </w:p>
        </w:tc>
        <w:tc>
          <w:tcPr>
            <w:tcW w:w="7947" w:type="dxa"/>
            <w:gridSpan w:val="8"/>
            <w:tcBorders>
              <w:top w:val="single" w:color="auto" w:sz="4" w:space="0"/>
              <w:left w:val="single" w:color="auto" w:sz="4" w:space="0"/>
              <w:bottom w:val="single" w:color="auto" w:sz="4" w:space="0"/>
              <w:right w:val="single" w:color="auto" w:sz="4" w:space="0"/>
            </w:tcBorders>
            <w:noWrap/>
            <w:vAlign w:val="center"/>
          </w:tcPr>
          <w:p>
            <w:pPr>
              <w:spacing w:line="320" w:lineRule="exact"/>
              <w:ind w:left="660" w:hanging="660" w:hangingChars="3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初中 : □优创未来（全国交流展示项目）       □优创未来普及赛</w:t>
            </w:r>
          </w:p>
          <w:p>
            <w:pPr>
              <w:spacing w:line="320" w:lineRule="exact"/>
              <w:ind w:left="660" w:hanging="660" w:hangingChars="3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□智能博物（全国交流展示项目）□科启万物</w:t>
            </w:r>
          </w:p>
          <w:p>
            <w:pPr>
              <w:spacing w:line="320" w:lineRule="exact"/>
              <w:ind w:left="660" w:hanging="660" w:hangingChars="3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□人工智能空地协同挑战赛  □3D One云梯挑战赛   </w:t>
            </w:r>
          </w:p>
          <w:p>
            <w:pPr>
              <w:spacing w:line="320" w:lineRule="exact"/>
              <w:ind w:left="660" w:hanging="660" w:hangingChars="3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□ENJOY AI普及活动    □GAR未来工程师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ind w:left="440" w:hanging="440" w:hangingChars="200"/>
              <w:rPr>
                <w:rFonts w:ascii="宋体" w:hAnsi="宋体"/>
                <w:color w:val="000000" w:themeColor="text1"/>
                <w:szCs w:val="21"/>
                <w14:textFill>
                  <w14:solidFill>
                    <w14:schemeClr w14:val="tx1"/>
                  </w14:solidFill>
                </w14:textFill>
              </w:rPr>
            </w:pPr>
          </w:p>
        </w:tc>
        <w:tc>
          <w:tcPr>
            <w:tcW w:w="7947" w:type="dxa"/>
            <w:gridSpan w:val="8"/>
            <w:tcBorders>
              <w:top w:val="single" w:color="auto" w:sz="4" w:space="0"/>
              <w:left w:val="single" w:color="auto" w:sz="4" w:space="0"/>
              <w:bottom w:val="single" w:color="auto" w:sz="4" w:space="0"/>
              <w:right w:val="single" w:color="auto" w:sz="4" w:space="0"/>
            </w:tcBorders>
            <w:noWrap/>
            <w:vAlign w:val="center"/>
          </w:tcPr>
          <w:p>
            <w:pPr>
              <w:spacing w:line="320" w:lineRule="exact"/>
              <w:ind w:left="660" w:hanging="660" w:hangingChars="3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高中（含中职）:□优创未来（全国交流展示项目）      □优创未来普及赛</w:t>
            </w:r>
          </w:p>
          <w:p>
            <w:pPr>
              <w:spacing w:line="320" w:lineRule="exact"/>
              <w:ind w:left="660" w:hanging="660" w:hangingChars="3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□智能博物（全国交流展示项目）□科启万物      </w:t>
            </w:r>
          </w:p>
          <w:p>
            <w:pPr>
              <w:spacing w:line="320" w:lineRule="exact"/>
              <w:ind w:left="660" w:hanging="660" w:hangingChars="3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□人工智能空地协同挑战赛  □3D One云梯挑战赛   </w:t>
            </w:r>
          </w:p>
          <w:p>
            <w:pPr>
              <w:spacing w:line="320" w:lineRule="exact"/>
              <w:ind w:left="660" w:hanging="660" w:hangingChars="3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□ENJOY AI普及活动            □GAR未来工程师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队员</w:t>
            </w:r>
          </w:p>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702"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233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p>
        </w:tc>
        <w:tc>
          <w:tcPr>
            <w:tcW w:w="3763"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学籍所在学校</w:t>
            </w:r>
          </w:p>
        </w:tc>
        <w:tc>
          <w:tcPr>
            <w:tcW w:w="114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Cs w:val="21"/>
                <w14:textFill>
                  <w14:solidFill>
                    <w14:schemeClr w14:val="tx1"/>
                  </w14:solidFill>
                </w14:textFill>
              </w:rPr>
            </w:pPr>
          </w:p>
        </w:tc>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Cs w:val="21"/>
                <w14:textFill>
                  <w14:solidFill>
                    <w14:schemeClr w14:val="tx1"/>
                  </w14:solidFill>
                </w14:textFill>
              </w:rPr>
            </w:pPr>
          </w:p>
        </w:tc>
        <w:tc>
          <w:tcPr>
            <w:tcW w:w="23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Cs w:val="21"/>
                <w14:textFill>
                  <w14:solidFill>
                    <w14:schemeClr w14:val="tx1"/>
                  </w14:solidFill>
                </w14:textFill>
              </w:rPr>
            </w:pPr>
          </w:p>
        </w:tc>
        <w:tc>
          <w:tcPr>
            <w:tcW w:w="3763" w:type="dxa"/>
            <w:gridSpan w:val="4"/>
            <w:tcBorders>
              <w:top w:val="single" w:color="auto" w:sz="4" w:space="0"/>
              <w:left w:val="single" w:color="auto" w:sz="4" w:space="0"/>
              <w:bottom w:val="single" w:color="auto" w:sz="4" w:space="0"/>
              <w:right w:val="single" w:color="auto" w:sz="4" w:space="0"/>
            </w:tcBorders>
            <w:noWrap/>
            <w:vAlign w:val="center"/>
          </w:tcPr>
          <w:p>
            <w:pPr>
              <w:ind w:firstLine="1100" w:firstLineChars="500"/>
              <w:jc w:val="center"/>
              <w:rPr>
                <w:rFonts w:ascii="宋体" w:hAnsi="宋体"/>
                <w:color w:val="000000" w:themeColor="text1"/>
                <w:szCs w:val="21"/>
                <w14:textFill>
                  <w14:solidFill>
                    <w14:schemeClr w14:val="tx1"/>
                  </w14:solidFill>
                </w14:textFill>
              </w:rPr>
            </w:pPr>
          </w:p>
        </w:tc>
        <w:tc>
          <w:tcPr>
            <w:tcW w:w="1143" w:type="dxa"/>
            <w:gridSpan w:val="2"/>
            <w:tcBorders>
              <w:top w:val="single" w:color="auto" w:sz="4" w:space="0"/>
              <w:left w:val="single" w:color="auto" w:sz="4" w:space="0"/>
              <w:bottom w:val="single" w:color="auto" w:sz="4" w:space="0"/>
              <w:right w:val="single" w:color="auto" w:sz="4" w:space="0"/>
            </w:tcBorders>
            <w:noWrap/>
            <w:vAlign w:val="center"/>
          </w:tcPr>
          <w:p>
            <w:pPr>
              <w:ind w:firstLine="1100" w:firstLineChars="5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Cs w:val="21"/>
                <w14:textFill>
                  <w14:solidFill>
                    <w14:schemeClr w14:val="tx1"/>
                  </w14:solidFill>
                </w14:textFill>
              </w:rPr>
            </w:pPr>
          </w:p>
        </w:tc>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Cs w:val="21"/>
                <w14:textFill>
                  <w14:solidFill>
                    <w14:schemeClr w14:val="tx1"/>
                  </w14:solidFill>
                </w14:textFill>
              </w:rPr>
            </w:pPr>
          </w:p>
        </w:tc>
        <w:tc>
          <w:tcPr>
            <w:tcW w:w="23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Cs w:val="21"/>
                <w14:textFill>
                  <w14:solidFill>
                    <w14:schemeClr w14:val="tx1"/>
                  </w14:solidFill>
                </w14:textFill>
              </w:rPr>
            </w:pPr>
          </w:p>
        </w:tc>
        <w:tc>
          <w:tcPr>
            <w:tcW w:w="3763" w:type="dxa"/>
            <w:gridSpan w:val="4"/>
            <w:tcBorders>
              <w:top w:val="single" w:color="auto" w:sz="4" w:space="0"/>
              <w:left w:val="single" w:color="auto" w:sz="4" w:space="0"/>
              <w:bottom w:val="single" w:color="auto" w:sz="4" w:space="0"/>
              <w:right w:val="single" w:color="auto" w:sz="4" w:space="0"/>
            </w:tcBorders>
            <w:noWrap/>
            <w:vAlign w:val="center"/>
          </w:tcPr>
          <w:p>
            <w:pPr>
              <w:ind w:firstLine="1100" w:firstLineChars="500"/>
              <w:jc w:val="center"/>
              <w:rPr>
                <w:rFonts w:ascii="宋体" w:hAnsi="宋体"/>
                <w:color w:val="000000" w:themeColor="text1"/>
                <w:szCs w:val="21"/>
                <w14:textFill>
                  <w14:solidFill>
                    <w14:schemeClr w14:val="tx1"/>
                  </w14:solidFill>
                </w14:textFill>
              </w:rPr>
            </w:pPr>
          </w:p>
        </w:tc>
        <w:tc>
          <w:tcPr>
            <w:tcW w:w="1143" w:type="dxa"/>
            <w:gridSpan w:val="2"/>
            <w:tcBorders>
              <w:top w:val="single" w:color="auto" w:sz="4" w:space="0"/>
              <w:left w:val="single" w:color="auto" w:sz="4" w:space="0"/>
              <w:bottom w:val="single" w:color="auto" w:sz="4" w:space="0"/>
              <w:right w:val="single" w:color="auto" w:sz="4" w:space="0"/>
            </w:tcBorders>
            <w:noWrap/>
            <w:vAlign w:val="center"/>
          </w:tcPr>
          <w:p>
            <w:pPr>
              <w:ind w:firstLine="1100" w:firstLineChars="5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指导教师姓名</w:t>
            </w:r>
          </w:p>
        </w:tc>
        <w:tc>
          <w:tcPr>
            <w:tcW w:w="70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233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职称</w:t>
            </w:r>
          </w:p>
        </w:tc>
        <w:tc>
          <w:tcPr>
            <w:tcW w:w="4906"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exact"/>
              <w:ind w:firstLine="1100" w:firstLineChars="5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Cs w:val="21"/>
                <w14:textFill>
                  <w14:solidFill>
                    <w14:schemeClr w14:val="tx1"/>
                  </w14:solidFill>
                </w14:textFill>
              </w:rPr>
            </w:pPr>
          </w:p>
        </w:tc>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Cs w:val="21"/>
                <w14:textFill>
                  <w14:solidFill>
                    <w14:schemeClr w14:val="tx1"/>
                  </w14:solidFill>
                </w14:textFill>
              </w:rPr>
            </w:pPr>
          </w:p>
        </w:tc>
        <w:tc>
          <w:tcPr>
            <w:tcW w:w="23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Cs w:val="21"/>
                <w14:textFill>
                  <w14:solidFill>
                    <w14:schemeClr w14:val="tx1"/>
                  </w14:solidFill>
                </w14:textFill>
              </w:rPr>
            </w:pPr>
          </w:p>
        </w:tc>
        <w:tc>
          <w:tcPr>
            <w:tcW w:w="4906" w:type="dxa"/>
            <w:gridSpan w:val="6"/>
            <w:tcBorders>
              <w:top w:val="single" w:color="auto" w:sz="4" w:space="0"/>
              <w:left w:val="single" w:color="auto" w:sz="4" w:space="0"/>
              <w:bottom w:val="single" w:color="auto" w:sz="4" w:space="0"/>
              <w:right w:val="single" w:color="auto" w:sz="4" w:space="0"/>
            </w:tcBorders>
            <w:noWrap/>
            <w:vAlign w:val="center"/>
          </w:tcPr>
          <w:p>
            <w:pPr>
              <w:ind w:firstLine="1100" w:firstLineChars="5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6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手机号码</w:t>
            </w:r>
          </w:p>
        </w:tc>
        <w:tc>
          <w:tcPr>
            <w:tcW w:w="7245" w:type="dxa"/>
            <w:gridSpan w:val="7"/>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队员：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860" w:type="dxa"/>
            <w:gridSpan w:val="2"/>
            <w:tcBorders>
              <w:top w:val="single" w:color="auto" w:sz="4" w:space="0"/>
              <w:left w:val="single" w:color="auto" w:sz="4" w:space="0"/>
              <w:bottom w:val="single" w:color="auto" w:sz="4" w:space="0"/>
              <w:right w:val="single" w:color="auto" w:sz="4" w:space="0"/>
            </w:tcBorders>
            <w:noWrap/>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7245" w:type="dxa"/>
            <w:gridSpan w:val="7"/>
            <w:tcBorders>
              <w:top w:val="single" w:color="auto" w:sz="4" w:space="0"/>
              <w:left w:val="single" w:color="auto" w:sz="4" w:space="0"/>
              <w:bottom w:val="single" w:color="auto" w:sz="4" w:space="0"/>
              <w:right w:val="single" w:color="auto" w:sz="4" w:space="0"/>
            </w:tcBorders>
            <w:noWrap/>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队员：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cantSplit/>
          <w:trHeight w:val="1890" w:hRule="atLeast"/>
          <w:jc w:val="center"/>
        </w:trPr>
        <w:tc>
          <w:tcPr>
            <w:tcW w:w="4248" w:type="dxa"/>
            <w:gridSpan w:val="4"/>
            <w:tcBorders>
              <w:top w:val="single" w:color="auto" w:sz="4" w:space="0"/>
              <w:left w:val="single" w:color="auto" w:sz="4" w:space="0"/>
              <w:bottom w:val="single" w:color="auto" w:sz="4" w:space="0"/>
              <w:right w:val="single" w:color="auto" w:sz="4" w:space="0"/>
            </w:tcBorders>
            <w:noWrap/>
          </w:tcPr>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队员</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寸免冠照片</w:t>
            </w:r>
          </w:p>
          <w:p>
            <w:pPr>
              <w:rPr>
                <w:rFonts w:ascii="宋体" w:hAnsi="宋体"/>
                <w:color w:val="000000" w:themeColor="text1"/>
                <w:szCs w:val="21"/>
                <w14:textFill>
                  <w14:solidFill>
                    <w14:schemeClr w14:val="tx1"/>
                  </w14:solidFill>
                </w14:textFill>
              </w:rPr>
            </w:pPr>
          </w:p>
        </w:tc>
        <w:tc>
          <w:tcPr>
            <w:tcW w:w="4819" w:type="dxa"/>
            <w:gridSpan w:val="4"/>
            <w:tcBorders>
              <w:top w:val="single" w:color="auto" w:sz="4" w:space="0"/>
              <w:left w:val="single" w:color="auto" w:sz="4" w:space="0"/>
              <w:bottom w:val="single" w:color="auto" w:sz="4" w:space="0"/>
              <w:right w:val="single" w:color="auto" w:sz="4" w:space="0"/>
            </w:tcBorders>
            <w:noWrap/>
          </w:tcPr>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队员</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寸免冠照片</w:t>
            </w:r>
          </w:p>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cantSplit/>
          <w:trHeight w:val="971" w:hRule="atLeast"/>
          <w:jc w:val="center"/>
        </w:trPr>
        <w:tc>
          <w:tcPr>
            <w:tcW w:w="4248" w:type="dxa"/>
            <w:gridSpan w:val="4"/>
            <w:tcBorders>
              <w:top w:val="single" w:color="auto" w:sz="4" w:space="0"/>
              <w:left w:val="single" w:color="auto" w:sz="4" w:space="0"/>
              <w:bottom w:val="single" w:color="auto" w:sz="4" w:space="0"/>
              <w:right w:val="single" w:color="auto" w:sz="4" w:space="0"/>
            </w:tcBorders>
            <w:noWrap/>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队员姓名：</w:t>
            </w:r>
          </w:p>
        </w:tc>
        <w:tc>
          <w:tcPr>
            <w:tcW w:w="4819" w:type="dxa"/>
            <w:gridSpan w:val="4"/>
            <w:tcBorders>
              <w:top w:val="single" w:color="auto" w:sz="4" w:space="0"/>
              <w:left w:val="single" w:color="auto" w:sz="4" w:space="0"/>
              <w:bottom w:val="single" w:color="auto" w:sz="4" w:space="0"/>
              <w:right w:val="single" w:color="auto" w:sz="4" w:space="0"/>
            </w:tcBorders>
            <w:noWrap/>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队员姓名：</w:t>
            </w:r>
          </w:p>
        </w:tc>
      </w:tr>
    </w:tbl>
    <w:p>
      <w:pPr>
        <w:pStyle w:val="5"/>
        <w:widowControl w:val="0"/>
        <w:spacing w:line="300" w:lineRule="exact"/>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我（们）在此确认并承诺：已仔细阅读竞赛规则和通用附则，了解其含义并将严格遵守。</w:t>
      </w:r>
    </w:p>
    <w:p>
      <w:pPr>
        <w:pStyle w:val="5"/>
        <w:widowControl w:val="0"/>
        <w:spacing w:line="300" w:lineRule="exact"/>
        <w:ind w:firstLine="0" w:firstLineChars="0"/>
        <w:rPr>
          <w:rFonts w:ascii="黑体" w:hAnsi="黑体" w:eastAsia="黑体" w:cs="黑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*注：未满16周岁中小学生，按户口本身份证号码填写。</w:t>
      </w:r>
    </w:p>
    <w:p>
      <w:pPr>
        <w:pStyle w:val="4"/>
        <w:spacing w:line="400" w:lineRule="exact"/>
        <w:jc w:val="both"/>
        <w:rPr>
          <w:rFonts w:ascii="楷体" w:hAnsi="楷体" w:eastAsia="楷体" w:cs="楷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八、科创实践类有关要求</w:t>
      </w:r>
      <w:r>
        <w:rPr>
          <w:rFonts w:hint="eastAsia" w:ascii="楷体" w:hAnsi="楷体" w:eastAsia="楷体" w:cs="楷体"/>
          <w:color w:val="000000" w:themeColor="text1"/>
          <w:sz w:val="30"/>
          <w:szCs w:val="30"/>
          <w14:textFill>
            <w14:solidFill>
              <w14:schemeClr w14:val="tx1"/>
            </w14:solidFill>
          </w14:textFill>
        </w:rPr>
        <w:t>（智能机器人项目）</w:t>
      </w:r>
    </w:p>
    <w:p>
      <w:pPr>
        <w:spacing w:line="400" w:lineRule="exact"/>
        <w:jc w:val="both"/>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（一）项目设置</w:t>
      </w:r>
    </w:p>
    <w:tbl>
      <w:tblPr>
        <w:tblStyle w:val="11"/>
        <w:tblW w:w="86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8" w:type="dxa"/>
          <w:left w:w="28" w:type="dxa"/>
          <w:bottom w:w="28" w:type="dxa"/>
          <w:right w:w="28" w:type="dxa"/>
        </w:tblCellMar>
      </w:tblPr>
      <w:tblGrid>
        <w:gridCol w:w="4446"/>
        <w:gridCol w:w="730"/>
        <w:gridCol w:w="1061"/>
        <w:gridCol w:w="1071"/>
        <w:gridCol w:w="13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4" w:hRule="atLeast"/>
          <w:jc w:val="center"/>
        </w:trPr>
        <w:tc>
          <w:tcPr>
            <w:tcW w:w="51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14:textFill>
                  <w14:solidFill>
                    <w14:schemeClr w14:val="tx1"/>
                  </w14:solidFill>
                </w14:textFill>
              </w:rPr>
              <w:t>智能机器人</w:t>
            </w:r>
            <w:r>
              <w:rPr>
                <w:rFonts w:hint="eastAsia" w:ascii="宋体" w:hAnsi="宋体" w:eastAsia="宋体" w:cs="宋体"/>
                <w:b/>
                <w:bCs/>
                <w:color w:val="000000" w:themeColor="text1"/>
                <w:sz w:val="28"/>
                <w:szCs w:val="28"/>
                <w14:textFill>
                  <w14:solidFill>
                    <w14:schemeClr w14:val="tx1"/>
                  </w14:solidFill>
                </w14:textFill>
              </w:rPr>
              <w:t>项目</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小学组</w:t>
            </w:r>
          </w:p>
        </w:tc>
        <w:tc>
          <w:tcPr>
            <w:tcW w:w="10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初中组</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高中组</w:t>
            </w:r>
          </w:p>
          <w:p>
            <w:pPr>
              <w:spacing w:line="320" w:lineRule="exact"/>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(含中职)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44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color w:val="000000" w:themeColor="text1"/>
                <w:sz w:val="28"/>
                <w:szCs w:val="28"/>
                <w14:textFill>
                  <w14:solidFill>
                    <w14:schemeClr w14:val="tx1"/>
                  </w14:solidFill>
                </w14:textFill>
              </w:rPr>
            </w:pPr>
            <w:r>
              <w:rPr>
                <w:color w:val="000000" w:themeColor="text1"/>
                <w:sz w:val="28"/>
                <w:szCs w:val="28"/>
                <w:lang w:val="en-US" w:bidi="ar"/>
                <w14:textFill>
                  <w14:solidFill>
                    <w14:schemeClr w14:val="tx1"/>
                  </w14:solidFill>
                </w14:textFill>
              </w:rPr>
              <w:t>双足人形</w:t>
            </w:r>
            <w:r>
              <w:rPr>
                <w:rFonts w:hint="eastAsia"/>
                <w:color w:val="000000" w:themeColor="text1"/>
                <w:sz w:val="28"/>
                <w:szCs w:val="28"/>
                <w:lang w:val="en-US" w:bidi="ar"/>
                <w14:textFill>
                  <w14:solidFill>
                    <w14:schemeClr w14:val="tx1"/>
                  </w14:solidFill>
                </w14:textFill>
              </w:rPr>
              <w:t>、仿生类</w:t>
            </w:r>
            <w:r>
              <w:rPr>
                <w:color w:val="000000" w:themeColor="text1"/>
                <w:sz w:val="28"/>
                <w:szCs w:val="28"/>
                <w:lang w:val="en-US" w:bidi="ar"/>
                <w14:textFill>
                  <w14:solidFill>
                    <w14:schemeClr w14:val="tx1"/>
                  </w14:solidFill>
                </w14:textFill>
              </w:rPr>
              <w:t>机器人</w:t>
            </w:r>
            <w:r>
              <w:rPr>
                <w:rFonts w:hint="eastAsia"/>
                <w:color w:val="000000" w:themeColor="text1"/>
                <w:sz w:val="28"/>
                <w:szCs w:val="28"/>
                <w:lang w:val="en-US" w:bidi="ar"/>
                <w14:textFill>
                  <w14:solidFill>
                    <w14:schemeClr w14:val="tx1"/>
                  </w14:solidFill>
                </w14:textFill>
              </w:rPr>
              <w:t xml:space="preserve">    (A类)</w:t>
            </w:r>
          </w:p>
        </w:tc>
        <w:tc>
          <w:tcPr>
            <w:tcW w:w="730"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bCs/>
                <w:color w:val="000000" w:themeColor="text1"/>
                <w:sz w:val="28"/>
                <w:szCs w:val="28"/>
                <w14:textFill>
                  <w14:solidFill>
                    <w14:schemeClr w14:val="tx1"/>
                  </w14:solidFill>
                </w14:textFill>
              </w:rPr>
            </w:pPr>
            <w:r>
              <w:rPr>
                <w:rFonts w:hint="eastAsia"/>
                <w:color w:val="000000" w:themeColor="text1"/>
                <w:sz w:val="28"/>
                <w:szCs w:val="28"/>
                <w:lang w:val="en-US" w:bidi="ar"/>
                <w14:textFill>
                  <w14:solidFill>
                    <w14:schemeClr w14:val="tx1"/>
                  </w14:solidFill>
                </w14:textFill>
              </w:rPr>
              <w:t>全国交流展示项目</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Times New Roman" w:eastAsia="宋体" w:cs="Times New Roman"/>
                <w:color w:val="000000" w:themeColor="text1"/>
                <w:kern w:val="2"/>
                <w:sz w:val="28"/>
                <w:szCs w:val="28"/>
                <w:lang w:val="en-US" w:bidi="ar-SA"/>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0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44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color w:val="000000" w:themeColor="text1"/>
                <w:sz w:val="28"/>
                <w:szCs w:val="28"/>
                <w14:textFill>
                  <w14:solidFill>
                    <w14:schemeClr w14:val="tx1"/>
                  </w14:solidFill>
                </w14:textFill>
              </w:rPr>
            </w:pPr>
            <w:r>
              <w:rPr>
                <w:color w:val="000000" w:themeColor="text1"/>
                <w:sz w:val="28"/>
                <w:szCs w:val="28"/>
                <w:lang w:val="en-US" w:bidi="ar"/>
                <w14:textFill>
                  <w14:solidFill>
                    <w14:schemeClr w14:val="tx1"/>
                  </w14:solidFill>
                </w14:textFill>
              </w:rPr>
              <w:t>轮式或履带式行走机器人</w:t>
            </w:r>
            <w:r>
              <w:rPr>
                <w:rFonts w:hint="eastAsia"/>
                <w:color w:val="000000" w:themeColor="text1"/>
                <w:sz w:val="28"/>
                <w:szCs w:val="28"/>
                <w:lang w:val="en-US" w:bidi="ar"/>
                <w14:textFill>
                  <w14:solidFill>
                    <w14:schemeClr w14:val="tx1"/>
                  </w14:solidFill>
                </w14:textFill>
              </w:rPr>
              <w:t xml:space="preserve">    (B类)</w:t>
            </w:r>
          </w:p>
        </w:tc>
        <w:tc>
          <w:tcPr>
            <w:tcW w:w="730" w:type="dxa"/>
            <w:vMerge w:val="continue"/>
            <w:tcBorders>
              <w:left w:val="single" w:color="auto" w:sz="4" w:space="0"/>
              <w:right w:val="single" w:color="auto" w:sz="4" w:space="0"/>
            </w:tcBorders>
            <w:vAlign w:val="center"/>
          </w:tcPr>
          <w:p>
            <w:pPr>
              <w:spacing w:line="320" w:lineRule="exact"/>
              <w:rPr>
                <w:rFonts w:ascii="宋体" w:hAnsi="宋体"/>
                <w:bCs/>
                <w:color w:val="000000" w:themeColor="text1"/>
                <w:sz w:val="28"/>
                <w:szCs w:val="28"/>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Times New Roman" w:eastAsia="宋体" w:cs="Times New Roman"/>
                <w:color w:val="000000" w:themeColor="text1"/>
                <w:kern w:val="2"/>
                <w:sz w:val="28"/>
                <w:szCs w:val="28"/>
                <w:lang w:val="en-US" w:bidi="ar-SA"/>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0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44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color w:val="000000" w:themeColor="text1"/>
                <w:sz w:val="28"/>
                <w:szCs w:val="28"/>
                <w:lang w:val="en-US"/>
                <w14:textFill>
                  <w14:solidFill>
                    <w14:schemeClr w14:val="tx1"/>
                  </w14:solidFill>
                </w14:textFill>
              </w:rPr>
            </w:pPr>
            <w:r>
              <w:rPr>
                <w:color w:val="000000" w:themeColor="text1"/>
                <w:sz w:val="28"/>
                <w:szCs w:val="28"/>
                <w:lang w:val="en-US" w:bidi="ar"/>
                <w14:textFill>
                  <w14:solidFill>
                    <w14:schemeClr w14:val="tx1"/>
                  </w14:solidFill>
                </w14:textFill>
              </w:rPr>
              <w:t>可编程控制的空中飞行机器人</w:t>
            </w:r>
            <w:r>
              <w:rPr>
                <w:rFonts w:hint="eastAsia"/>
                <w:color w:val="000000" w:themeColor="text1"/>
                <w:sz w:val="28"/>
                <w:szCs w:val="28"/>
                <w:lang w:val="en-US" w:bidi="ar"/>
                <w14:textFill>
                  <w14:solidFill>
                    <w14:schemeClr w14:val="tx1"/>
                  </w14:solidFill>
                </w14:textFill>
              </w:rPr>
              <w:t>(C类)</w:t>
            </w:r>
          </w:p>
        </w:tc>
        <w:tc>
          <w:tcPr>
            <w:tcW w:w="73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themeColor="text1"/>
                <w:sz w:val="28"/>
                <w:szCs w:val="28"/>
                <w:lang w:val="en-US" w:bidi="ar"/>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Times New Roman" w:eastAsia="宋体" w:cs="Times New Roman"/>
                <w:color w:val="000000" w:themeColor="text1"/>
                <w:kern w:val="2"/>
                <w:sz w:val="28"/>
                <w:szCs w:val="28"/>
                <w:lang w:val="en-US" w:bidi="ar-SA"/>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0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51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28"/>
                <w:szCs w:val="28"/>
                <w:lang w:val="en-US" w:bidi="ar"/>
                <w14:textFill>
                  <w14:solidFill>
                    <w14:schemeClr w14:val="tx1"/>
                  </w14:solidFill>
                </w14:textFill>
              </w:rPr>
            </w:pPr>
            <w:r>
              <w:rPr>
                <w:rFonts w:hint="eastAsia"/>
                <w:color w:val="000000" w:themeColor="text1"/>
                <w:sz w:val="28"/>
                <w:szCs w:val="28"/>
                <w:lang w:val="en-US" w:bidi="ar"/>
                <w14:textFill>
                  <w14:solidFill>
                    <w14:schemeClr w14:val="tx1"/>
                  </w14:solidFill>
                </w14:textFill>
              </w:rPr>
              <w:t>超级轨迹</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0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jc w:val="center"/>
        </w:trPr>
        <w:tc>
          <w:tcPr>
            <w:tcW w:w="51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28"/>
                <w:szCs w:val="28"/>
                <w:lang w:val="en-US" w:bidi="ar"/>
                <w14:textFill>
                  <w14:solidFill>
                    <w14:schemeClr w14:val="tx1"/>
                  </w14:solidFill>
                </w14:textFill>
              </w:rPr>
            </w:pPr>
            <w:r>
              <w:rPr>
                <w:rFonts w:hint="eastAsia"/>
                <w:color w:val="000000" w:themeColor="text1"/>
                <w:sz w:val="28"/>
                <w:szCs w:val="28"/>
                <w:lang w:val="en-US" w:bidi="ar"/>
                <w14:textFill>
                  <w14:solidFill>
                    <w14:schemeClr w14:val="tx1"/>
                  </w14:solidFill>
                </w14:textFill>
              </w:rPr>
              <w:t>天工挑战赛</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0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51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28"/>
                <w:szCs w:val="28"/>
                <w:lang w:val="en-US" w:bidi="ar"/>
                <w14:textFill>
                  <w14:solidFill>
                    <w14:schemeClr w14:val="tx1"/>
                  </w14:solidFill>
                </w14:textFill>
              </w:rPr>
            </w:pPr>
            <w:r>
              <w:rPr>
                <w:rFonts w:hint="eastAsia"/>
                <w:color w:val="000000" w:themeColor="text1"/>
                <w:sz w:val="28"/>
                <w:szCs w:val="28"/>
                <w:lang w:val="en-US" w:bidi="ar"/>
                <w14:textFill>
                  <w14:solidFill>
                    <w14:schemeClr w14:val="tx1"/>
                  </w14:solidFill>
                </w14:textFill>
              </w:rPr>
              <w:t>编程无人机</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0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51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28"/>
                <w:szCs w:val="28"/>
                <w:lang w:val="en-US" w:bidi="ar"/>
                <w14:textFill>
                  <w14:solidFill>
                    <w14:schemeClr w14:val="tx1"/>
                  </w14:solidFill>
                </w14:textFill>
              </w:rPr>
            </w:pPr>
            <w:r>
              <w:rPr>
                <w:rFonts w:hint="eastAsia"/>
                <w:color w:val="000000" w:themeColor="text1"/>
                <w:sz w:val="28"/>
                <w:szCs w:val="28"/>
                <w:lang w:val="en-US" w:bidi="ar"/>
                <w14:textFill>
                  <w14:solidFill>
                    <w14:schemeClr w14:val="tx1"/>
                  </w14:solidFill>
                </w14:textFill>
              </w:rPr>
              <w:t>AI</w:t>
            </w:r>
            <w:r>
              <w:rPr>
                <w:rFonts w:hint="eastAsia"/>
                <w:color w:val="000000" w:themeColor="text1"/>
                <w:sz w:val="28"/>
                <w:szCs w:val="28"/>
                <w:lang w:val="en-US" w:eastAsia="zh" w:bidi="ar"/>
                <w14:textFill>
                  <w14:solidFill>
                    <w14:schemeClr w14:val="tx1"/>
                  </w14:solidFill>
                </w14:textFill>
              </w:rPr>
              <w:t>oT</w:t>
            </w:r>
            <w:r>
              <w:rPr>
                <w:rFonts w:hint="eastAsia"/>
                <w:color w:val="000000" w:themeColor="text1"/>
                <w:sz w:val="28"/>
                <w:szCs w:val="28"/>
                <w:lang w:val="en-US" w:bidi="ar"/>
                <w14:textFill>
                  <w14:solidFill>
                    <w14:schemeClr w14:val="tx1"/>
                  </w14:solidFill>
                </w14:textFill>
              </w:rPr>
              <w:t>海洋保护</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0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Times New Roman" w:eastAsia="宋体" w:cs="Times New Roman"/>
                <w:color w:val="000000" w:themeColor="text1"/>
                <w:kern w:val="2"/>
                <w:sz w:val="28"/>
                <w:szCs w:val="28"/>
                <w:lang w:val="en-US" w:bidi="ar-SA"/>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Times New Roman" w:eastAsia="宋体" w:cs="Times New Roman"/>
                <w:color w:val="000000" w:themeColor="text1"/>
                <w:kern w:val="2"/>
                <w:sz w:val="28"/>
                <w:szCs w:val="28"/>
                <w:lang w:val="en-US" w:bidi="ar-SA"/>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51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28"/>
                <w:szCs w:val="28"/>
                <w:lang w:val="en-US" w:bidi="ar"/>
                <w14:textFill>
                  <w14:solidFill>
                    <w14:schemeClr w14:val="tx1"/>
                  </w14:solidFill>
                </w14:textFill>
              </w:rPr>
            </w:pPr>
            <w:r>
              <w:rPr>
                <w:rFonts w:hint="eastAsia"/>
                <w:color w:val="000000" w:themeColor="text1"/>
                <w:sz w:val="28"/>
                <w:szCs w:val="28"/>
                <w:lang w:val="en-US" w:bidi="ar"/>
                <w14:textFill>
                  <w14:solidFill>
                    <w14:schemeClr w14:val="tx1"/>
                  </w14:solidFill>
                </w14:textFill>
              </w:rPr>
              <w:t>星际探索</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Times New Roman" w:eastAsia="宋体" w:cs="Times New Roman"/>
                <w:color w:val="000000" w:themeColor="text1"/>
                <w:kern w:val="2"/>
                <w:sz w:val="28"/>
                <w:szCs w:val="28"/>
                <w:lang w:val="en-US" w:bidi="ar-SA"/>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0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Times New Roman" w:eastAsia="宋体" w:cs="Times New Roman"/>
                <w:color w:val="000000" w:themeColor="text1"/>
                <w:kern w:val="2"/>
                <w:sz w:val="28"/>
                <w:szCs w:val="28"/>
                <w:lang w:val="en-US" w:bidi="ar-SA"/>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jc w:val="center"/>
        </w:trPr>
        <w:tc>
          <w:tcPr>
            <w:tcW w:w="51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28"/>
                <w:szCs w:val="28"/>
                <w:lang w:val="en-US" w:bidi="ar"/>
                <w14:textFill>
                  <w14:solidFill>
                    <w14:schemeClr w14:val="tx1"/>
                  </w14:solidFill>
                </w14:textFill>
              </w:rPr>
            </w:pPr>
            <w:r>
              <w:rPr>
                <w:rFonts w:hint="eastAsia"/>
                <w:color w:val="000000" w:themeColor="text1"/>
                <w:sz w:val="28"/>
                <w:szCs w:val="28"/>
                <w:lang w:val="en-US" w:bidi="ar"/>
                <w14:textFill>
                  <w14:solidFill>
                    <w14:schemeClr w14:val="tx1"/>
                  </w14:solidFill>
                </w14:textFill>
              </w:rPr>
              <w:t>麦克比特运动会</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0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olor w:val="000000" w:themeColor="text1"/>
                <w:sz w:val="28"/>
                <w:szCs w:val="28"/>
                <w14:textFill>
                  <w14:solidFill>
                    <w14:schemeClr w14:val="tx1"/>
                  </w14:solidFill>
                </w14:textFill>
              </w:rPr>
            </w:pPr>
            <w:r>
              <w:rPr>
                <w:rFonts w:hint="eastAsia" w:ascii="华文仿宋" w:hAnsi="华文仿宋" w:eastAsia="华文仿宋" w:cs="宋体"/>
                <w:bCs/>
                <w:color w:val="000000" w:themeColor="text1"/>
                <w:sz w:val="28"/>
                <w:szCs w:val="28"/>
                <w14:textFill>
                  <w14:solidFill>
                    <w14:schemeClr w14:val="tx1"/>
                  </w14:solidFill>
                </w14:textFill>
              </w:rPr>
              <w:t>●</w:t>
            </w:r>
          </w:p>
        </w:tc>
      </w:tr>
    </w:tbl>
    <w:p>
      <w:pPr>
        <w:spacing w:line="400" w:lineRule="exact"/>
        <w:ind w:firstLine="560" w:firstLineChars="200"/>
        <w:jc w:val="both"/>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注：表格中打“●”代表该组别设置对应项目。</w:t>
      </w:r>
    </w:p>
    <w:p>
      <w:pPr>
        <w:spacing w:line="400" w:lineRule="exact"/>
        <w:ind w:firstLine="600" w:firstLineChars="200"/>
        <w:jc w:val="both"/>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（二）报名安排</w:t>
      </w:r>
    </w:p>
    <w:p>
      <w:pPr>
        <w:autoSpaceDE/>
        <w:autoSpaceDN/>
        <w:spacing w:line="400" w:lineRule="exact"/>
        <w:ind w:firstLine="600" w:firstLineChars="2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4月5日—</w:t>
      </w:r>
      <w:r>
        <w:rPr>
          <w:rFonts w:hint="eastAsia"/>
          <w:color w:val="000000" w:themeColor="text1"/>
          <w:sz w:val="30"/>
          <w:szCs w:val="30"/>
          <w:lang w:val="en-US"/>
          <w14:textFill>
            <w14:solidFill>
              <w14:schemeClr w14:val="tx1"/>
            </w14:solidFill>
          </w14:textFill>
        </w:rPr>
        <w:t>15</w:t>
      </w:r>
      <w:r>
        <w:rPr>
          <w:rFonts w:hint="eastAsia"/>
          <w:color w:val="000000" w:themeColor="text1"/>
          <w:sz w:val="30"/>
          <w:szCs w:val="30"/>
          <w14:textFill>
            <w14:solidFill>
              <w14:schemeClr w14:val="tx1"/>
            </w14:solidFill>
          </w14:textFill>
        </w:rPr>
        <w:t>日，各</w:t>
      </w:r>
      <w:r>
        <w:rPr>
          <w:rFonts w:hint="eastAsia"/>
          <w:color w:val="000000" w:themeColor="text1"/>
          <w:sz w:val="30"/>
          <w:szCs w:val="30"/>
          <w:lang w:val="en-US"/>
          <w14:textFill>
            <w14:solidFill>
              <w14:schemeClr w14:val="tx1"/>
            </w14:solidFill>
          </w14:textFill>
        </w:rPr>
        <w:t>区、各校</w:t>
      </w:r>
      <w:r>
        <w:rPr>
          <w:rFonts w:hint="eastAsia"/>
          <w:color w:val="000000" w:themeColor="text1"/>
          <w:sz w:val="30"/>
          <w:szCs w:val="30"/>
          <w14:textFill>
            <w14:solidFill>
              <w14:schemeClr w14:val="tx1"/>
            </w14:solidFill>
          </w14:textFill>
        </w:rPr>
        <w:t>登录湖北中小学智慧教育平台（https://basic.hubei.smartedu.cn/hdzx/）报名，逾期不补报。</w:t>
      </w:r>
    </w:p>
    <w:p>
      <w:pPr>
        <w:spacing w:line="400" w:lineRule="exact"/>
        <w:ind w:firstLine="600" w:firstLineChars="200"/>
        <w:jc w:val="both"/>
        <w:rPr>
          <w:color w:val="000000" w:themeColor="text1"/>
          <w:sz w:val="30"/>
          <w:szCs w:val="30"/>
          <w14:textFill>
            <w14:solidFill>
              <w14:schemeClr w14:val="tx1"/>
            </w14:solidFill>
          </w14:textFill>
        </w:rPr>
      </w:pPr>
      <w:r>
        <w:rPr>
          <w:rFonts w:hint="eastAsia"/>
          <w:bCs/>
          <w:color w:val="000000" w:themeColor="text1"/>
          <w:sz w:val="30"/>
          <w:szCs w:val="30"/>
          <w:lang w:val="en-US"/>
          <w14:textFill>
            <w14:solidFill>
              <w14:schemeClr w14:val="tx1"/>
            </w14:solidFill>
          </w14:textFill>
        </w:rPr>
        <w:t>1.全国交流展示项目每校每项限</w:t>
      </w:r>
      <w:r>
        <w:rPr>
          <w:rFonts w:hint="eastAsia"/>
          <w:color w:val="000000" w:themeColor="text1"/>
          <w:sz w:val="30"/>
          <w:szCs w:val="30"/>
          <w:lang w:val="en-US"/>
          <w14:textFill>
            <w14:solidFill>
              <w14:schemeClr w14:val="tx1"/>
            </w14:solidFill>
          </w14:textFill>
        </w:rPr>
        <w:t>报2支队伍，</w:t>
      </w:r>
      <w:r>
        <w:rPr>
          <w:rFonts w:hint="eastAsia"/>
          <w:color w:val="000000" w:themeColor="text1"/>
          <w:sz w:val="30"/>
          <w:szCs w:val="30"/>
          <w14:textFill>
            <w14:solidFill>
              <w14:schemeClr w14:val="tx1"/>
            </w14:solidFill>
          </w14:textFill>
        </w:rPr>
        <w:t>每队限报1人和1名指导教师；</w:t>
      </w:r>
      <w:r>
        <w:rPr>
          <w:rFonts w:hint="eastAsia"/>
          <w:color w:val="000000" w:themeColor="text1"/>
          <w:sz w:val="30"/>
          <w:szCs w:val="30"/>
          <w:lang w:val="en-US"/>
          <w14:textFill>
            <w14:solidFill>
              <w14:schemeClr w14:val="tx1"/>
            </w14:solidFill>
          </w14:textFill>
        </w:rPr>
        <w:t>其他项目每校每项限报3支队伍，</w:t>
      </w:r>
      <w:r>
        <w:rPr>
          <w:rFonts w:hint="eastAsia"/>
          <w:color w:val="000000" w:themeColor="text1"/>
          <w:sz w:val="30"/>
          <w:szCs w:val="30"/>
          <w14:textFill>
            <w14:solidFill>
              <w14:schemeClr w14:val="tx1"/>
            </w14:solidFill>
          </w14:textFill>
        </w:rPr>
        <w:t>每位学生限报1个项目，每队限报2人和1名指导教师，</w:t>
      </w:r>
      <w:r>
        <w:rPr>
          <w:rFonts w:hint="eastAsia"/>
          <w:color w:val="000000" w:themeColor="text1"/>
          <w:sz w:val="30"/>
          <w:szCs w:val="30"/>
          <w:lang w:val="en-US"/>
          <w14:textFill>
            <w14:solidFill>
              <w14:schemeClr w14:val="tx1"/>
            </w14:solidFill>
          </w14:textFill>
        </w:rPr>
        <w:t>两名选手须为同一学校</w:t>
      </w:r>
      <w:r>
        <w:rPr>
          <w:rFonts w:hint="eastAsia"/>
          <w:color w:val="000000" w:themeColor="text1"/>
          <w:sz w:val="30"/>
          <w:szCs w:val="30"/>
          <w14:textFill>
            <w14:solidFill>
              <w14:schemeClr w14:val="tx1"/>
            </w14:solidFill>
          </w14:textFill>
        </w:rPr>
        <w:t>。</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lang w:val="en-US"/>
          <w14:textFill>
            <w14:solidFill>
              <w14:schemeClr w14:val="tx1"/>
            </w14:solidFill>
          </w14:textFill>
        </w:rPr>
        <w:t>2.</w:t>
      </w:r>
      <w:r>
        <w:rPr>
          <w:rFonts w:hint="eastAsia"/>
          <w:bCs/>
          <w:color w:val="000000" w:themeColor="text1"/>
          <w:sz w:val="30"/>
          <w:szCs w:val="30"/>
          <w14:textFill>
            <w14:solidFill>
              <w14:schemeClr w14:val="tx1"/>
            </w14:solidFill>
          </w14:textFill>
        </w:rPr>
        <w:t>报名时须填写报名表，网上填写报名信息，同时将作者学校盖章的扫描版传网上），并提交“活动材料包”。</w:t>
      </w:r>
    </w:p>
    <w:p>
      <w:pPr>
        <w:spacing w:line="400" w:lineRule="exact"/>
        <w:ind w:firstLine="600" w:firstLineChars="200"/>
        <w:jc w:val="both"/>
        <w:rPr>
          <w:bCs/>
          <w:color w:val="000000" w:themeColor="text1"/>
          <w:sz w:val="30"/>
          <w:szCs w:val="30"/>
          <w14:textFill>
            <w14:solidFill>
              <w14:schemeClr w14:val="tx1"/>
            </w14:solidFill>
          </w14:textFill>
        </w:rPr>
      </w:pPr>
      <w:r>
        <w:rPr>
          <w:rFonts w:hint="eastAsia"/>
          <w:bCs/>
          <w:color w:val="000000" w:themeColor="text1"/>
          <w:sz w:val="30"/>
          <w:szCs w:val="30"/>
          <w:lang w:val="en-US"/>
          <w14:textFill>
            <w14:solidFill>
              <w14:schemeClr w14:val="tx1"/>
            </w14:solidFill>
          </w14:textFill>
        </w:rPr>
        <w:t>3.</w:t>
      </w:r>
      <w:r>
        <w:rPr>
          <w:rFonts w:hint="eastAsia"/>
          <w:bCs/>
          <w:color w:val="000000" w:themeColor="text1"/>
          <w:sz w:val="30"/>
          <w:szCs w:val="30"/>
          <w14:textFill>
            <w14:solidFill>
              <w14:schemeClr w14:val="tx1"/>
            </w14:solidFill>
          </w14:textFill>
        </w:rPr>
        <w:t>凡报名表中未盖作者学校公章或材料包中未含演示视频的，一律取消报名资格。</w:t>
      </w:r>
    </w:p>
    <w:p>
      <w:pPr>
        <w:autoSpaceDE/>
        <w:autoSpaceDN/>
        <w:spacing w:line="400" w:lineRule="exact"/>
        <w:ind w:firstLine="600" w:firstLineChars="200"/>
        <w:jc w:val="both"/>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（三）</w:t>
      </w:r>
      <w:r>
        <w:rPr>
          <w:rFonts w:hint="eastAsia" w:ascii="黑体" w:hAnsi="黑体" w:eastAsia="黑体" w:cs="黑体"/>
          <w:bCs/>
          <w:color w:val="000000" w:themeColor="text1"/>
          <w:sz w:val="30"/>
          <w:szCs w:val="30"/>
          <w14:textFill>
            <w14:solidFill>
              <w14:schemeClr w14:val="tx1"/>
            </w14:solidFill>
          </w14:textFill>
        </w:rPr>
        <w:t>材料报送</w:t>
      </w:r>
    </w:p>
    <w:p>
      <w:pPr>
        <w:autoSpaceDE/>
        <w:autoSpaceDN/>
        <w:spacing w:line="400" w:lineRule="exact"/>
        <w:ind w:firstLine="600" w:firstLineChars="200"/>
        <w:jc w:val="both"/>
        <w:rPr>
          <w:bCs/>
          <w:color w:val="000000" w:themeColor="text1"/>
          <w:sz w:val="30"/>
          <w:szCs w:val="30"/>
          <w:lang w:val="en-US"/>
          <w14:textFill>
            <w14:solidFill>
              <w14:schemeClr w14:val="tx1"/>
            </w14:solidFill>
          </w14:textFill>
        </w:rPr>
      </w:pPr>
      <w:r>
        <w:rPr>
          <w:rFonts w:hint="eastAsia"/>
          <w:bCs/>
          <w:color w:val="000000" w:themeColor="text1"/>
          <w:sz w:val="30"/>
          <w:szCs w:val="30"/>
          <w:lang w:val="en-US"/>
          <w14:textFill>
            <w14:solidFill>
              <w14:schemeClr w14:val="tx1"/>
            </w14:solidFill>
          </w14:textFill>
        </w:rPr>
        <w:t>1.《2024年鄂州市学生数字素养提升实践活动交流展示名单（科创实践类—智能机器人项目）》（见附表12），各区、各校盖章有效，同时以电子邮件形式提交发至815043048@qq.com。</w:t>
      </w:r>
    </w:p>
    <w:p>
      <w:pPr>
        <w:autoSpaceDE/>
        <w:autoSpaceDN/>
        <w:spacing w:line="400" w:lineRule="exact"/>
        <w:ind w:firstLine="600" w:firstLineChars="200"/>
        <w:jc w:val="both"/>
        <w:rPr>
          <w:b/>
          <w:color w:val="000000" w:themeColor="text1"/>
          <w:sz w:val="30"/>
          <w:szCs w:val="30"/>
          <w:lang w:val="en-US"/>
          <w14:textFill>
            <w14:solidFill>
              <w14:schemeClr w14:val="tx1"/>
            </w14:solidFill>
          </w14:textFill>
        </w:rPr>
      </w:pPr>
      <w:r>
        <w:rPr>
          <w:rFonts w:hint="eastAsia"/>
          <w:color w:val="000000" w:themeColor="text1"/>
          <w:sz w:val="30"/>
          <w:szCs w:val="30"/>
          <w:lang w:val="en-US"/>
          <w14:textFill>
            <w14:solidFill>
              <w14:schemeClr w14:val="tx1"/>
            </w14:solidFill>
          </w14:textFill>
        </w:rPr>
        <w:t>2.</w:t>
      </w:r>
      <w:r>
        <w:rPr>
          <w:rFonts w:hint="eastAsia"/>
          <w:color w:val="000000" w:themeColor="text1"/>
          <w:sz w:val="30"/>
          <w:szCs w:val="30"/>
          <w14:textFill>
            <w14:solidFill>
              <w14:schemeClr w14:val="tx1"/>
            </w14:solidFill>
          </w14:textFill>
        </w:rPr>
        <w:t>提交“</w:t>
      </w:r>
      <w:r>
        <w:rPr>
          <w:rFonts w:hint="eastAsia"/>
          <w:color w:val="000000" w:themeColor="text1"/>
          <w:sz w:val="30"/>
          <w:szCs w:val="30"/>
          <w:lang w:val="en-US"/>
          <w14:textFill>
            <w14:solidFill>
              <w14:schemeClr w14:val="tx1"/>
            </w14:solidFill>
          </w14:textFill>
        </w:rPr>
        <w:t>活动</w:t>
      </w:r>
      <w:r>
        <w:rPr>
          <w:rFonts w:hint="eastAsia"/>
          <w:bCs/>
          <w:color w:val="000000" w:themeColor="text1"/>
          <w:sz w:val="30"/>
          <w:szCs w:val="30"/>
          <w:lang w:val="en-US"/>
          <w14:textFill>
            <w14:solidFill>
              <w14:schemeClr w14:val="tx1"/>
            </w14:solidFill>
          </w14:textFill>
        </w:rPr>
        <w:t>材料包”包含：</w:t>
      </w:r>
    </w:p>
    <w:p>
      <w:pPr>
        <w:autoSpaceDE/>
        <w:autoSpaceDN/>
        <w:spacing w:line="400" w:lineRule="exact"/>
        <w:ind w:firstLine="600" w:firstLineChars="200"/>
        <w:jc w:val="both"/>
        <w:rPr>
          <w:bCs/>
          <w:color w:val="000000" w:themeColor="text1"/>
          <w:sz w:val="30"/>
          <w:szCs w:val="30"/>
          <w:lang w:val="en-US"/>
          <w14:textFill>
            <w14:solidFill>
              <w14:schemeClr w14:val="tx1"/>
            </w14:solidFill>
          </w14:textFill>
        </w:rPr>
      </w:pPr>
      <w:r>
        <w:rPr>
          <w:rFonts w:hint="eastAsia"/>
          <w:bCs/>
          <w:color w:val="000000" w:themeColor="text1"/>
          <w:sz w:val="30"/>
          <w:szCs w:val="30"/>
          <w:lang w:val="en-US"/>
          <w14:textFill>
            <w14:solidFill>
              <w14:schemeClr w14:val="tx1"/>
            </w14:solidFill>
          </w14:textFill>
        </w:rPr>
        <w:t>（1）网上填写报名表信息，原件扫描《智能机器人项目组队报名表》（见附表2）上传，表中机器码一栏要求如实填写，每支队伍机器人的机器码具有唯一性，仅限本次“活动”使用，出现重复使用或无效的机器码不能参加展示交流活动。</w:t>
      </w:r>
    </w:p>
    <w:p>
      <w:pPr>
        <w:autoSpaceDE/>
        <w:autoSpaceDN/>
        <w:spacing w:line="400" w:lineRule="exact"/>
        <w:ind w:firstLine="600" w:firstLineChars="200"/>
        <w:jc w:val="both"/>
        <w:rPr>
          <w:bCs/>
          <w:color w:val="000000" w:themeColor="text1"/>
          <w:sz w:val="30"/>
          <w:szCs w:val="30"/>
          <w:lang w:val="en-US"/>
          <w14:textFill>
            <w14:solidFill>
              <w14:schemeClr w14:val="tx1"/>
            </w14:solidFill>
          </w14:textFill>
        </w:rPr>
      </w:pPr>
      <w:r>
        <w:rPr>
          <w:rFonts w:hint="eastAsia"/>
          <w:bCs/>
          <w:color w:val="000000" w:themeColor="text1"/>
          <w:sz w:val="30"/>
          <w:szCs w:val="30"/>
          <w:lang w:val="en-US"/>
          <w14:textFill>
            <w14:solidFill>
              <w14:schemeClr w14:val="tx1"/>
            </w14:solidFill>
          </w14:textFill>
        </w:rPr>
        <w:t>（2）项目任务视频。上报的任务视频要能够清晰看出项目任务的完成情况，视频长度不能超过项目规定时间，视频格式为MP4格式，任务镜头中要求有连续的时间显示，画面中必须有参赛选手自我介绍（学校、年级、姓名），无剪辑的连续执行任务过程音视频，可以嵌入局部画中画，但不得影响遮挡任务画面。</w:t>
      </w:r>
    </w:p>
    <w:p>
      <w:pPr>
        <w:autoSpaceDE/>
        <w:autoSpaceDN/>
        <w:spacing w:line="400" w:lineRule="exact"/>
        <w:ind w:firstLine="600" w:firstLineChars="200"/>
        <w:jc w:val="both"/>
        <w:rPr>
          <w:bCs/>
          <w:color w:val="000000" w:themeColor="text1"/>
          <w:sz w:val="30"/>
          <w:szCs w:val="30"/>
          <w:lang w:val="en-US"/>
          <w14:textFill>
            <w14:solidFill>
              <w14:schemeClr w14:val="tx1"/>
            </w14:solidFill>
          </w14:textFill>
        </w:rPr>
      </w:pPr>
      <w:r>
        <w:rPr>
          <w:rFonts w:hint="eastAsia"/>
          <w:bCs/>
          <w:color w:val="000000" w:themeColor="text1"/>
          <w:sz w:val="30"/>
          <w:szCs w:val="30"/>
          <w:lang w:val="en-US"/>
          <w14:textFill>
            <w14:solidFill>
              <w14:schemeClr w14:val="tx1"/>
            </w14:solidFill>
          </w14:textFill>
        </w:rPr>
        <w:t>（3）机器人设计制作说明文档，文档中需要有三张反映出机器人主要结构特征和展示所使用机器人的机器码照片，以及主要技术特征、编程文档、调试笔记等。</w:t>
      </w:r>
    </w:p>
    <w:p>
      <w:pPr>
        <w:autoSpaceDE/>
        <w:autoSpaceDN/>
        <w:spacing w:line="400" w:lineRule="exact"/>
        <w:ind w:firstLine="600" w:firstLineChars="200"/>
        <w:jc w:val="both"/>
        <w:rPr>
          <w:bCs/>
          <w:color w:val="000000" w:themeColor="text1"/>
          <w:sz w:val="30"/>
          <w:szCs w:val="30"/>
          <w:lang w:val="en-US"/>
          <w14:textFill>
            <w14:solidFill>
              <w14:schemeClr w14:val="tx1"/>
            </w14:solidFill>
          </w14:textFill>
        </w:rPr>
      </w:pPr>
      <w:r>
        <w:rPr>
          <w:rFonts w:hint="eastAsia"/>
          <w:bCs/>
          <w:color w:val="000000" w:themeColor="text1"/>
          <w:sz w:val="30"/>
          <w:szCs w:val="30"/>
          <w:lang w:val="en-US"/>
          <w14:textFill>
            <w14:solidFill>
              <w14:schemeClr w14:val="tx1"/>
            </w14:solidFill>
          </w14:textFill>
        </w:rPr>
        <w:t>以上资料登录湖北中小学智慧教育平台（</w:t>
      </w:r>
      <w:r>
        <w:fldChar w:fldCharType="begin"/>
      </w:r>
      <w:r>
        <w:instrText xml:space="preserve"> HYPERLINK "https://basic.hubei.smartedu.cn/hdzx/" </w:instrText>
      </w:r>
      <w:r>
        <w:fldChar w:fldCharType="separate"/>
      </w:r>
      <w:r>
        <w:rPr>
          <w:rFonts w:hint="eastAsia"/>
          <w:bCs/>
          <w:color w:val="000000" w:themeColor="text1"/>
          <w:sz w:val="30"/>
          <w:szCs w:val="30"/>
          <w:lang w:val="en-US"/>
          <w14:textFill>
            <w14:solidFill>
              <w14:schemeClr w14:val="tx1"/>
            </w14:solidFill>
          </w14:textFill>
        </w:rPr>
        <w:t>https://basic.hubei.smartedu.cn/hdzx/</w:t>
      </w:r>
      <w:r>
        <w:rPr>
          <w:rFonts w:hint="eastAsia"/>
          <w:bCs/>
          <w:color w:val="000000" w:themeColor="text1"/>
          <w:sz w:val="30"/>
          <w:szCs w:val="30"/>
          <w:lang w:val="en-US"/>
          <w14:textFill>
            <w14:solidFill>
              <w14:schemeClr w14:val="tx1"/>
            </w14:solidFill>
          </w14:textFill>
        </w:rPr>
        <w:fldChar w:fldCharType="end"/>
      </w:r>
      <w:r>
        <w:rPr>
          <w:rFonts w:hint="eastAsia"/>
          <w:bCs/>
          <w:color w:val="000000" w:themeColor="text1"/>
          <w:sz w:val="30"/>
          <w:szCs w:val="30"/>
          <w:lang w:val="en-US"/>
          <w14:textFill>
            <w14:solidFill>
              <w14:schemeClr w14:val="tx1"/>
            </w14:solidFill>
          </w14:textFill>
        </w:rPr>
        <w:t>）报名时打包一并上传。“活动材料包”统一格式，只能使用一级压缩包（即该级压缩包内不能再建文件夹），压缩包命名为“学校名称-作者姓名-队伍名称”。</w:t>
      </w:r>
    </w:p>
    <w:p>
      <w:pPr>
        <w:autoSpaceDE/>
        <w:autoSpaceDN/>
        <w:spacing w:line="400" w:lineRule="exact"/>
        <w:ind w:firstLine="600" w:firstLineChars="200"/>
        <w:jc w:val="both"/>
        <w:rPr>
          <w:bCs/>
          <w:color w:val="000000" w:themeColor="text1"/>
          <w:sz w:val="30"/>
          <w:szCs w:val="30"/>
          <w:lang w:val="en-US"/>
          <w14:textFill>
            <w14:solidFill>
              <w14:schemeClr w14:val="tx1"/>
            </w14:solidFill>
          </w14:textFill>
        </w:rPr>
      </w:pPr>
      <w:r>
        <w:rPr>
          <w:rFonts w:hint="eastAsia"/>
          <w:bCs/>
          <w:color w:val="000000" w:themeColor="text1"/>
          <w:sz w:val="30"/>
          <w:szCs w:val="30"/>
          <w:lang w:val="en-US"/>
          <w14:textFill>
            <w14:solidFill>
              <w14:schemeClr w14:val="tx1"/>
            </w14:solidFill>
          </w14:textFill>
        </w:rPr>
        <w:t>3.《“科创实践类-智能机器人项目”组队报名表》（见附表13）报到湖北中小学智慧教育平台。各参展表样请登录湖北教育信息网（</w:t>
      </w:r>
      <w:r>
        <w:fldChar w:fldCharType="begin"/>
      </w:r>
      <w:r>
        <w:instrText xml:space="preserve"> HYPERLINK "http://www.e21.cn/" </w:instrText>
      </w:r>
      <w:r>
        <w:fldChar w:fldCharType="separate"/>
      </w:r>
      <w:r>
        <w:rPr>
          <w:rFonts w:hint="eastAsia"/>
          <w:bCs/>
          <w:color w:val="000000" w:themeColor="text1"/>
          <w:sz w:val="30"/>
          <w:szCs w:val="30"/>
          <w:lang w:val="en-US"/>
          <w14:textFill>
            <w14:solidFill>
              <w14:schemeClr w14:val="tx1"/>
            </w14:solidFill>
          </w14:textFill>
        </w:rPr>
        <w:t>http://www.e21.cn</w:t>
      </w:r>
      <w:r>
        <w:rPr>
          <w:rFonts w:hint="eastAsia"/>
          <w:bCs/>
          <w:color w:val="000000" w:themeColor="text1"/>
          <w:sz w:val="30"/>
          <w:szCs w:val="30"/>
          <w:lang w:val="en-US"/>
          <w14:textFill>
            <w14:solidFill>
              <w14:schemeClr w14:val="tx1"/>
            </w14:solidFill>
          </w14:textFill>
        </w:rPr>
        <w:fldChar w:fldCharType="end"/>
      </w:r>
      <w:r>
        <w:rPr>
          <w:rFonts w:hint="eastAsia"/>
          <w:bCs/>
          <w:color w:val="000000" w:themeColor="text1"/>
          <w:sz w:val="30"/>
          <w:szCs w:val="30"/>
          <w:lang w:val="en-US"/>
          <w14:textFill>
            <w14:solidFill>
              <w14:schemeClr w14:val="tx1"/>
            </w14:solidFill>
          </w14:textFill>
        </w:rPr>
        <w:t>）“信息化动态”栏目和湖北中小学智慧教育平台（https://basic.hubei.smartedu.cn/hdzx/）查阅、下载。</w:t>
      </w:r>
    </w:p>
    <w:p>
      <w:pPr>
        <w:autoSpaceDE/>
        <w:autoSpaceDN/>
        <w:spacing w:line="400" w:lineRule="exact"/>
        <w:ind w:firstLine="600" w:firstLineChars="200"/>
        <w:jc w:val="both"/>
        <w:rPr>
          <w:bCs/>
          <w:color w:val="000000" w:themeColor="text1"/>
          <w:sz w:val="30"/>
          <w:szCs w:val="30"/>
          <w:lang w:val="en-US"/>
          <w14:textFill>
            <w14:solidFill>
              <w14:schemeClr w14:val="tx1"/>
            </w14:solidFill>
          </w14:textFill>
        </w:rPr>
      </w:pPr>
    </w:p>
    <w:p>
      <w:pPr>
        <w:autoSpaceDE/>
        <w:autoSpaceDN/>
        <w:spacing w:line="400" w:lineRule="exact"/>
        <w:ind w:firstLine="600" w:firstLineChars="200"/>
        <w:jc w:val="both"/>
        <w:rPr>
          <w:bCs/>
          <w:color w:val="000000" w:themeColor="text1"/>
          <w:sz w:val="30"/>
          <w:szCs w:val="30"/>
          <w:lang w:val="en-US"/>
          <w14:textFill>
            <w14:solidFill>
              <w14:schemeClr w14:val="tx1"/>
            </w14:solidFill>
          </w14:textFill>
        </w:rPr>
        <w:sectPr>
          <w:footerReference r:id="rId14" w:type="first"/>
          <w:headerReference r:id="rId12" w:type="default"/>
          <w:footerReference r:id="rId13" w:type="default"/>
          <w:footnotePr>
            <w:pos w:val="beneathText"/>
            <w:numRestart w:val="eachPage"/>
          </w:footnotePr>
          <w:pgSz w:w="11906" w:h="16838"/>
          <w:pgMar w:top="1440" w:right="1797" w:bottom="1440" w:left="1797" w:header="851" w:footer="992" w:gutter="0"/>
          <w:pgNumType w:fmt="numberInDash" w:chapStyle="1"/>
          <w:cols w:space="720" w:num="1"/>
          <w:titlePg/>
          <w:docGrid w:type="lines" w:linePitch="312" w:charSpace="0"/>
        </w:sectPr>
      </w:pPr>
    </w:p>
    <w:p>
      <w:pPr>
        <w:adjustRightInd w:val="0"/>
        <w:snapToGrid w:val="0"/>
        <w:rPr>
          <w:rFonts w:ascii="黑体" w:hAnsi="黑体" w:eastAsia="黑体"/>
          <w:color w:val="000000" w:themeColor="text1"/>
          <w:sz w:val="32"/>
          <w:szCs w:val="32"/>
          <w:lang w:val="en-US"/>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附表1</w:t>
      </w:r>
      <w:r>
        <w:rPr>
          <w:rFonts w:hint="eastAsia" w:ascii="黑体" w:hAnsi="黑体" w:eastAsia="黑体"/>
          <w:color w:val="000000" w:themeColor="text1"/>
          <w:sz w:val="32"/>
          <w:szCs w:val="32"/>
          <w:lang w:val="en-US"/>
          <w14:textFill>
            <w14:solidFill>
              <w14:schemeClr w14:val="tx1"/>
            </w14:solidFill>
          </w14:textFill>
        </w:rPr>
        <w:t>2</w:t>
      </w:r>
    </w:p>
    <w:p>
      <w:pPr>
        <w:autoSpaceDE/>
        <w:autoSpaceDN/>
        <w:spacing w:line="500" w:lineRule="exact"/>
        <w:jc w:val="center"/>
        <w:rPr>
          <w:rFonts w:hint="eastAsia" w:ascii="方正小标宋简体" w:hAnsi="宋体" w:eastAsia="方正小标宋简体" w:cs="宋体"/>
          <w:bCs/>
          <w:color w:val="000000" w:themeColor="text1"/>
          <w:kern w:val="2"/>
          <w:sz w:val="36"/>
          <w:szCs w:val="36"/>
          <w:lang w:val="en-US" w:bidi="ar-SA"/>
          <w14:textFill>
            <w14:solidFill>
              <w14:schemeClr w14:val="tx1"/>
            </w14:solidFill>
          </w14:textFill>
        </w:rPr>
      </w:pPr>
      <w:r>
        <w:rPr>
          <w:rFonts w:hint="eastAsia" w:ascii="方正小标宋简体" w:hAnsi="宋体" w:eastAsia="方正小标宋简体" w:cs="宋体"/>
          <w:bCs/>
          <w:color w:val="000000" w:themeColor="text1"/>
          <w:kern w:val="2"/>
          <w:sz w:val="36"/>
          <w:szCs w:val="36"/>
          <w:lang w:val="en-US" w:bidi="ar-SA"/>
          <w14:textFill>
            <w14:solidFill>
              <w14:schemeClr w14:val="tx1"/>
            </w14:solidFill>
          </w14:textFill>
        </w:rPr>
        <w:t>2024年鄂州市学生数字素养提升实践活动</w:t>
      </w:r>
    </w:p>
    <w:p>
      <w:pPr>
        <w:spacing w:line="500" w:lineRule="exact"/>
        <w:jc w:val="center"/>
        <w:rPr>
          <w:rFonts w:ascii="宋体" w:hAnsi="宋体" w:cs="宋体"/>
          <w:b/>
          <w:bCs/>
          <w:color w:val="000000" w:themeColor="text1"/>
          <w:sz w:val="32"/>
          <w:szCs w:val="32"/>
          <w14:textFill>
            <w14:solidFill>
              <w14:schemeClr w14:val="tx1"/>
            </w14:solidFill>
          </w14:textFill>
        </w:rPr>
      </w:pPr>
      <w:r>
        <w:rPr>
          <w:rFonts w:hint="eastAsia" w:ascii="方正小标宋简体" w:hAnsi="宋体" w:eastAsia="方正小标宋简体" w:cs="宋体"/>
          <w:bCs/>
          <w:color w:val="000000" w:themeColor="text1"/>
          <w:sz w:val="36"/>
          <w:szCs w:val="36"/>
          <w14:textFill>
            <w14:solidFill>
              <w14:schemeClr w14:val="tx1"/>
            </w14:solidFill>
          </w14:textFill>
        </w:rPr>
        <w:t>交流展示名单（</w:t>
      </w:r>
      <w:r>
        <w:rPr>
          <w:rFonts w:hint="eastAsia" w:ascii="方正小标宋简体" w:hAnsi="宋体" w:eastAsia="方正小标宋简体" w:cs="宋体"/>
          <w:bCs/>
          <w:color w:val="000000" w:themeColor="text1"/>
          <w:sz w:val="36"/>
          <w:szCs w:val="36"/>
          <w:lang w:val="en-US"/>
          <w14:textFill>
            <w14:solidFill>
              <w14:schemeClr w14:val="tx1"/>
            </w14:solidFill>
          </w14:textFill>
        </w:rPr>
        <w:t>科创实践类—智能</w:t>
      </w:r>
      <w:r>
        <w:rPr>
          <w:rFonts w:hint="eastAsia" w:ascii="方正小标宋简体" w:hAnsi="宋体" w:eastAsia="方正小标宋简体" w:cs="宋体"/>
          <w:bCs/>
          <w:color w:val="000000" w:themeColor="text1"/>
          <w:sz w:val="36"/>
          <w:szCs w:val="36"/>
          <w14:textFill>
            <w14:solidFill>
              <w14:schemeClr w14:val="tx1"/>
            </w14:solidFill>
          </w14:textFill>
        </w:rPr>
        <w:t>机器人项目）</w:t>
      </w:r>
    </w:p>
    <w:p>
      <w:pPr>
        <w:widowControl/>
        <w:kinsoku w:val="0"/>
        <w:adjustRightInd w:val="0"/>
        <w:snapToGrid w:val="0"/>
        <w:spacing w:line="360" w:lineRule="exact"/>
        <w:textAlignment w:val="baseline"/>
        <w:rPr>
          <w:color w:val="000000" w:themeColor="text1"/>
          <w:sz w:val="24"/>
          <w:szCs w:val="24"/>
          <w14:textFill>
            <w14:solidFill>
              <w14:schemeClr w14:val="tx1"/>
            </w14:solidFill>
          </w14:textFill>
        </w:rPr>
      </w:pPr>
      <w:r>
        <w:rPr>
          <w:rFonts w:hint="eastAsia" w:ascii="宋体" w:hAnsi="宋体"/>
          <w:b/>
          <w:color w:val="000000" w:themeColor="text1"/>
          <w:sz w:val="24"/>
          <w:szCs w:val="24"/>
          <w:lang w:val="en-US"/>
          <w14:textFill>
            <w14:solidFill>
              <w14:schemeClr w14:val="tx1"/>
            </w14:solidFill>
          </w14:textFill>
        </w:rPr>
        <w:t>区校</w:t>
      </w:r>
      <w:r>
        <w:rPr>
          <w:rFonts w:hint="eastAsia" w:ascii="宋体" w:hAnsi="宋体"/>
          <w:b/>
          <w:color w:val="000000" w:themeColor="text1"/>
          <w:sz w:val="24"/>
          <w:szCs w:val="24"/>
          <w14:textFill>
            <w14:solidFill>
              <w14:schemeClr w14:val="tx1"/>
            </w14:solidFill>
          </w14:textFill>
        </w:rPr>
        <w:t>盖章：</w:t>
      </w:r>
      <w:r>
        <w:rPr>
          <w:rFonts w:hint="eastAsia"/>
          <w:bCs/>
          <w:color w:val="000000" w:themeColor="text1"/>
          <w:sz w:val="24"/>
          <w:szCs w:val="24"/>
          <w14:textFill>
            <w14:solidFill>
              <w14:schemeClr w14:val="tx1"/>
            </w14:solidFill>
          </w14:textFill>
        </w:rPr>
        <w:t>该表格可从平台导出整理后，</w:t>
      </w:r>
      <w:r>
        <w:rPr>
          <w:rFonts w:hint="eastAsia"/>
          <w:bCs/>
          <w:color w:val="000000" w:themeColor="text1"/>
          <w:sz w:val="24"/>
          <w:szCs w:val="24"/>
          <w:lang w:val="en-US"/>
          <w14:textFill>
            <w14:solidFill>
              <w14:schemeClr w14:val="tx1"/>
            </w14:solidFill>
          </w14:textFill>
        </w:rPr>
        <w:t>盖章后</w:t>
      </w:r>
      <w:r>
        <w:rPr>
          <w:rFonts w:hint="eastAsia"/>
          <w:bCs/>
          <w:color w:val="000000" w:themeColor="text1"/>
          <w:sz w:val="24"/>
          <w:szCs w:val="24"/>
          <w14:textFill>
            <w14:solidFill>
              <w14:schemeClr w14:val="tx1"/>
            </w14:solidFill>
          </w14:textFill>
        </w:rPr>
        <w:t>通过电子邮件报送。</w:t>
      </w:r>
    </w:p>
    <w:tbl>
      <w:tblPr>
        <w:tblStyle w:val="11"/>
        <w:tblW w:w="55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3047"/>
        <w:gridCol w:w="1319"/>
        <w:gridCol w:w="554"/>
        <w:gridCol w:w="1201"/>
        <w:gridCol w:w="1695"/>
        <w:gridCol w:w="539"/>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组别</w:t>
            </w:r>
          </w:p>
        </w:tc>
        <w:tc>
          <w:tcPr>
            <w:tcW w:w="1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w:t>
            </w:r>
            <w:r>
              <w:rPr>
                <w:rFonts w:hint="eastAsia" w:ascii="宋体" w:hAnsi="宋体" w:eastAsia="宋体" w:cs="宋体"/>
                <w:color w:val="000000" w:themeColor="text1"/>
                <w:sz w:val="24"/>
                <w:szCs w:val="24"/>
                <w:lang w:val="en-US"/>
                <w14:textFill>
                  <w14:solidFill>
                    <w14:schemeClr w14:val="tx1"/>
                  </w14:solidFill>
                </w14:textFill>
              </w:rPr>
              <w:t>加</w:t>
            </w:r>
            <w:r>
              <w:rPr>
                <w:rFonts w:hint="eastAsia" w:ascii="宋体" w:hAnsi="宋体" w:eastAsia="宋体" w:cs="宋体"/>
                <w:color w:val="000000" w:themeColor="text1"/>
                <w:sz w:val="24"/>
                <w:szCs w:val="24"/>
                <w14:textFill>
                  <w14:solidFill>
                    <w14:schemeClr w14:val="tx1"/>
                  </w14:solidFill>
                </w14:textFill>
              </w:rPr>
              <w:t>项目</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队员姓名</w:t>
            </w: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591" w:type="pct"/>
            <w:tcBorders>
              <w:top w:val="single" w:color="auto" w:sz="4" w:space="0"/>
              <w:left w:val="single" w:color="auto" w:sz="4" w:space="0"/>
              <w:bottom w:val="single" w:color="auto" w:sz="4" w:space="0"/>
              <w:right w:val="single" w:color="auto" w:sz="4" w:space="0"/>
            </w:tcBorders>
            <w:vAlign w:val="center"/>
          </w:tcPr>
          <w:p>
            <w:pPr>
              <w:autoSpaceDE/>
              <w:autoSpaceDN/>
              <w:spacing w:line="440" w:lineRule="exact"/>
              <w:jc w:val="center"/>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队伍名称</w:t>
            </w:r>
          </w:p>
        </w:tc>
        <w:tc>
          <w:tcPr>
            <w:tcW w:w="835" w:type="pct"/>
            <w:tcBorders>
              <w:top w:val="single" w:color="auto" w:sz="4" w:space="0"/>
              <w:left w:val="single" w:color="auto" w:sz="4" w:space="0"/>
              <w:bottom w:val="single" w:color="auto" w:sz="4" w:space="0"/>
              <w:right w:val="single" w:color="auto" w:sz="4" w:space="0"/>
            </w:tcBorders>
            <w:vAlign w:val="center"/>
          </w:tcPr>
          <w:p>
            <w:pPr>
              <w:autoSpaceDE/>
              <w:autoSpaceDN/>
              <w:spacing w:line="440" w:lineRule="exact"/>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学籍所在学校</w:t>
            </w: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年级</w:t>
            </w:r>
          </w:p>
        </w:tc>
        <w:tc>
          <w:tcPr>
            <w:tcW w:w="606" w:type="pct"/>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73" w:type="pct"/>
            <w:vMerge w:val="restart"/>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小</w:t>
            </w:r>
          </w:p>
          <w:p>
            <w:pPr>
              <w:spacing w:line="440" w:lineRule="exact"/>
              <w:jc w:val="center"/>
              <w:rPr>
                <w:rFonts w:ascii="宋体" w:hAnsi="宋体"/>
                <w:bCs/>
                <w:color w:val="000000" w:themeColor="text1"/>
                <w:sz w:val="24"/>
                <w:szCs w:val="24"/>
                <w14:textFill>
                  <w14:solidFill>
                    <w14:schemeClr w14:val="tx1"/>
                  </w14:solidFill>
                </w14:textFill>
              </w:rPr>
            </w:pPr>
          </w:p>
          <w:p>
            <w:pPr>
              <w:spacing w:line="440" w:lineRule="exact"/>
              <w:jc w:val="center"/>
              <w:rPr>
                <w:rFonts w:ascii="宋体" w:hAnsi="宋体"/>
                <w:bCs/>
                <w:color w:val="000000" w:themeColor="text1"/>
                <w:sz w:val="24"/>
                <w:szCs w:val="24"/>
                <w14:textFill>
                  <w14:solidFill>
                    <w14:schemeClr w14:val="tx1"/>
                  </w14:solidFill>
                </w14:textFill>
              </w:rPr>
            </w:pPr>
          </w:p>
          <w:p>
            <w:pPr>
              <w:spacing w:line="44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学</w:t>
            </w:r>
          </w:p>
        </w:tc>
        <w:tc>
          <w:tcPr>
            <w:tcW w:w="1501"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 w:val="16"/>
                <w:szCs w:val="16"/>
                <w:highlight w:val="yellow"/>
                <w14:textFill>
                  <w14:solidFill>
                    <w14:schemeClr w14:val="tx1"/>
                  </w14:solidFill>
                </w14:textFill>
              </w:rPr>
            </w:pPr>
            <w:r>
              <w:rPr>
                <w:color w:val="000000" w:themeColor="text1"/>
                <w:sz w:val="21"/>
                <w:szCs w:val="21"/>
                <w:lang w:val="en-US" w:bidi="ar"/>
                <w14:textFill>
                  <w14:solidFill>
                    <w14:schemeClr w14:val="tx1"/>
                  </w14:solidFill>
                </w14:textFill>
              </w:rPr>
              <w:t>双足</w:t>
            </w:r>
            <w:r>
              <w:rPr>
                <w:rFonts w:hint="eastAsia"/>
                <w:color w:val="000000" w:themeColor="text1"/>
                <w:sz w:val="21"/>
                <w:szCs w:val="21"/>
                <w:lang w:val="en-US" w:bidi="ar"/>
                <w14:textFill>
                  <w14:solidFill>
                    <w14:schemeClr w14:val="tx1"/>
                  </w14:solidFill>
                </w14:textFill>
              </w:rPr>
              <w:t>、仿生</w:t>
            </w:r>
            <w:r>
              <w:rPr>
                <w:color w:val="000000" w:themeColor="text1"/>
                <w:sz w:val="21"/>
                <w:szCs w:val="21"/>
                <w:lang w:val="en-US" w:bidi="ar"/>
                <w14:textFill>
                  <w14:solidFill>
                    <w14:schemeClr w14:val="tx1"/>
                  </w14:solidFill>
                </w14:textFill>
              </w:rPr>
              <w:t>机器人</w:t>
            </w:r>
            <w:r>
              <w:rPr>
                <w:rFonts w:hint="eastAsia"/>
                <w:color w:val="000000" w:themeColor="text1"/>
                <w:sz w:val="21"/>
                <w:szCs w:val="21"/>
                <w:lang w:val="en-US" w:bidi="ar"/>
                <w14:textFill>
                  <w14:solidFill>
                    <w14:schemeClr w14:val="tx1"/>
                  </w14:solidFill>
                </w14:textFill>
              </w:rPr>
              <w:t xml:space="preserve">   （A类）</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 w:val="15"/>
                <w:szCs w:val="15"/>
                <w:highlight w:val="yellow"/>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 w:val="15"/>
                <w:szCs w:val="15"/>
                <w:highlight w:val="yellow"/>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 w:val="15"/>
                <w:szCs w:val="15"/>
                <w:highlight w:val="yellow"/>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 w:val="15"/>
                <w:szCs w:val="15"/>
                <w:highlight w:val="yellow"/>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 w:val="15"/>
                <w:szCs w:val="15"/>
                <w:highlight w:val="yellow"/>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 w:val="15"/>
                <w:szCs w:val="15"/>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highlight w:val="yellow"/>
                <w14:textFill>
                  <w14:solidFill>
                    <w14:schemeClr w14:val="tx1"/>
                  </w14:solidFill>
                </w14:textFill>
              </w:rPr>
            </w:pPr>
            <w:r>
              <w:rPr>
                <w:color w:val="000000" w:themeColor="text1"/>
                <w:lang w:val="en-US" w:bidi="ar"/>
                <w14:textFill>
                  <w14:solidFill>
                    <w14:schemeClr w14:val="tx1"/>
                  </w14:solidFill>
                </w14:textFill>
              </w:rPr>
              <w:t>轮式</w:t>
            </w:r>
            <w:r>
              <w:rPr>
                <w:rFonts w:hint="eastAsia"/>
                <w:color w:val="000000" w:themeColor="text1"/>
                <w:lang w:val="en-US" w:bidi="ar"/>
                <w14:textFill>
                  <w14:solidFill>
                    <w14:schemeClr w14:val="tx1"/>
                  </w14:solidFill>
                </w14:textFill>
              </w:rPr>
              <w:t>、</w:t>
            </w:r>
            <w:r>
              <w:rPr>
                <w:color w:val="000000" w:themeColor="text1"/>
                <w:lang w:val="en-US" w:bidi="ar"/>
                <w14:textFill>
                  <w14:solidFill>
                    <w14:schemeClr w14:val="tx1"/>
                  </w14:solidFill>
                </w14:textFill>
              </w:rPr>
              <w:t>履带机器人</w:t>
            </w:r>
            <w:r>
              <w:rPr>
                <w:rFonts w:hint="eastAsia"/>
                <w:color w:val="000000" w:themeColor="text1"/>
                <w:lang w:val="en-US" w:bidi="ar"/>
                <w14:textFill>
                  <w14:solidFill>
                    <w14:schemeClr w14:val="tx1"/>
                  </w14:solidFill>
                </w14:textFill>
              </w:rPr>
              <w:t xml:space="preserve">  （B类）</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yellow"/>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yellow"/>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yellow"/>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yellow"/>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yellow"/>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highlight w:val="yellow"/>
                <w14:textFill>
                  <w14:solidFill>
                    <w14:schemeClr w14:val="tx1"/>
                  </w14:solidFill>
                </w14:textFill>
              </w:rPr>
            </w:pPr>
            <w:r>
              <w:rPr>
                <w:color w:val="000000" w:themeColor="text1"/>
                <w:lang w:val="en-US" w:bidi="ar"/>
                <w14:textFill>
                  <w14:solidFill>
                    <w14:schemeClr w14:val="tx1"/>
                  </w14:solidFill>
                </w14:textFill>
              </w:rPr>
              <w:t>编程控制飞行机器人</w:t>
            </w:r>
            <w:r>
              <w:rPr>
                <w:rFonts w:hint="eastAsia"/>
                <w:color w:val="000000" w:themeColor="text1"/>
                <w:lang w:val="en-US" w:bidi="ar"/>
                <w14:textFill>
                  <w14:solidFill>
                    <w14:schemeClr w14:val="tx1"/>
                  </w14:solidFill>
                </w14:textFill>
              </w:rPr>
              <w:t>（C类）</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yellow"/>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yellow"/>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yellow"/>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yellow"/>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yellow"/>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超级轨迹</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天工挑战赛</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编程无人机</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AI</w:t>
            </w:r>
            <w:r>
              <w:rPr>
                <w:rFonts w:hint="eastAsia"/>
                <w:color w:val="000000" w:themeColor="text1"/>
                <w:sz w:val="24"/>
                <w:szCs w:val="24"/>
                <w:lang w:val="en-US" w:eastAsia="zh" w:bidi="ar"/>
                <w14:textFill>
                  <w14:solidFill>
                    <w14:schemeClr w14:val="tx1"/>
                  </w14:solidFill>
                </w14:textFill>
              </w:rPr>
              <w:t>oT</w:t>
            </w:r>
            <w:r>
              <w:rPr>
                <w:rFonts w:hint="eastAsia"/>
                <w:color w:val="000000" w:themeColor="text1"/>
                <w:sz w:val="24"/>
                <w:szCs w:val="24"/>
                <w:lang w:val="en-US" w:bidi="ar"/>
                <w14:textFill>
                  <w14:solidFill>
                    <w14:schemeClr w14:val="tx1"/>
                  </w14:solidFill>
                </w14:textFill>
              </w:rPr>
              <w:t>海洋保护</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星际探索</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3" w:type="pct"/>
            <w:vMerge w:val="continue"/>
            <w:tcBorders>
              <w:left w:val="single" w:color="auto" w:sz="4" w:space="0"/>
              <w:bottom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麦克比特运动会</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73" w:type="pct"/>
            <w:vMerge w:val="restart"/>
            <w:tcBorders>
              <w:top w:val="single" w:color="auto" w:sz="4" w:space="0"/>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初</w:t>
            </w:r>
          </w:p>
          <w:p>
            <w:pPr>
              <w:spacing w:line="440" w:lineRule="exact"/>
              <w:jc w:val="center"/>
              <w:rPr>
                <w:rFonts w:ascii="宋体" w:hAnsi="宋体"/>
                <w:bCs/>
                <w:color w:val="000000" w:themeColor="text1"/>
                <w:sz w:val="24"/>
                <w:szCs w:val="24"/>
                <w14:textFill>
                  <w14:solidFill>
                    <w14:schemeClr w14:val="tx1"/>
                  </w14:solidFill>
                </w14:textFill>
              </w:rPr>
            </w:pPr>
          </w:p>
          <w:p>
            <w:pPr>
              <w:spacing w:line="440" w:lineRule="exact"/>
              <w:jc w:val="center"/>
              <w:rPr>
                <w:rFonts w:ascii="宋体" w:hAnsi="宋体"/>
                <w:bCs/>
                <w:color w:val="000000" w:themeColor="text1"/>
                <w:sz w:val="24"/>
                <w:szCs w:val="24"/>
                <w14:textFill>
                  <w14:solidFill>
                    <w14:schemeClr w14:val="tx1"/>
                  </w14:solidFill>
                </w14:textFill>
              </w:rPr>
            </w:pPr>
          </w:p>
          <w:p>
            <w:pPr>
              <w:spacing w:line="44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w:t>
            </w:r>
          </w:p>
        </w:tc>
        <w:tc>
          <w:tcPr>
            <w:tcW w:w="150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themeColor="text1"/>
                <w:kern w:val="2"/>
                <w:highlight w:val="yellow"/>
                <w:lang w:val="en-US" w:bidi="ar-SA"/>
                <w14:textFill>
                  <w14:solidFill>
                    <w14:schemeClr w14:val="tx1"/>
                  </w14:solidFill>
                </w14:textFill>
              </w:rPr>
            </w:pPr>
            <w:r>
              <w:rPr>
                <w:color w:val="000000" w:themeColor="text1"/>
                <w:lang w:val="en-US" w:bidi="ar"/>
                <w14:textFill>
                  <w14:solidFill>
                    <w14:schemeClr w14:val="tx1"/>
                  </w14:solidFill>
                </w14:textFill>
              </w:rPr>
              <w:t>双足</w:t>
            </w:r>
            <w:r>
              <w:rPr>
                <w:rFonts w:hint="eastAsia"/>
                <w:color w:val="000000" w:themeColor="text1"/>
                <w:lang w:val="en-US" w:bidi="ar"/>
                <w14:textFill>
                  <w14:solidFill>
                    <w14:schemeClr w14:val="tx1"/>
                  </w14:solidFill>
                </w14:textFill>
              </w:rPr>
              <w:t>、仿生</w:t>
            </w:r>
            <w:r>
              <w:rPr>
                <w:color w:val="000000" w:themeColor="text1"/>
                <w:lang w:val="en-US" w:bidi="ar"/>
                <w14:textFill>
                  <w14:solidFill>
                    <w14:schemeClr w14:val="tx1"/>
                  </w14:solidFill>
                </w14:textFill>
              </w:rPr>
              <w:t>机器人</w:t>
            </w:r>
            <w:r>
              <w:rPr>
                <w:rFonts w:hint="eastAsia"/>
                <w:color w:val="000000" w:themeColor="text1"/>
                <w:lang w:val="en-US" w:bidi="ar"/>
                <w14:textFill>
                  <w14:solidFill>
                    <w14:schemeClr w14:val="tx1"/>
                  </w14:solidFill>
                </w14:textFill>
              </w:rPr>
              <w:t xml:space="preserve">  （A类）</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themeColor="text1"/>
                <w:kern w:val="2"/>
                <w:highlight w:val="yellow"/>
                <w:lang w:val="en-US" w:bidi="ar-SA"/>
                <w14:textFill>
                  <w14:solidFill>
                    <w14:schemeClr w14:val="tx1"/>
                  </w14:solidFill>
                </w14:textFill>
              </w:rPr>
            </w:pPr>
            <w:r>
              <w:rPr>
                <w:color w:val="000000" w:themeColor="text1"/>
                <w:lang w:val="en-US" w:bidi="ar"/>
                <w14:textFill>
                  <w14:solidFill>
                    <w14:schemeClr w14:val="tx1"/>
                  </w14:solidFill>
                </w14:textFill>
              </w:rPr>
              <w:t>轮式</w:t>
            </w:r>
            <w:r>
              <w:rPr>
                <w:rFonts w:hint="eastAsia"/>
                <w:color w:val="000000" w:themeColor="text1"/>
                <w:lang w:val="en-US" w:bidi="ar"/>
                <w14:textFill>
                  <w14:solidFill>
                    <w14:schemeClr w14:val="tx1"/>
                  </w14:solidFill>
                </w14:textFill>
              </w:rPr>
              <w:t>、</w:t>
            </w:r>
            <w:r>
              <w:rPr>
                <w:color w:val="000000" w:themeColor="text1"/>
                <w:lang w:val="en-US" w:bidi="ar"/>
                <w14:textFill>
                  <w14:solidFill>
                    <w14:schemeClr w14:val="tx1"/>
                  </w14:solidFill>
                </w14:textFill>
              </w:rPr>
              <w:t>履带机器人</w:t>
            </w:r>
            <w:r>
              <w:rPr>
                <w:rFonts w:hint="eastAsia"/>
                <w:color w:val="000000" w:themeColor="text1"/>
                <w:lang w:val="en-US" w:bidi="ar"/>
                <w14:textFill>
                  <w14:solidFill>
                    <w14:schemeClr w14:val="tx1"/>
                  </w14:solidFill>
                </w14:textFill>
              </w:rPr>
              <w:t xml:space="preserve">  （B类）</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themeColor="text1"/>
                <w:kern w:val="2"/>
                <w:highlight w:val="yellow"/>
                <w:lang w:val="en-US" w:bidi="ar-SA"/>
                <w14:textFill>
                  <w14:solidFill>
                    <w14:schemeClr w14:val="tx1"/>
                  </w14:solidFill>
                </w14:textFill>
              </w:rPr>
            </w:pPr>
            <w:r>
              <w:rPr>
                <w:color w:val="000000" w:themeColor="text1"/>
                <w:lang w:val="en-US" w:bidi="ar"/>
                <w14:textFill>
                  <w14:solidFill>
                    <w14:schemeClr w14:val="tx1"/>
                  </w14:solidFill>
                </w14:textFill>
              </w:rPr>
              <w:t>编程控制飞行机器人</w:t>
            </w:r>
            <w:r>
              <w:rPr>
                <w:rFonts w:hint="eastAsia"/>
                <w:color w:val="000000" w:themeColor="text1"/>
                <w:lang w:val="en-US" w:bidi="ar"/>
                <w14:textFill>
                  <w14:solidFill>
                    <w14:schemeClr w14:val="tx1"/>
                  </w14:solidFill>
                </w14:textFill>
              </w:rPr>
              <w:t>（C类）</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超级轨迹</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天工挑战赛</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编程无人机</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AI</w:t>
            </w:r>
            <w:r>
              <w:rPr>
                <w:rFonts w:hint="eastAsia"/>
                <w:color w:val="000000" w:themeColor="text1"/>
                <w:sz w:val="24"/>
                <w:szCs w:val="24"/>
                <w:lang w:val="en-US" w:eastAsia="zh" w:bidi="ar"/>
                <w14:textFill>
                  <w14:solidFill>
                    <w14:schemeClr w14:val="tx1"/>
                  </w14:solidFill>
                </w14:textFill>
              </w:rPr>
              <w:t>oT</w:t>
            </w:r>
            <w:r>
              <w:rPr>
                <w:rFonts w:hint="eastAsia"/>
                <w:color w:val="000000" w:themeColor="text1"/>
                <w:sz w:val="24"/>
                <w:szCs w:val="24"/>
                <w:lang w:val="en-US" w:bidi="ar"/>
                <w14:textFill>
                  <w14:solidFill>
                    <w14:schemeClr w14:val="tx1"/>
                  </w14:solidFill>
                </w14:textFill>
              </w:rPr>
              <w:t>海洋保护</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星际探索</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麦克比特运动会</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73" w:type="pct"/>
            <w:vMerge w:val="restart"/>
            <w:tcBorders>
              <w:top w:val="single" w:color="auto" w:sz="4" w:space="0"/>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p>
            <w:pPr>
              <w:spacing w:line="44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高</w:t>
            </w:r>
          </w:p>
          <w:p>
            <w:pPr>
              <w:spacing w:line="440" w:lineRule="exact"/>
              <w:jc w:val="center"/>
              <w:rPr>
                <w:rFonts w:ascii="宋体" w:hAnsi="宋体"/>
                <w:bCs/>
                <w:color w:val="000000" w:themeColor="text1"/>
                <w:sz w:val="24"/>
                <w:szCs w:val="24"/>
                <w14:textFill>
                  <w14:solidFill>
                    <w14:schemeClr w14:val="tx1"/>
                  </w14:solidFill>
                </w14:textFill>
              </w:rPr>
            </w:pPr>
          </w:p>
          <w:p>
            <w:pPr>
              <w:spacing w:line="440" w:lineRule="exact"/>
              <w:jc w:val="center"/>
              <w:rPr>
                <w:rFonts w:ascii="宋体" w:hAnsi="宋体"/>
                <w:bCs/>
                <w:color w:val="000000" w:themeColor="text1"/>
                <w:sz w:val="24"/>
                <w:szCs w:val="24"/>
                <w14:textFill>
                  <w14:solidFill>
                    <w14:schemeClr w14:val="tx1"/>
                  </w14:solidFill>
                </w14:textFill>
              </w:rPr>
            </w:pPr>
          </w:p>
          <w:p>
            <w:pPr>
              <w:spacing w:line="44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w:t>
            </w:r>
          </w:p>
        </w:tc>
        <w:tc>
          <w:tcPr>
            <w:tcW w:w="150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themeColor="text1"/>
                <w:kern w:val="2"/>
                <w:highlight w:val="yellow"/>
                <w:lang w:val="en-US" w:bidi="ar-SA"/>
                <w14:textFill>
                  <w14:solidFill>
                    <w14:schemeClr w14:val="tx1"/>
                  </w14:solidFill>
                </w14:textFill>
              </w:rPr>
            </w:pPr>
            <w:r>
              <w:rPr>
                <w:color w:val="000000" w:themeColor="text1"/>
                <w:lang w:val="en-US" w:bidi="ar"/>
                <w14:textFill>
                  <w14:solidFill>
                    <w14:schemeClr w14:val="tx1"/>
                  </w14:solidFill>
                </w14:textFill>
              </w:rPr>
              <w:t>双足</w:t>
            </w:r>
            <w:r>
              <w:rPr>
                <w:rFonts w:hint="eastAsia"/>
                <w:color w:val="000000" w:themeColor="text1"/>
                <w:lang w:val="en-US" w:bidi="ar"/>
                <w14:textFill>
                  <w14:solidFill>
                    <w14:schemeClr w14:val="tx1"/>
                  </w14:solidFill>
                </w14:textFill>
              </w:rPr>
              <w:t>、仿生</w:t>
            </w:r>
            <w:r>
              <w:rPr>
                <w:color w:val="000000" w:themeColor="text1"/>
                <w:lang w:val="en-US" w:bidi="ar"/>
                <w14:textFill>
                  <w14:solidFill>
                    <w14:schemeClr w14:val="tx1"/>
                  </w14:solidFill>
                </w14:textFill>
              </w:rPr>
              <w:t>机器人</w:t>
            </w:r>
            <w:r>
              <w:rPr>
                <w:rFonts w:hint="eastAsia"/>
                <w:color w:val="000000" w:themeColor="text1"/>
                <w:lang w:val="en-US" w:bidi="ar"/>
                <w14:textFill>
                  <w14:solidFill>
                    <w14:schemeClr w14:val="tx1"/>
                  </w14:solidFill>
                </w14:textFill>
              </w:rPr>
              <w:t xml:space="preserve">  （A类）</w:t>
            </w:r>
          </w:p>
        </w:tc>
        <w:tc>
          <w:tcPr>
            <w:tcW w:w="650"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themeColor="text1"/>
                <w:kern w:val="2"/>
                <w:highlight w:val="yellow"/>
                <w:lang w:val="en-US" w:bidi="ar-SA"/>
                <w14:textFill>
                  <w14:solidFill>
                    <w14:schemeClr w14:val="tx1"/>
                  </w14:solidFill>
                </w14:textFill>
              </w:rPr>
            </w:pPr>
            <w:r>
              <w:rPr>
                <w:color w:val="000000" w:themeColor="text1"/>
                <w:lang w:val="en-US" w:bidi="ar"/>
                <w14:textFill>
                  <w14:solidFill>
                    <w14:schemeClr w14:val="tx1"/>
                  </w14:solidFill>
                </w14:textFill>
              </w:rPr>
              <w:t>轮式</w:t>
            </w:r>
            <w:r>
              <w:rPr>
                <w:rFonts w:hint="eastAsia"/>
                <w:color w:val="000000" w:themeColor="text1"/>
                <w:lang w:val="en-US" w:bidi="ar"/>
                <w14:textFill>
                  <w14:solidFill>
                    <w14:schemeClr w14:val="tx1"/>
                  </w14:solidFill>
                </w14:textFill>
              </w:rPr>
              <w:t>、</w:t>
            </w:r>
            <w:r>
              <w:rPr>
                <w:color w:val="000000" w:themeColor="text1"/>
                <w:lang w:val="en-US" w:bidi="ar"/>
                <w14:textFill>
                  <w14:solidFill>
                    <w14:schemeClr w14:val="tx1"/>
                  </w14:solidFill>
                </w14:textFill>
              </w:rPr>
              <w:t>履带机器人</w:t>
            </w:r>
            <w:r>
              <w:rPr>
                <w:rFonts w:hint="eastAsia"/>
                <w:color w:val="000000" w:themeColor="text1"/>
                <w:lang w:val="en-US" w:bidi="ar"/>
                <w14:textFill>
                  <w14:solidFill>
                    <w14:schemeClr w14:val="tx1"/>
                  </w14:solidFill>
                </w14:textFill>
              </w:rPr>
              <w:t xml:space="preserve">  （B类）</w:t>
            </w:r>
          </w:p>
        </w:tc>
        <w:tc>
          <w:tcPr>
            <w:tcW w:w="650"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color w:val="000000" w:themeColor="text1"/>
                <w:kern w:val="2"/>
                <w:highlight w:val="yellow"/>
                <w:lang w:val="en-US" w:bidi="ar-SA"/>
                <w14:textFill>
                  <w14:solidFill>
                    <w14:schemeClr w14:val="tx1"/>
                  </w14:solidFill>
                </w14:textFill>
              </w:rPr>
            </w:pPr>
            <w:r>
              <w:rPr>
                <w:color w:val="000000" w:themeColor="text1"/>
                <w:lang w:val="en-US" w:bidi="ar"/>
                <w14:textFill>
                  <w14:solidFill>
                    <w14:schemeClr w14:val="tx1"/>
                  </w14:solidFill>
                </w14:textFill>
              </w:rPr>
              <w:t>编程控制飞行机器人</w:t>
            </w:r>
            <w:r>
              <w:rPr>
                <w:rFonts w:hint="eastAsia"/>
                <w:color w:val="000000" w:themeColor="text1"/>
                <w:lang w:val="en-US" w:bidi="ar"/>
                <w14:textFill>
                  <w14:solidFill>
                    <w14:schemeClr w14:val="tx1"/>
                  </w14:solidFill>
                </w14:textFill>
              </w:rPr>
              <w:t>（C类）</w:t>
            </w:r>
          </w:p>
        </w:tc>
        <w:tc>
          <w:tcPr>
            <w:tcW w:w="650"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超级轨迹</w:t>
            </w:r>
          </w:p>
        </w:tc>
        <w:tc>
          <w:tcPr>
            <w:tcW w:w="650"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天工挑战赛</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编程无人机</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AI</w:t>
            </w:r>
            <w:r>
              <w:rPr>
                <w:rFonts w:hint="eastAsia"/>
                <w:color w:val="000000" w:themeColor="text1"/>
                <w:sz w:val="24"/>
                <w:szCs w:val="24"/>
                <w:lang w:val="en-US" w:eastAsia="zh" w:bidi="ar"/>
                <w14:textFill>
                  <w14:solidFill>
                    <w14:schemeClr w14:val="tx1"/>
                  </w14:solidFill>
                </w14:textFill>
              </w:rPr>
              <w:t>oT</w:t>
            </w:r>
            <w:r>
              <w:rPr>
                <w:rFonts w:hint="eastAsia"/>
                <w:color w:val="000000" w:themeColor="text1"/>
                <w:sz w:val="24"/>
                <w:szCs w:val="24"/>
                <w:lang w:val="en-US" w:bidi="ar"/>
                <w14:textFill>
                  <w14:solidFill>
                    <w14:schemeClr w14:val="tx1"/>
                  </w14:solidFill>
                </w14:textFill>
              </w:rPr>
              <w:t>海洋保护</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273" w:type="pct"/>
            <w:vMerge w:val="continue"/>
            <w:tcBorders>
              <w:left w:val="single" w:color="auto" w:sz="4" w:space="0"/>
              <w:right w:val="single" w:color="auto" w:sz="4" w:space="0"/>
            </w:tcBorders>
            <w:vAlign w:val="center"/>
          </w:tcPr>
          <w:p>
            <w:pPr>
              <w:spacing w:line="440" w:lineRule="exact"/>
              <w:jc w:val="center"/>
              <w:rPr>
                <w:rFonts w:ascii="宋体" w:hAnsi="宋体"/>
                <w:bCs/>
                <w:color w:val="000000" w:themeColor="text1"/>
                <w:sz w:val="24"/>
                <w:szCs w:val="24"/>
                <w14:textFill>
                  <w14:solidFill>
                    <w14:schemeClr w14:val="tx1"/>
                  </w14:solidFill>
                </w14:textFill>
              </w:rPr>
            </w:pPr>
          </w:p>
        </w:tc>
        <w:tc>
          <w:tcPr>
            <w:tcW w:w="1501" w:type="pct"/>
            <w:tcBorders>
              <w:top w:val="single" w:color="auto" w:sz="4" w:space="0"/>
              <w:left w:val="single" w:color="auto" w:sz="4" w:space="0"/>
              <w:bottom w:val="single" w:color="auto" w:sz="4" w:space="0"/>
              <w:right w:val="single" w:color="auto" w:sz="4" w:space="0"/>
            </w:tcBorders>
            <w:vAlign w:val="center"/>
          </w:tcPr>
          <w:p>
            <w:pPr>
              <w:rPr>
                <w:color w:val="000000" w:themeColor="text1"/>
                <w:lang w:val="en-US" w:bidi="ar"/>
                <w14:textFill>
                  <w14:solidFill>
                    <w14:schemeClr w14:val="tx1"/>
                  </w14:solidFill>
                </w14:textFill>
              </w:rPr>
            </w:pPr>
            <w:r>
              <w:rPr>
                <w:rFonts w:hint="eastAsia"/>
                <w:color w:val="000000" w:themeColor="text1"/>
                <w:sz w:val="24"/>
                <w:szCs w:val="24"/>
                <w:lang w:val="en-US" w:bidi="ar"/>
                <w14:textFill>
                  <w14:solidFill>
                    <w14:schemeClr w14:val="tx1"/>
                  </w14:solidFill>
                </w14:textFill>
              </w:rPr>
              <w:t>麦克比特运动会</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c>
          <w:tcPr>
            <w:tcW w:w="6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14:textFill>
                  <w14:solidFill>
                    <w14:schemeClr w14:val="tx1"/>
                  </w14:solidFill>
                </w14:textFill>
              </w:rPr>
            </w:pPr>
          </w:p>
        </w:tc>
      </w:tr>
    </w:tbl>
    <w:p>
      <w:pPr>
        <w:spacing w:line="440" w:lineRule="exac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注：推荐作品信息与活动平台信息须一致，4月15日前发至邮箱15043048@qq.com。</w:t>
      </w:r>
    </w:p>
    <w:p>
      <w:pPr>
        <w:spacing w:line="440" w:lineRule="exact"/>
        <w:rPr>
          <w:rFonts w:ascii="黑体" w:hAnsi="黑体" w:eastAsia="黑体"/>
          <w:color w:val="000000" w:themeColor="text1"/>
          <w:sz w:val="32"/>
          <w:szCs w:val="32"/>
          <w:lang w:val="en-US"/>
          <w14:textFill>
            <w14:solidFill>
              <w14:schemeClr w14:val="tx1"/>
            </w14:solidFill>
          </w14:textFill>
        </w:rPr>
      </w:pPr>
      <w:r>
        <w:rPr>
          <w:rFonts w:hint="eastAsia"/>
          <w:bCs/>
          <w:color w:val="000000" w:themeColor="text1"/>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附表</w:t>
      </w:r>
      <w:r>
        <w:rPr>
          <w:rFonts w:hint="eastAsia" w:ascii="黑体" w:hAnsi="黑体" w:eastAsia="黑体"/>
          <w:color w:val="000000" w:themeColor="text1"/>
          <w:sz w:val="32"/>
          <w:szCs w:val="32"/>
          <w:lang w:val="en-US"/>
          <w14:textFill>
            <w14:solidFill>
              <w14:schemeClr w14:val="tx1"/>
            </w14:solidFill>
          </w14:textFill>
        </w:rPr>
        <w:t>13</w:t>
      </w:r>
    </w:p>
    <w:p>
      <w:pPr>
        <w:spacing w:line="500" w:lineRule="exact"/>
        <w:jc w:val="center"/>
        <w:rPr>
          <w:rFonts w:hint="eastAsia" w:ascii="方正小标宋简体" w:hAnsi="宋体" w:eastAsia="方正小标宋简体" w:cs="宋体"/>
          <w:color w:val="000000" w:themeColor="text1"/>
          <w:sz w:val="36"/>
          <w:szCs w:val="36"/>
          <w14:textFill>
            <w14:solidFill>
              <w14:schemeClr w14:val="tx1"/>
            </w14:solidFill>
          </w14:textFill>
        </w:rPr>
      </w:pPr>
      <w:r>
        <w:rPr>
          <w:rFonts w:hint="eastAsia" w:ascii="方正小标宋简体" w:hAnsi="宋体" w:eastAsia="方正小标宋简体" w:cs="宋体"/>
          <w:color w:val="000000" w:themeColor="text1"/>
          <w:sz w:val="36"/>
          <w:szCs w:val="36"/>
          <w14:textFill>
            <w14:solidFill>
              <w14:schemeClr w14:val="tx1"/>
            </w14:solidFill>
          </w14:textFill>
        </w:rPr>
        <w:t>202</w:t>
      </w:r>
      <w:r>
        <w:rPr>
          <w:rFonts w:hint="eastAsia" w:ascii="方正小标宋简体" w:hAnsi="宋体" w:eastAsia="方正小标宋简体" w:cs="宋体"/>
          <w:color w:val="000000" w:themeColor="text1"/>
          <w:sz w:val="36"/>
          <w:szCs w:val="36"/>
          <w:lang w:val="en-US"/>
          <w14:textFill>
            <w14:solidFill>
              <w14:schemeClr w14:val="tx1"/>
            </w14:solidFill>
          </w14:textFill>
        </w:rPr>
        <w:t>4</w:t>
      </w:r>
      <w:r>
        <w:rPr>
          <w:rFonts w:hint="eastAsia" w:ascii="方正小标宋简体" w:hAnsi="宋体" w:eastAsia="方正小标宋简体" w:cs="宋体"/>
          <w:color w:val="000000" w:themeColor="text1"/>
          <w:sz w:val="36"/>
          <w:szCs w:val="36"/>
          <w14:textFill>
            <w14:solidFill>
              <w14:schemeClr w14:val="tx1"/>
            </w14:solidFill>
          </w14:textFill>
        </w:rPr>
        <w:t>年湖北省学生数字素养提升实践活动</w:t>
      </w:r>
    </w:p>
    <w:p>
      <w:pPr>
        <w:spacing w:line="500" w:lineRule="exact"/>
        <w:jc w:val="center"/>
        <w:rPr>
          <w:rFonts w:ascii="宋体" w:hAnsi="宋体" w:eastAsia="宋体" w:cs="宋体"/>
          <w:b/>
          <w:color w:val="000000" w:themeColor="text1"/>
          <w:sz w:val="36"/>
          <w:szCs w:val="36"/>
          <w14:textFill>
            <w14:solidFill>
              <w14:schemeClr w14:val="tx1"/>
            </w14:solidFill>
          </w14:textFill>
        </w:rPr>
      </w:pPr>
      <w:r>
        <w:rPr>
          <w:rFonts w:hint="eastAsia" w:ascii="方正小标宋简体" w:hAnsi="宋体" w:eastAsia="方正小标宋简体" w:cs="宋体"/>
          <w:color w:val="000000" w:themeColor="text1"/>
          <w:sz w:val="36"/>
          <w:szCs w:val="36"/>
          <w14:textFill>
            <w14:solidFill>
              <w14:schemeClr w14:val="tx1"/>
            </w14:solidFill>
          </w14:textFill>
        </w:rPr>
        <w:t>组队报名表（</w:t>
      </w:r>
      <w:r>
        <w:rPr>
          <w:rFonts w:hint="eastAsia" w:ascii="方正小标宋简体" w:hAnsi="宋体" w:eastAsia="方正小标宋简体" w:cs="宋体"/>
          <w:color w:val="000000" w:themeColor="text1"/>
          <w:sz w:val="36"/>
          <w:szCs w:val="36"/>
          <w:lang w:val="en-US"/>
          <w14:textFill>
            <w14:solidFill>
              <w14:schemeClr w14:val="tx1"/>
            </w14:solidFill>
          </w14:textFill>
        </w:rPr>
        <w:t>科创实践类—智能</w:t>
      </w:r>
      <w:r>
        <w:rPr>
          <w:rFonts w:hint="eastAsia" w:ascii="方正小标宋简体" w:hAnsi="宋体" w:eastAsia="方正小标宋简体" w:cs="宋体"/>
          <w:color w:val="000000" w:themeColor="text1"/>
          <w:sz w:val="36"/>
          <w:szCs w:val="36"/>
          <w14:textFill>
            <w14:solidFill>
              <w14:schemeClr w14:val="tx1"/>
            </w14:solidFill>
          </w14:textFill>
        </w:rPr>
        <w:t>机器人项目）</w:t>
      </w:r>
    </w:p>
    <w:p>
      <w:pPr>
        <w:spacing w:line="240" w:lineRule="exact"/>
        <w:ind w:right="561"/>
        <w:rPr>
          <w:rFonts w:ascii="宋体" w:hAnsi="宋体"/>
          <w:bCs/>
          <w:color w:val="000000" w:themeColor="text1"/>
          <w:szCs w:val="21"/>
          <w14:textFill>
            <w14:solidFill>
              <w14:schemeClr w14:val="tx1"/>
            </w14:solidFill>
          </w14:textFill>
        </w:rPr>
      </w:pPr>
    </w:p>
    <w:p>
      <w:pPr>
        <w:pStyle w:val="5"/>
        <w:widowControl w:val="0"/>
        <w:spacing w:line="300" w:lineRule="exact"/>
        <w:ind w:firstLine="0" w:firstLineChars="0"/>
        <w:rPr>
          <w:rFonts w:ascii="宋体" w:hAnsi="宋体" w:cs="宋体"/>
          <w:b/>
          <w:bCs/>
          <w:color w:val="000000" w:themeColor="text1"/>
          <w:sz w:val="21"/>
          <w:szCs w:val="21"/>
          <w:lang w:val="en-US"/>
          <w14:textFill>
            <w14:solidFill>
              <w14:schemeClr w14:val="tx1"/>
            </w14:solidFill>
          </w14:textFill>
        </w:rPr>
      </w:pPr>
    </w:p>
    <w:p>
      <w:pPr>
        <w:pStyle w:val="5"/>
        <w:widowControl w:val="0"/>
        <w:spacing w:line="300" w:lineRule="exact"/>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14:textFill>
            <w14:solidFill>
              <w14:schemeClr w14:val="tx1"/>
            </w14:solidFill>
          </w14:textFill>
        </w:rPr>
        <w:t>选手所在学校盖章：</w:t>
      </w:r>
      <w:r>
        <w:rPr>
          <w:rFonts w:hint="eastAsia" w:ascii="宋体" w:hAnsi="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该表格</w:t>
      </w:r>
      <w:r>
        <w:rPr>
          <w:rFonts w:hint="eastAsia" w:ascii="宋体" w:hAnsi="宋体" w:cs="宋体"/>
          <w:color w:val="000000" w:themeColor="text1"/>
          <w:sz w:val="21"/>
          <w:szCs w:val="21"/>
          <w:lang w:val="en-US"/>
          <w14:textFill>
            <w14:solidFill>
              <w14:schemeClr w14:val="tx1"/>
            </w14:solidFill>
          </w14:textFill>
        </w:rPr>
        <w:t>队伍</w:t>
      </w:r>
      <w:r>
        <w:rPr>
          <w:rFonts w:hint="eastAsia" w:ascii="宋体" w:hAnsi="宋体" w:eastAsia="宋体" w:cs="宋体"/>
          <w:color w:val="000000" w:themeColor="text1"/>
          <w:sz w:val="21"/>
          <w:szCs w:val="21"/>
          <w14:textFill>
            <w14:solidFill>
              <w14:schemeClr w14:val="tx1"/>
            </w14:solidFill>
          </w14:textFill>
        </w:rPr>
        <w:t>信息</w:t>
      </w:r>
      <w:r>
        <w:rPr>
          <w:rFonts w:hint="eastAsia" w:ascii="宋体" w:hAnsi="宋体" w:cs="宋体"/>
          <w:color w:val="000000" w:themeColor="text1"/>
          <w:sz w:val="21"/>
          <w:szCs w:val="21"/>
          <w:lang w:val="en-US"/>
          <w14:textFill>
            <w14:solidFill>
              <w14:schemeClr w14:val="tx1"/>
            </w14:solidFill>
          </w14:textFill>
        </w:rPr>
        <w:t>均与</w:t>
      </w:r>
      <w:r>
        <w:rPr>
          <w:rFonts w:hint="eastAsia" w:ascii="宋体" w:hAnsi="宋体" w:eastAsia="宋体" w:cs="宋体"/>
          <w:color w:val="000000" w:themeColor="text1"/>
          <w:sz w:val="21"/>
          <w:szCs w:val="21"/>
          <w14:textFill>
            <w14:solidFill>
              <w14:schemeClr w14:val="tx1"/>
            </w14:solidFill>
          </w14:textFill>
        </w:rPr>
        <w:t>网上</w:t>
      </w:r>
      <w:r>
        <w:rPr>
          <w:rFonts w:hint="eastAsia" w:ascii="宋体" w:hAnsi="宋体" w:cs="宋体"/>
          <w:color w:val="000000" w:themeColor="text1"/>
          <w:sz w:val="21"/>
          <w:szCs w:val="21"/>
          <w:lang w:val="en-US"/>
          <w14:textFill>
            <w14:solidFill>
              <w14:schemeClr w14:val="tx1"/>
            </w14:solidFill>
          </w14:textFill>
        </w:rPr>
        <w:t>报名信息一致</w:t>
      </w:r>
      <w:r>
        <w:rPr>
          <w:rFonts w:hint="eastAsia" w:ascii="宋体" w:hAnsi="宋体" w:eastAsia="宋体" w:cs="宋体"/>
          <w:color w:val="000000" w:themeColor="text1"/>
          <w:sz w:val="21"/>
          <w:szCs w:val="21"/>
          <w14:textFill>
            <w14:solidFill>
              <w14:schemeClr w14:val="tx1"/>
            </w14:solidFill>
          </w14:textFill>
        </w:rPr>
        <w:t>）</w:t>
      </w:r>
    </w:p>
    <w:p>
      <w:pPr>
        <w:pStyle w:val="5"/>
        <w:widowControl w:val="0"/>
        <w:spacing w:line="300" w:lineRule="exact"/>
        <w:ind w:firstLine="630" w:firstLineChars="300"/>
        <w:rPr>
          <w:rFonts w:ascii="宋体" w:hAnsi="宋体" w:eastAsia="宋体" w:cs="宋体"/>
          <w:color w:val="000000" w:themeColor="text1"/>
          <w:sz w:val="21"/>
          <w:szCs w:val="21"/>
          <w14:textFill>
            <w14:solidFill>
              <w14:schemeClr w14:val="tx1"/>
            </w14:solidFill>
          </w14:textFill>
        </w:rPr>
      </w:pPr>
    </w:p>
    <w:tbl>
      <w:tblPr>
        <w:tblStyle w:val="11"/>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496"/>
        <w:gridCol w:w="2089"/>
        <w:gridCol w:w="118"/>
        <w:gridCol w:w="654"/>
        <w:gridCol w:w="516"/>
        <w:gridCol w:w="1187"/>
        <w:gridCol w:w="313"/>
        <w:gridCol w:w="975"/>
        <w:gridCol w:w="171"/>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地区</w:t>
            </w:r>
          </w:p>
        </w:tc>
        <w:tc>
          <w:tcPr>
            <w:tcW w:w="2704"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olor w:val="000000" w:themeColor="text1"/>
                <w:szCs w:val="21"/>
                <w14:textFill>
                  <w14:solidFill>
                    <w14:schemeClr w14:val="tx1"/>
                  </w14:solidFill>
                </w14:textFill>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14:textFill>
                  <w14:solidFill>
                    <w14:schemeClr w14:val="tx1"/>
                  </w14:solidFill>
                </w14:textFill>
              </w:rPr>
              <w:t>队伍名称</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olor w:val="000000" w:themeColor="text1"/>
                <w:szCs w:val="21"/>
                <w:lang w:val="en-US"/>
                <w14:textFill>
                  <w14:solidFill>
                    <w14:schemeClr w14:val="tx1"/>
                  </w14:solidFill>
                </w14:textFill>
              </w:rPr>
            </w:pPr>
          </w:p>
        </w:tc>
        <w:tc>
          <w:tcPr>
            <w:tcW w:w="1146"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eastAsia="宋体"/>
                <w:color w:val="000000" w:themeColor="text1"/>
                <w:szCs w:val="21"/>
                <w:lang w:val="en-US"/>
                <w14:textFill>
                  <w14:solidFill>
                    <w14:schemeClr w14:val="tx1"/>
                  </w14:solidFill>
                </w14:textFill>
              </w:rPr>
            </w:pPr>
            <w:r>
              <w:rPr>
                <w:rFonts w:hint="eastAsia" w:ascii="宋体" w:hAnsi="宋体"/>
                <w:color w:val="000000" w:themeColor="text1"/>
                <w:szCs w:val="21"/>
                <w:lang w:val="en-US"/>
                <w14:textFill>
                  <w14:solidFill>
                    <w14:schemeClr w14:val="tx1"/>
                  </w14:solidFill>
                </w14:textFill>
              </w:rPr>
              <w:t>机器码（必填）</w:t>
            </w:r>
          </w:p>
        </w:tc>
        <w:tc>
          <w:tcPr>
            <w:tcW w:w="154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6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参加项目</w:t>
            </w:r>
          </w:p>
        </w:tc>
        <w:tc>
          <w:tcPr>
            <w:tcW w:w="8069"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ind w:left="660" w:hanging="660" w:hanging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小学： </w:t>
            </w:r>
          </w:p>
          <w:p>
            <w:pPr>
              <w:spacing w:line="320" w:lineRule="exact"/>
              <w:ind w:left="660" w:hanging="660" w:hanging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A类</w:t>
            </w:r>
            <w:r>
              <w:rPr>
                <w:rFonts w:hint="eastAsia" w:ascii="宋体" w:hAnsi="宋体"/>
                <w:bCs/>
                <w:color w:val="000000" w:themeColor="text1"/>
                <w:szCs w:val="21"/>
                <w:lang w:val="en-US"/>
                <w14:textFill>
                  <w14:solidFill>
                    <w14:schemeClr w14:val="tx1"/>
                  </w14:solidFill>
                </w14:textFill>
              </w:rPr>
              <w:t>双足、仿生机器人</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B</w:t>
            </w:r>
            <w:r>
              <w:rPr>
                <w:rFonts w:hint="eastAsia" w:ascii="宋体" w:hAnsi="宋体"/>
                <w:bCs/>
                <w:color w:val="000000" w:themeColor="text1"/>
                <w:szCs w:val="21"/>
                <w:lang w:val="en-US"/>
                <w14:textFill>
                  <w14:solidFill>
                    <w14:schemeClr w14:val="tx1"/>
                  </w14:solidFill>
                </w14:textFill>
              </w:rPr>
              <w:t>类轮式、履带机器人</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C</w:t>
            </w:r>
            <w:r>
              <w:rPr>
                <w:rFonts w:hint="eastAsia" w:ascii="宋体" w:hAnsi="宋体"/>
                <w:bCs/>
                <w:color w:val="000000" w:themeColor="text1"/>
                <w:szCs w:val="21"/>
                <w:lang w:val="en-US"/>
                <w14:textFill>
                  <w14:solidFill>
                    <w14:schemeClr w14:val="tx1"/>
                  </w14:solidFill>
                </w14:textFill>
              </w:rPr>
              <w:t>类编程控制飞行机器人</w:t>
            </w:r>
            <w:r>
              <w:rPr>
                <w:rFonts w:hint="eastAsia" w:ascii="宋体" w:hAnsi="宋体"/>
                <w:bCs/>
                <w:color w:val="000000" w:themeColor="text1"/>
                <w:szCs w:val="21"/>
                <w14:textFill>
                  <w14:solidFill>
                    <w14:schemeClr w14:val="tx1"/>
                  </w14:solidFill>
                </w14:textFill>
              </w:rPr>
              <w:t xml:space="preserve"> </w:t>
            </w:r>
          </w:p>
          <w:p>
            <w:pPr>
              <w:spacing w:line="320" w:lineRule="exact"/>
              <w:ind w:left="660" w:hanging="660" w:hanging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14:textFill>
                  <w14:solidFill>
                    <w14:schemeClr w14:val="tx1"/>
                  </w14:solidFill>
                </w14:textFill>
              </w:rPr>
              <w:t>超级轨迹</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w:t>
            </w:r>
            <w:r>
              <w:rPr>
                <w:rFonts w:hint="eastAsia"/>
                <w:color w:val="000000" w:themeColor="text1"/>
                <w:sz w:val="24"/>
                <w:szCs w:val="24"/>
                <w:lang w:val="en-US" w:bidi="ar"/>
                <w14:textFill>
                  <w14:solidFill>
                    <w14:schemeClr w14:val="tx1"/>
                  </w14:solidFill>
                </w14:textFill>
              </w:rPr>
              <w:t>天工挑战赛</w:t>
            </w:r>
            <w:r>
              <w:rPr>
                <w:rFonts w:hint="eastAsia" w:ascii="宋体" w:hAnsi="宋体"/>
                <w:bCs/>
                <w:color w:val="000000" w:themeColor="text1"/>
                <w:szCs w:val="21"/>
                <w14:textFill>
                  <w14:solidFill>
                    <w14:schemeClr w14:val="tx1"/>
                  </w14:solidFill>
                </w14:textFill>
              </w:rPr>
              <w:t xml:space="preserve">  □</w:t>
            </w:r>
            <w:r>
              <w:rPr>
                <w:rFonts w:hint="eastAsia"/>
                <w:color w:val="000000" w:themeColor="text1"/>
                <w:lang w:val="en-US" w:bidi="ar"/>
                <w14:textFill>
                  <w14:solidFill>
                    <w14:schemeClr w14:val="tx1"/>
                  </w14:solidFill>
                </w14:textFill>
              </w:rPr>
              <w:t>编程无人机</w:t>
            </w:r>
          </w:p>
          <w:p>
            <w:pPr>
              <w:spacing w:line="320" w:lineRule="exact"/>
              <w:ind w:left="660" w:hanging="660" w:hanging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eastAsia="宋体"/>
                <w:bCs/>
                <w:color w:val="000000" w:themeColor="text1"/>
                <w:szCs w:val="21"/>
                <w:lang w:val="en-US"/>
                <w14:textFill>
                  <w14:solidFill>
                    <w14:schemeClr w14:val="tx1"/>
                  </w14:solidFill>
                </w14:textFill>
              </w:rPr>
              <w:t>AI</w:t>
            </w:r>
            <w:r>
              <w:rPr>
                <w:rFonts w:hint="eastAsia" w:ascii="宋体" w:hAnsi="宋体" w:eastAsia="宋体"/>
                <w:bCs/>
                <w:color w:val="000000" w:themeColor="text1"/>
                <w:szCs w:val="21"/>
                <w:lang w:val="en-US" w:eastAsia="zh"/>
                <w14:textFill>
                  <w14:solidFill>
                    <w14:schemeClr w14:val="tx1"/>
                  </w14:solidFill>
                </w14:textFill>
              </w:rPr>
              <w:t>oT</w:t>
            </w:r>
            <w:r>
              <w:rPr>
                <w:rFonts w:hint="eastAsia" w:ascii="宋体" w:hAnsi="宋体" w:eastAsia="宋体"/>
                <w:bCs/>
                <w:color w:val="000000" w:themeColor="text1"/>
                <w:szCs w:val="21"/>
                <w:lang w:val="en-US"/>
                <w14:textFill>
                  <w14:solidFill>
                    <w14:schemeClr w14:val="tx1"/>
                  </w14:solidFill>
                </w14:textFill>
              </w:rPr>
              <w:t>海洋保护</w:t>
            </w:r>
            <w:r>
              <w:rPr>
                <w:rFonts w:hint="eastAsia"/>
                <w:color w:val="000000" w:themeColor="text1"/>
                <w:lang w:val="en-US" w:bidi="ar"/>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w:t>
            </w:r>
            <w:r>
              <w:rPr>
                <w:rFonts w:hint="eastAsia"/>
                <w:color w:val="000000" w:themeColor="text1"/>
                <w:lang w:val="en-US" w:bidi="ar"/>
                <w14:textFill>
                  <w14:solidFill>
                    <w14:schemeClr w14:val="tx1"/>
                  </w14:solidFill>
                </w14:textFill>
              </w:rPr>
              <w:t xml:space="preserve">星际探索 </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w:t>
            </w:r>
            <w:r>
              <w:rPr>
                <w:rFonts w:hint="eastAsia" w:ascii="宋体" w:hAnsi="宋体" w:eastAsia="宋体"/>
                <w:bCs/>
                <w:color w:val="000000" w:themeColor="text1"/>
                <w:szCs w:val="21"/>
                <w:lang w:val="en-US"/>
                <w14:textFill>
                  <w14:solidFill>
                    <w14:schemeClr w14:val="tx1"/>
                  </w14:solidFill>
                </w14:textFill>
              </w:rPr>
              <w:t>麦克比特运动会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61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ind w:left="440" w:hanging="440" w:hangingChars="200"/>
              <w:rPr>
                <w:rFonts w:ascii="宋体" w:hAnsi="宋体"/>
                <w:color w:val="000000" w:themeColor="text1"/>
                <w:szCs w:val="21"/>
                <w14:textFill>
                  <w14:solidFill>
                    <w14:schemeClr w14:val="tx1"/>
                  </w14:solidFill>
                </w14:textFill>
              </w:rPr>
            </w:pPr>
          </w:p>
        </w:tc>
        <w:tc>
          <w:tcPr>
            <w:tcW w:w="8069"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ind w:left="660" w:hanging="660" w:hanging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初中： </w:t>
            </w:r>
          </w:p>
          <w:p>
            <w:pPr>
              <w:spacing w:line="320" w:lineRule="exact"/>
              <w:ind w:left="660" w:hanging="660" w:hanging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A</w:t>
            </w:r>
            <w:r>
              <w:rPr>
                <w:rFonts w:hint="eastAsia" w:ascii="宋体" w:hAnsi="宋体"/>
                <w:bCs/>
                <w:color w:val="000000" w:themeColor="text1"/>
                <w:szCs w:val="21"/>
                <w:lang w:val="en-US"/>
                <w14:textFill>
                  <w14:solidFill>
                    <w14:schemeClr w14:val="tx1"/>
                  </w14:solidFill>
                </w14:textFill>
              </w:rPr>
              <w:t xml:space="preserve">类双足、仿生机器人 </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B</w:t>
            </w:r>
            <w:r>
              <w:rPr>
                <w:rFonts w:hint="eastAsia" w:ascii="宋体" w:hAnsi="宋体"/>
                <w:bCs/>
                <w:color w:val="000000" w:themeColor="text1"/>
                <w:szCs w:val="21"/>
                <w:lang w:val="en-US"/>
                <w14:textFill>
                  <w14:solidFill>
                    <w14:schemeClr w14:val="tx1"/>
                  </w14:solidFill>
                </w14:textFill>
              </w:rPr>
              <w:t>类轮式、履带机器人</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C</w:t>
            </w:r>
            <w:r>
              <w:rPr>
                <w:rFonts w:hint="eastAsia" w:ascii="宋体" w:hAnsi="宋体"/>
                <w:bCs/>
                <w:color w:val="000000" w:themeColor="text1"/>
                <w:szCs w:val="21"/>
                <w:lang w:val="en-US"/>
                <w14:textFill>
                  <w14:solidFill>
                    <w14:schemeClr w14:val="tx1"/>
                  </w14:solidFill>
                </w14:textFill>
              </w:rPr>
              <w:t>类编程控制飞行机器人</w:t>
            </w:r>
            <w:r>
              <w:rPr>
                <w:rFonts w:hint="eastAsia" w:ascii="宋体" w:hAnsi="宋体"/>
                <w:bCs/>
                <w:color w:val="000000" w:themeColor="text1"/>
                <w:szCs w:val="21"/>
                <w14:textFill>
                  <w14:solidFill>
                    <w14:schemeClr w14:val="tx1"/>
                  </w14:solidFill>
                </w14:textFill>
              </w:rPr>
              <w:t xml:space="preserve"> </w:t>
            </w:r>
          </w:p>
          <w:p>
            <w:pPr>
              <w:spacing w:line="320" w:lineRule="exact"/>
              <w:ind w:left="660" w:hanging="660" w:hanging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14:textFill>
                  <w14:solidFill>
                    <w14:schemeClr w14:val="tx1"/>
                  </w14:solidFill>
                </w14:textFill>
              </w:rPr>
              <w:t>超级轨迹</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w:t>
            </w:r>
            <w:r>
              <w:rPr>
                <w:rFonts w:hint="eastAsia"/>
                <w:color w:val="000000" w:themeColor="text1"/>
                <w:sz w:val="24"/>
                <w:szCs w:val="24"/>
                <w:lang w:val="en-US" w:bidi="ar"/>
                <w14:textFill>
                  <w14:solidFill>
                    <w14:schemeClr w14:val="tx1"/>
                  </w14:solidFill>
                </w14:textFill>
              </w:rPr>
              <w:t>天工挑战赛</w:t>
            </w:r>
            <w:r>
              <w:rPr>
                <w:rFonts w:hint="eastAsia" w:ascii="宋体" w:hAnsi="宋体"/>
                <w:bCs/>
                <w:color w:val="000000" w:themeColor="text1"/>
                <w:szCs w:val="21"/>
                <w14:textFill>
                  <w14:solidFill>
                    <w14:schemeClr w14:val="tx1"/>
                  </w14:solidFill>
                </w14:textFill>
              </w:rPr>
              <w:t xml:space="preserve">  □</w:t>
            </w:r>
            <w:r>
              <w:rPr>
                <w:rFonts w:hint="eastAsia"/>
                <w:color w:val="000000" w:themeColor="text1"/>
                <w:lang w:val="en-US" w:bidi="ar"/>
                <w14:textFill>
                  <w14:solidFill>
                    <w14:schemeClr w14:val="tx1"/>
                  </w14:solidFill>
                </w14:textFill>
              </w:rPr>
              <w:t>编程无人机</w:t>
            </w:r>
          </w:p>
          <w:p>
            <w:pPr>
              <w:spacing w:line="320" w:lineRule="exact"/>
              <w:ind w:left="660" w:hanging="660" w:hanging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eastAsia="宋体"/>
                <w:bCs/>
                <w:color w:val="000000" w:themeColor="text1"/>
                <w:szCs w:val="21"/>
                <w:lang w:val="en-US"/>
                <w14:textFill>
                  <w14:solidFill>
                    <w14:schemeClr w14:val="tx1"/>
                  </w14:solidFill>
                </w14:textFill>
              </w:rPr>
              <w:t>AI</w:t>
            </w:r>
            <w:r>
              <w:rPr>
                <w:rFonts w:hint="eastAsia" w:ascii="宋体" w:hAnsi="宋体" w:eastAsia="宋体"/>
                <w:bCs/>
                <w:color w:val="000000" w:themeColor="text1"/>
                <w:szCs w:val="21"/>
                <w:lang w:val="en-US" w:eastAsia="zh"/>
                <w14:textFill>
                  <w14:solidFill>
                    <w14:schemeClr w14:val="tx1"/>
                  </w14:solidFill>
                </w14:textFill>
              </w:rPr>
              <w:t>oT</w:t>
            </w:r>
            <w:r>
              <w:rPr>
                <w:rFonts w:hint="eastAsia" w:ascii="宋体" w:hAnsi="宋体" w:eastAsia="宋体"/>
                <w:bCs/>
                <w:color w:val="000000" w:themeColor="text1"/>
                <w:szCs w:val="21"/>
                <w:lang w:val="en-US"/>
                <w14:textFill>
                  <w14:solidFill>
                    <w14:schemeClr w14:val="tx1"/>
                  </w14:solidFill>
                </w14:textFill>
              </w:rPr>
              <w:t xml:space="preserve">海洋保护 </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w:t>
            </w:r>
            <w:r>
              <w:rPr>
                <w:rFonts w:hint="eastAsia"/>
                <w:color w:val="000000" w:themeColor="text1"/>
                <w:lang w:val="en-US" w:bidi="ar"/>
                <w14:textFill>
                  <w14:solidFill>
                    <w14:schemeClr w14:val="tx1"/>
                  </w14:solidFill>
                </w14:textFill>
              </w:rPr>
              <w:t xml:space="preserve">星际探索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w:t>
            </w:r>
            <w:r>
              <w:rPr>
                <w:rFonts w:hint="eastAsia" w:ascii="宋体" w:hAnsi="宋体" w:eastAsia="宋体"/>
                <w:bCs/>
                <w:color w:val="000000" w:themeColor="text1"/>
                <w:szCs w:val="21"/>
                <w:lang w:val="en-US"/>
                <w14:textFill>
                  <w14:solidFill>
                    <w14:schemeClr w14:val="tx1"/>
                  </w14:solidFill>
                </w14:textFill>
              </w:rPr>
              <w:t xml:space="preserve">麦克比特运动会  </w:t>
            </w:r>
            <w:r>
              <w:rPr>
                <w:rFonts w:hint="eastAsia" w:ascii="宋体" w:hAnsi="宋体"/>
                <w:bCs/>
                <w:color w:val="000000" w:themeColor="text1"/>
                <w:szCs w:val="21"/>
                <w:lang w:val="en-US"/>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61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ind w:left="440" w:hanging="440" w:hangingChars="200"/>
              <w:rPr>
                <w:rFonts w:ascii="宋体" w:hAnsi="宋体"/>
                <w:color w:val="000000" w:themeColor="text1"/>
                <w:szCs w:val="21"/>
                <w14:textFill>
                  <w14:solidFill>
                    <w14:schemeClr w14:val="tx1"/>
                  </w14:solidFill>
                </w14:textFill>
              </w:rPr>
            </w:pPr>
          </w:p>
        </w:tc>
        <w:tc>
          <w:tcPr>
            <w:tcW w:w="8069"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ind w:left="660" w:hanging="660" w:hanging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高中：  </w:t>
            </w:r>
          </w:p>
          <w:p>
            <w:pPr>
              <w:spacing w:line="320" w:lineRule="exact"/>
              <w:ind w:left="660" w:hanging="660" w:hanging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14:textFill>
                  <w14:solidFill>
                    <w14:schemeClr w14:val="tx1"/>
                  </w14:solidFill>
                </w14:textFill>
              </w:rPr>
              <w:t xml:space="preserve"> A类双足、仿生机器人</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B类</w:t>
            </w:r>
            <w:r>
              <w:rPr>
                <w:rFonts w:hint="eastAsia" w:ascii="宋体" w:hAnsi="宋体"/>
                <w:bCs/>
                <w:color w:val="000000" w:themeColor="text1"/>
                <w:szCs w:val="21"/>
                <w:lang w:val="en-US"/>
                <w14:textFill>
                  <w14:solidFill>
                    <w14:schemeClr w14:val="tx1"/>
                  </w14:solidFill>
                </w14:textFill>
              </w:rPr>
              <w:t>轮式、履带机器人</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C</w:t>
            </w:r>
            <w:r>
              <w:rPr>
                <w:rFonts w:hint="eastAsia" w:ascii="宋体" w:hAnsi="宋体"/>
                <w:bCs/>
                <w:color w:val="000000" w:themeColor="text1"/>
                <w:szCs w:val="21"/>
                <w:lang w:val="en-US"/>
                <w14:textFill>
                  <w14:solidFill>
                    <w14:schemeClr w14:val="tx1"/>
                  </w14:solidFill>
                </w14:textFill>
              </w:rPr>
              <w:t>类编程控制飞行机器人</w:t>
            </w:r>
            <w:r>
              <w:rPr>
                <w:rFonts w:hint="eastAsia" w:ascii="宋体" w:hAnsi="宋体"/>
                <w:bCs/>
                <w:color w:val="000000" w:themeColor="text1"/>
                <w:szCs w:val="21"/>
                <w14:textFill>
                  <w14:solidFill>
                    <w14:schemeClr w14:val="tx1"/>
                  </w14:solidFill>
                </w14:textFill>
              </w:rPr>
              <w:t xml:space="preserve"> </w:t>
            </w:r>
          </w:p>
          <w:p>
            <w:pPr>
              <w:spacing w:line="320" w:lineRule="exact"/>
              <w:ind w:left="660" w:hanging="660" w:hanging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14:textFill>
                  <w14:solidFill>
                    <w14:schemeClr w14:val="tx1"/>
                  </w14:solidFill>
                </w14:textFill>
              </w:rPr>
              <w:t>超级轨迹</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w:t>
            </w:r>
            <w:r>
              <w:rPr>
                <w:rFonts w:hint="eastAsia"/>
                <w:color w:val="000000" w:themeColor="text1"/>
                <w:sz w:val="24"/>
                <w:szCs w:val="24"/>
                <w:lang w:val="en-US" w:bidi="ar"/>
                <w14:textFill>
                  <w14:solidFill>
                    <w14:schemeClr w14:val="tx1"/>
                  </w14:solidFill>
                </w14:textFill>
              </w:rPr>
              <w:t>天工挑战赛</w:t>
            </w:r>
            <w:r>
              <w:rPr>
                <w:rFonts w:hint="eastAsia" w:ascii="宋体" w:hAnsi="宋体"/>
                <w:bCs/>
                <w:color w:val="000000" w:themeColor="text1"/>
                <w:szCs w:val="21"/>
                <w14:textFill>
                  <w14:solidFill>
                    <w14:schemeClr w14:val="tx1"/>
                  </w14:solidFill>
                </w14:textFill>
              </w:rPr>
              <w:t xml:space="preserve">  □</w:t>
            </w:r>
            <w:r>
              <w:rPr>
                <w:rFonts w:hint="eastAsia"/>
                <w:color w:val="000000" w:themeColor="text1"/>
                <w:lang w:val="en-US" w:bidi="ar"/>
                <w14:textFill>
                  <w14:solidFill>
                    <w14:schemeClr w14:val="tx1"/>
                  </w14:solidFill>
                </w14:textFill>
              </w:rPr>
              <w:t>编程无人机</w:t>
            </w:r>
          </w:p>
          <w:p>
            <w:pPr>
              <w:spacing w:line="320" w:lineRule="exact"/>
              <w:ind w:left="660" w:hanging="660" w:hanging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eastAsia="宋体"/>
                <w:bCs/>
                <w:color w:val="000000" w:themeColor="text1"/>
                <w:szCs w:val="21"/>
                <w:lang w:val="en-US"/>
                <w14:textFill>
                  <w14:solidFill>
                    <w14:schemeClr w14:val="tx1"/>
                  </w14:solidFill>
                </w14:textFill>
              </w:rPr>
              <w:t>AI</w:t>
            </w:r>
            <w:r>
              <w:rPr>
                <w:rFonts w:hint="eastAsia" w:ascii="宋体" w:hAnsi="宋体" w:eastAsia="宋体"/>
                <w:bCs/>
                <w:color w:val="000000" w:themeColor="text1"/>
                <w:szCs w:val="21"/>
                <w:lang w:val="en-US" w:eastAsia="zh"/>
                <w14:textFill>
                  <w14:solidFill>
                    <w14:schemeClr w14:val="tx1"/>
                  </w14:solidFill>
                </w14:textFill>
              </w:rPr>
              <w:t>oT</w:t>
            </w:r>
            <w:r>
              <w:rPr>
                <w:rFonts w:hint="eastAsia" w:ascii="宋体" w:hAnsi="宋体" w:eastAsia="宋体"/>
                <w:bCs/>
                <w:color w:val="000000" w:themeColor="text1"/>
                <w:szCs w:val="21"/>
                <w:lang w:val="en-US"/>
                <w14:textFill>
                  <w14:solidFill>
                    <w14:schemeClr w14:val="tx1"/>
                  </w14:solidFill>
                </w14:textFill>
              </w:rPr>
              <w:t xml:space="preserve">海洋保护 </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en-US"/>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w:t>
            </w:r>
            <w:r>
              <w:rPr>
                <w:rFonts w:hint="eastAsia" w:ascii="宋体" w:hAnsi="宋体" w:eastAsia="宋体"/>
                <w:bCs/>
                <w:color w:val="000000" w:themeColor="text1"/>
                <w:szCs w:val="21"/>
                <w:lang w:val="en-US"/>
                <w14:textFill>
                  <w14:solidFill>
                    <w14:schemeClr w14:val="tx1"/>
                  </w14:solidFill>
                </w14:textFill>
              </w:rPr>
              <w:t xml:space="preserve">麦克比特运动会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队员</w:t>
            </w:r>
          </w:p>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20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p>
        </w:tc>
        <w:tc>
          <w:tcPr>
            <w:tcW w:w="376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学籍所在学校（按单位公章填写）</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763" w:type="dxa"/>
            <w:gridSpan w:val="6"/>
            <w:tcBorders>
              <w:top w:val="single" w:color="auto" w:sz="4" w:space="0"/>
              <w:left w:val="single" w:color="auto" w:sz="4" w:space="0"/>
              <w:bottom w:val="single" w:color="auto" w:sz="4" w:space="0"/>
              <w:right w:val="single" w:color="auto" w:sz="4" w:space="0"/>
            </w:tcBorders>
            <w:vAlign w:val="center"/>
          </w:tcPr>
          <w:p>
            <w:pPr>
              <w:ind w:firstLine="1100" w:firstLineChars="500"/>
              <w:jc w:val="center"/>
              <w:rPr>
                <w:rFonts w:ascii="宋体" w:hAnsi="宋体"/>
                <w:color w:val="000000" w:themeColor="text1"/>
                <w:szCs w:val="21"/>
                <w14:textFill>
                  <w14:solidFill>
                    <w14:schemeClr w14:val="tx1"/>
                  </w14:solidFill>
                </w14:textFill>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ind w:firstLine="1100" w:firstLineChars="5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3763" w:type="dxa"/>
            <w:gridSpan w:val="6"/>
            <w:tcBorders>
              <w:top w:val="single" w:color="auto" w:sz="4" w:space="0"/>
              <w:left w:val="single" w:color="auto" w:sz="4" w:space="0"/>
              <w:bottom w:val="single" w:color="auto" w:sz="4" w:space="0"/>
              <w:right w:val="single" w:color="auto" w:sz="4" w:space="0"/>
            </w:tcBorders>
            <w:vAlign w:val="center"/>
          </w:tcPr>
          <w:p>
            <w:pPr>
              <w:ind w:firstLine="1100" w:firstLineChars="500"/>
              <w:jc w:val="center"/>
              <w:rPr>
                <w:rFonts w:ascii="宋体" w:hAnsi="宋体"/>
                <w:color w:val="000000" w:themeColor="text1"/>
                <w:szCs w:val="21"/>
                <w14:textFill>
                  <w14:solidFill>
                    <w14:schemeClr w14:val="tx1"/>
                  </w14:solidFill>
                </w14:textFill>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ind w:firstLine="1100" w:firstLineChars="5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指导教师姓名</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20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职称</w:t>
            </w:r>
          </w:p>
        </w:tc>
        <w:tc>
          <w:tcPr>
            <w:tcW w:w="5483"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ind w:firstLine="1100" w:firstLineChars="5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5483" w:type="dxa"/>
            <w:gridSpan w:val="8"/>
            <w:tcBorders>
              <w:top w:val="single" w:color="auto" w:sz="4" w:space="0"/>
              <w:left w:val="single" w:color="auto" w:sz="4" w:space="0"/>
              <w:bottom w:val="single" w:color="auto" w:sz="4" w:space="0"/>
              <w:right w:val="single" w:color="auto" w:sz="4" w:space="0"/>
            </w:tcBorders>
            <w:vAlign w:val="center"/>
          </w:tcPr>
          <w:p>
            <w:pPr>
              <w:ind w:firstLine="1100" w:firstLineChars="5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1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手机号码</w:t>
            </w:r>
          </w:p>
        </w:tc>
        <w:tc>
          <w:tcPr>
            <w:tcW w:w="7573"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队员：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7573"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队员：</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指导教师：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4967"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队员</w:t>
            </w:r>
            <w:r>
              <w:rPr>
                <w:rFonts w:hint="eastAsia" w:ascii="宋体" w:hAnsi="宋体"/>
                <w:color w:val="000000" w:themeColor="text1"/>
                <w:szCs w:val="21"/>
                <w:lang w:val="en-US"/>
                <w14:textFill>
                  <w14:solidFill>
                    <w14:schemeClr w14:val="tx1"/>
                  </w14:solidFill>
                </w14:textFill>
              </w:rPr>
              <w:t>(1)</w:t>
            </w:r>
            <w:r>
              <w:rPr>
                <w:rFonts w:hint="eastAsia" w:ascii="宋体" w:hAnsi="宋体"/>
                <w:color w:val="000000" w:themeColor="text1"/>
                <w:szCs w:val="21"/>
                <w14:textFill>
                  <w14:solidFill>
                    <w14:schemeClr w14:val="tx1"/>
                  </w14:solidFill>
                </w14:textFill>
              </w:rPr>
              <w:t>2寸免冠照片</w:t>
            </w: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tc>
        <w:tc>
          <w:tcPr>
            <w:tcW w:w="471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队员</w:t>
            </w:r>
            <w:r>
              <w:rPr>
                <w:rFonts w:hint="eastAsia" w:ascii="宋体" w:hAnsi="宋体"/>
                <w:color w:val="000000" w:themeColor="text1"/>
                <w:szCs w:val="21"/>
                <w:lang w:val="en-US"/>
                <w14:textFill>
                  <w14:solidFill>
                    <w14:schemeClr w14:val="tx1"/>
                  </w14:solidFill>
                </w14:textFill>
              </w:rPr>
              <w:t>(1)</w:t>
            </w:r>
            <w:r>
              <w:rPr>
                <w:rFonts w:hint="eastAsia" w:ascii="宋体" w:hAnsi="宋体"/>
                <w:color w:val="000000" w:themeColor="text1"/>
                <w:szCs w:val="21"/>
                <w14:textFill>
                  <w14:solidFill>
                    <w14:schemeClr w14:val="tx1"/>
                  </w14:solidFill>
                </w14:textFill>
              </w:rPr>
              <w:t>2寸免冠照片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1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队员</w:t>
            </w:r>
            <w:r>
              <w:rPr>
                <w:rFonts w:hint="eastAsia" w:ascii="宋体" w:hAnsi="宋体"/>
                <w:color w:val="000000" w:themeColor="text1"/>
                <w:szCs w:val="21"/>
                <w:lang w:val="en-US"/>
                <w14:textFill>
                  <w14:solidFill>
                    <w14:schemeClr w14:val="tx1"/>
                  </w14:solidFill>
                </w14:textFill>
              </w:rPr>
              <w:t>(1)签</w:t>
            </w:r>
            <w:r>
              <w:rPr>
                <w:rFonts w:hint="eastAsia" w:ascii="宋体" w:hAnsi="宋体"/>
                <w:color w:val="000000" w:themeColor="text1"/>
                <w:szCs w:val="21"/>
                <w14:textFill>
                  <w14:solidFill>
                    <w14:schemeClr w14:val="tx1"/>
                  </w14:solidFill>
                </w14:textFill>
              </w:rPr>
              <w:t>名：</w:t>
            </w:r>
          </w:p>
        </w:tc>
        <w:tc>
          <w:tcPr>
            <w:tcW w:w="286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队员</w:t>
            </w:r>
            <w:r>
              <w:rPr>
                <w:rFonts w:hint="eastAsia" w:ascii="宋体" w:hAnsi="宋体"/>
                <w:color w:val="000000" w:themeColor="text1"/>
                <w:szCs w:val="21"/>
                <w:lang w:val="en-US"/>
                <w14:textFill>
                  <w14:solidFill>
                    <w14:schemeClr w14:val="tx1"/>
                  </w14:solidFill>
                </w14:textFill>
              </w:rPr>
              <w:t>(2)签</w:t>
            </w:r>
            <w:r>
              <w:rPr>
                <w:rFonts w:hint="eastAsia" w:ascii="宋体" w:hAnsi="宋体"/>
                <w:color w:val="000000" w:themeColor="text1"/>
                <w:szCs w:val="21"/>
                <w14:textFill>
                  <w14:solidFill>
                    <w14:schemeClr w14:val="tx1"/>
                  </w14:solidFill>
                </w14:textFill>
              </w:rPr>
              <w:t>名：</w:t>
            </w:r>
          </w:p>
        </w:tc>
        <w:tc>
          <w:tcPr>
            <w:tcW w:w="301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bl>
    <w:p>
      <w:pPr>
        <w:pStyle w:val="5"/>
        <w:widowControl w:val="0"/>
        <w:spacing w:line="300" w:lineRule="exact"/>
        <w:ind w:firstLine="630" w:firstLineChars="3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我（们）在此确认并承诺：已仔细阅读</w:t>
      </w:r>
      <w:r>
        <w:rPr>
          <w:rFonts w:hint="eastAsia" w:ascii="宋体" w:hAnsi="宋体" w:cs="宋体"/>
          <w:color w:val="000000" w:themeColor="text1"/>
          <w:sz w:val="21"/>
          <w:szCs w:val="21"/>
          <w:lang w:val="en-US"/>
          <w14:textFill>
            <w14:solidFill>
              <w14:schemeClr w14:val="tx1"/>
            </w14:solidFill>
          </w14:textFill>
        </w:rPr>
        <w:t>活动</w:t>
      </w:r>
      <w:r>
        <w:rPr>
          <w:rFonts w:hint="eastAsia" w:ascii="宋体" w:hAnsi="宋体" w:eastAsia="宋体" w:cs="宋体"/>
          <w:color w:val="000000" w:themeColor="text1"/>
          <w:sz w:val="21"/>
          <w:szCs w:val="21"/>
          <w14:textFill>
            <w14:solidFill>
              <w14:schemeClr w14:val="tx1"/>
            </w14:solidFill>
          </w14:textFill>
        </w:rPr>
        <w:t>规则和通用附则，了解其含义并将严格遵守。</w:t>
      </w:r>
    </w:p>
    <w:p>
      <w:pPr>
        <w:pStyle w:val="5"/>
        <w:widowControl w:val="0"/>
        <w:spacing w:line="300" w:lineRule="exact"/>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*注：未满16周岁中小学生，按户口本身份证号码填写。</w:t>
      </w:r>
    </w:p>
    <w:p>
      <w:pPr>
        <w:spacing w:line="520" w:lineRule="exact"/>
        <w:ind w:firstLine="3918" w:firstLineChars="1306"/>
        <w:jc w:val="center"/>
        <w:rPr>
          <w:rFonts w:ascii="仿宋" w:hAnsi="仿宋" w:eastAsia="仿宋" w:cs="仿宋"/>
          <w:color w:val="000000" w:themeColor="text1"/>
          <w:sz w:val="30"/>
          <w:szCs w:val="30"/>
          <w:lang w:val="en-US"/>
          <w14:textFill>
            <w14:solidFill>
              <w14:schemeClr w14:val="tx1"/>
            </w14:solidFill>
          </w14:textFill>
        </w:rPr>
      </w:pPr>
      <w:bookmarkStart w:id="5" w:name="_GoBack"/>
      <w:bookmarkEnd w:id="5"/>
    </w:p>
    <w:sectPr>
      <w:headerReference r:id="rId15" w:type="default"/>
      <w:footerReference r:id="rId16" w:type="default"/>
      <w:footerReference r:id="rId17" w:type="even"/>
      <w:pgSz w:w="11910" w:h="16840"/>
      <w:pgMar w:top="1531" w:right="1531" w:bottom="1531" w:left="1531" w:header="720" w:footer="720" w:gutter="0"/>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3374321"/>
    </w:sdtPr>
    <w:sdtContent>
      <w:p>
        <w:pPr>
          <w:pStyle w:val="8"/>
        </w:pPr>
        <w:r>
          <w:fldChar w:fldCharType="begin"/>
        </w:r>
        <w:r>
          <w:instrText xml:space="preserve">PAGE   \* MERGEFORMAT</w:instrText>
        </w:r>
        <w:r>
          <w:fldChar w:fldCharType="separate"/>
        </w:r>
        <w:r>
          <w:t>- 5 -</w:t>
        </w:r>
        <w:r>
          <w:fldChar w:fldCharType="end"/>
        </w:r>
      </w:p>
    </w:sdtContent>
  </w:sdt>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w:t>
    </w:r>
    <w:sdt>
      <w:sdtPr>
        <w:id w:val="-1916623382"/>
      </w:sdtPr>
      <w:sdtContent>
        <w:r>
          <w:fldChar w:fldCharType="begin"/>
        </w:r>
        <w:r>
          <w:instrText xml:space="preserve">PAGE   \* MERGEFORMAT</w:instrText>
        </w:r>
        <w:r>
          <w:fldChar w:fldCharType="separate"/>
        </w:r>
        <w:r>
          <w:t>39</w:t>
        </w:r>
        <w:r>
          <w:fldChar w:fldCharType="end"/>
        </w:r>
        <w:r>
          <w:rPr>
            <w:rFonts w:hint="eastAsia"/>
          </w:rPr>
          <w:t>-</w:t>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w:t>
    </w:r>
    <w:sdt>
      <w:sdtPr>
        <w:id w:val="-770466332"/>
      </w:sdtPr>
      <w:sdtContent>
        <w:r>
          <w:fldChar w:fldCharType="begin"/>
        </w:r>
        <w:r>
          <w:instrText xml:space="preserve">PAGE   \* MERGEFORMAT</w:instrText>
        </w:r>
        <w:r>
          <w:fldChar w:fldCharType="separate"/>
        </w:r>
        <w:r>
          <w:t>40</w:t>
        </w:r>
        <w:r>
          <w:fldChar w:fldCharType="end"/>
        </w:r>
        <w:r>
          <w:t>-</w:t>
        </w:r>
      </w:sdtContent>
    </w:sdt>
  </w:p>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0323380"/>
    </w:sdtPr>
    <w:sdtContent>
      <w:p>
        <w:pPr>
          <w:pStyle w:val="8"/>
        </w:pPr>
        <w:r>
          <w:fldChar w:fldCharType="begin"/>
        </w:r>
        <w:r>
          <w:instrText xml:space="preserve">PAGE   \* MERGEFORMAT</w:instrText>
        </w:r>
        <w:r>
          <w:fldChar w:fldCharType="separate"/>
        </w:r>
        <w:r>
          <w:t>- 36 -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697853"/>
    </w:sdtPr>
    <w:sdtContent>
      <w:p>
        <w:pPr>
          <w:pStyle w:val="8"/>
        </w:pPr>
        <w:r>
          <w:fldChar w:fldCharType="begin"/>
        </w:r>
        <w:r>
          <w:instrText xml:space="preserve">PAGE   \* MERGEFORMAT</w:instrText>
        </w:r>
        <w:r>
          <w:fldChar w:fldCharType="separate"/>
        </w:r>
        <w:r>
          <w:t>- 7 -</w:t>
        </w:r>
        <w:r>
          <w:fldChar w:fldCharType="end"/>
        </w:r>
      </w:p>
    </w:sdtContent>
  </w:sdt>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464735"/>
    </w:sdtPr>
    <w:sdtContent>
      <w:p>
        <w:pPr>
          <w:pStyle w:val="8"/>
        </w:pPr>
        <w:r>
          <w:fldChar w:fldCharType="begin"/>
        </w:r>
        <w:r>
          <w:instrText xml:space="preserve">PAGE   \* MERGEFORMAT</w:instrText>
        </w:r>
        <w:r>
          <w:fldChar w:fldCharType="separate"/>
        </w:r>
        <w:r>
          <w:t>- 31 -</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6499288"/>
    </w:sdtPr>
    <w:sdtContent>
      <w:p>
        <w:pPr>
          <w:pStyle w:val="8"/>
        </w:pPr>
        <w:r>
          <w:fldChar w:fldCharType="begin"/>
        </w:r>
        <w:r>
          <w:instrText xml:space="preserve">PAGE   \* MERGEFORMAT</w:instrText>
        </w:r>
        <w:r>
          <w:fldChar w:fldCharType="separate"/>
        </w:r>
        <w:r>
          <w:t>- 7 -</w:t>
        </w:r>
        <w:r>
          <w:fldChar w:fldCharType="end"/>
        </w:r>
      </w:p>
    </w:sdtContent>
  </w:sdt>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382020"/>
    </w:sdtPr>
    <w:sdtContent>
      <w:p>
        <w:pPr>
          <w:pStyle w:val="8"/>
        </w:pPr>
        <w:r>
          <w:fldChar w:fldCharType="begin"/>
        </w:r>
        <w:r>
          <w:instrText xml:space="preserve">PAGE   \* MERGEFORMAT</w:instrText>
        </w:r>
        <w:r>
          <w:fldChar w:fldCharType="separate"/>
        </w:r>
        <w:r>
          <w:t>- 33 -</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en-US"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pPr>
                      <w:pStyle w:val="8"/>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5136721"/>
    </w:sdtPr>
    <w:sdtContent>
      <w:p>
        <w:pPr>
          <w:pStyle w:val="8"/>
        </w:pPr>
        <w:r>
          <w:fldChar w:fldCharType="begin"/>
        </w:r>
        <w:r>
          <w:instrText xml:space="preserve">PAGE   \* MERGEFORMAT</w:instrText>
        </w:r>
        <w:r>
          <w:fldChar w:fldCharType="separate"/>
        </w:r>
        <w:r>
          <w:t>- 37 -</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258214"/>
    </w:sdtPr>
    <w:sdtContent>
      <w:p>
        <w:pPr>
          <w:pStyle w:val="8"/>
        </w:pPr>
        <w:r>
          <w:fldChar w:fldCharType="begin"/>
        </w:r>
        <w:r>
          <w:instrText xml:space="preserve">PAGE   \* MERGEFORMAT</w:instrText>
        </w:r>
        <w:r>
          <w:fldChar w:fldCharType="separate"/>
        </w:r>
        <w:r>
          <w:t>- 35 -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F2EDD"/>
    <w:multiLevelType w:val="singleLevel"/>
    <w:tmpl w:val="BBBF2EDD"/>
    <w:lvl w:ilvl="0" w:tentative="0">
      <w:start w:val="5"/>
      <w:numFmt w:val="chineseCounting"/>
      <w:suff w:val="nothing"/>
      <w:lvlText w:val="%1、"/>
      <w:lvlJc w:val="left"/>
      <w:rPr>
        <w:rFonts w:hint="eastAsia"/>
      </w:rPr>
    </w:lvl>
  </w:abstractNum>
  <w:abstractNum w:abstractNumId="1">
    <w:nsid w:val="5F5F6D74"/>
    <w:multiLevelType w:val="singleLevel"/>
    <w:tmpl w:val="5F5F6D7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evenAndOddHeaders w:val="1"/>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NGY2NzI3YWUxOGFhY2U1MGJhM2NkMDEzOGZlYjkifQ=="/>
    <w:docVar w:name="KSO_WPS_MARK_KEY" w:val="735bd0d7-37f2-45d0-893b-014a1579bb6d"/>
  </w:docVars>
  <w:rsids>
    <w:rsidRoot w:val="00B1006D"/>
    <w:rsid w:val="000F42EB"/>
    <w:rsid w:val="00192C49"/>
    <w:rsid w:val="001D0A85"/>
    <w:rsid w:val="001F7DD0"/>
    <w:rsid w:val="00231D57"/>
    <w:rsid w:val="00241BC5"/>
    <w:rsid w:val="002D08A1"/>
    <w:rsid w:val="003018AE"/>
    <w:rsid w:val="00310005"/>
    <w:rsid w:val="0040005C"/>
    <w:rsid w:val="00444781"/>
    <w:rsid w:val="00522102"/>
    <w:rsid w:val="005F5FC2"/>
    <w:rsid w:val="006420E5"/>
    <w:rsid w:val="007B39D3"/>
    <w:rsid w:val="007C1871"/>
    <w:rsid w:val="007E4667"/>
    <w:rsid w:val="008305B6"/>
    <w:rsid w:val="008A7454"/>
    <w:rsid w:val="00936994"/>
    <w:rsid w:val="00A53BF4"/>
    <w:rsid w:val="00AE2317"/>
    <w:rsid w:val="00B1006D"/>
    <w:rsid w:val="00B86621"/>
    <w:rsid w:val="00C303C7"/>
    <w:rsid w:val="00D344B6"/>
    <w:rsid w:val="00D53E11"/>
    <w:rsid w:val="00D7509C"/>
    <w:rsid w:val="00DB6A8B"/>
    <w:rsid w:val="00E90679"/>
    <w:rsid w:val="00F239AC"/>
    <w:rsid w:val="00FB3045"/>
    <w:rsid w:val="00FB6B1E"/>
    <w:rsid w:val="00FC774C"/>
    <w:rsid w:val="00FD6E0D"/>
    <w:rsid w:val="00FD73EE"/>
    <w:rsid w:val="01687703"/>
    <w:rsid w:val="018255B6"/>
    <w:rsid w:val="018742B4"/>
    <w:rsid w:val="018A1427"/>
    <w:rsid w:val="018A4F49"/>
    <w:rsid w:val="01E80363"/>
    <w:rsid w:val="02174ECC"/>
    <w:rsid w:val="022526E0"/>
    <w:rsid w:val="022A6766"/>
    <w:rsid w:val="0257431F"/>
    <w:rsid w:val="0285401A"/>
    <w:rsid w:val="028F3C6F"/>
    <w:rsid w:val="02940EC0"/>
    <w:rsid w:val="02AF383B"/>
    <w:rsid w:val="02E94A07"/>
    <w:rsid w:val="035717DD"/>
    <w:rsid w:val="037612BC"/>
    <w:rsid w:val="03984734"/>
    <w:rsid w:val="03C85BD1"/>
    <w:rsid w:val="03D65388"/>
    <w:rsid w:val="03E377AF"/>
    <w:rsid w:val="03E81374"/>
    <w:rsid w:val="03EC0177"/>
    <w:rsid w:val="03FF4043"/>
    <w:rsid w:val="04081308"/>
    <w:rsid w:val="04390C0B"/>
    <w:rsid w:val="04652B45"/>
    <w:rsid w:val="049820AD"/>
    <w:rsid w:val="049D2B8E"/>
    <w:rsid w:val="049E314A"/>
    <w:rsid w:val="04A26380"/>
    <w:rsid w:val="04B01CF2"/>
    <w:rsid w:val="04E33A5F"/>
    <w:rsid w:val="05402D5A"/>
    <w:rsid w:val="05882122"/>
    <w:rsid w:val="05A55398"/>
    <w:rsid w:val="05B27F66"/>
    <w:rsid w:val="05FB6C66"/>
    <w:rsid w:val="066C559F"/>
    <w:rsid w:val="06880A87"/>
    <w:rsid w:val="06CE258E"/>
    <w:rsid w:val="075201B8"/>
    <w:rsid w:val="07AB20F7"/>
    <w:rsid w:val="07AB7FED"/>
    <w:rsid w:val="07DB0BC7"/>
    <w:rsid w:val="0827349F"/>
    <w:rsid w:val="0833790B"/>
    <w:rsid w:val="0846058D"/>
    <w:rsid w:val="085E04B3"/>
    <w:rsid w:val="08767E85"/>
    <w:rsid w:val="08A96637"/>
    <w:rsid w:val="08BD20E2"/>
    <w:rsid w:val="08E06BF5"/>
    <w:rsid w:val="08E713F9"/>
    <w:rsid w:val="092B680F"/>
    <w:rsid w:val="095B5E0E"/>
    <w:rsid w:val="099B126A"/>
    <w:rsid w:val="099C2302"/>
    <w:rsid w:val="09E03593"/>
    <w:rsid w:val="09E40AC5"/>
    <w:rsid w:val="09F74CB7"/>
    <w:rsid w:val="0A23066B"/>
    <w:rsid w:val="0A3C34DB"/>
    <w:rsid w:val="0AC0586D"/>
    <w:rsid w:val="0B202230"/>
    <w:rsid w:val="0B7D7AB6"/>
    <w:rsid w:val="0B9B18A7"/>
    <w:rsid w:val="0BCE5373"/>
    <w:rsid w:val="0C0C1CEC"/>
    <w:rsid w:val="0C5A2424"/>
    <w:rsid w:val="0C5C5740"/>
    <w:rsid w:val="0C9C55F7"/>
    <w:rsid w:val="0C9E3006"/>
    <w:rsid w:val="0CAC2B9A"/>
    <w:rsid w:val="0CBA12FE"/>
    <w:rsid w:val="0D0429D6"/>
    <w:rsid w:val="0D072650"/>
    <w:rsid w:val="0D4C612B"/>
    <w:rsid w:val="0D5A63DD"/>
    <w:rsid w:val="0D7A2C98"/>
    <w:rsid w:val="0D99166A"/>
    <w:rsid w:val="0DA81943"/>
    <w:rsid w:val="0DE528BF"/>
    <w:rsid w:val="0E3D0D15"/>
    <w:rsid w:val="0E536992"/>
    <w:rsid w:val="0E5C6652"/>
    <w:rsid w:val="0E6A20ED"/>
    <w:rsid w:val="0E9F1FF3"/>
    <w:rsid w:val="0E9F5CB2"/>
    <w:rsid w:val="0EEB0770"/>
    <w:rsid w:val="0EF91A2E"/>
    <w:rsid w:val="0F0816A0"/>
    <w:rsid w:val="0F234048"/>
    <w:rsid w:val="0F446400"/>
    <w:rsid w:val="0F7F6931"/>
    <w:rsid w:val="0F984030"/>
    <w:rsid w:val="0FDA5C70"/>
    <w:rsid w:val="0FDE2036"/>
    <w:rsid w:val="101271B8"/>
    <w:rsid w:val="101E683A"/>
    <w:rsid w:val="105B243D"/>
    <w:rsid w:val="106F16EB"/>
    <w:rsid w:val="10855BDB"/>
    <w:rsid w:val="10991C29"/>
    <w:rsid w:val="10B4026F"/>
    <w:rsid w:val="10D6121D"/>
    <w:rsid w:val="10DB0369"/>
    <w:rsid w:val="10E33DE5"/>
    <w:rsid w:val="110C2475"/>
    <w:rsid w:val="112B06EC"/>
    <w:rsid w:val="11511160"/>
    <w:rsid w:val="119E3805"/>
    <w:rsid w:val="11A1719D"/>
    <w:rsid w:val="11A76A18"/>
    <w:rsid w:val="11B94A21"/>
    <w:rsid w:val="11C51478"/>
    <w:rsid w:val="11EB61A7"/>
    <w:rsid w:val="11F428F3"/>
    <w:rsid w:val="12274A70"/>
    <w:rsid w:val="124D2729"/>
    <w:rsid w:val="129A6671"/>
    <w:rsid w:val="129D0AB4"/>
    <w:rsid w:val="12B66520"/>
    <w:rsid w:val="12DF0227"/>
    <w:rsid w:val="12EC1F42"/>
    <w:rsid w:val="12FE48B4"/>
    <w:rsid w:val="13531FC1"/>
    <w:rsid w:val="135574F5"/>
    <w:rsid w:val="135A02CF"/>
    <w:rsid w:val="1387702A"/>
    <w:rsid w:val="138D4631"/>
    <w:rsid w:val="13936861"/>
    <w:rsid w:val="13BB6555"/>
    <w:rsid w:val="13FD7705"/>
    <w:rsid w:val="141705C1"/>
    <w:rsid w:val="145B0D83"/>
    <w:rsid w:val="151C1126"/>
    <w:rsid w:val="15496757"/>
    <w:rsid w:val="158F621A"/>
    <w:rsid w:val="15C87A8D"/>
    <w:rsid w:val="161F4365"/>
    <w:rsid w:val="162776F9"/>
    <w:rsid w:val="162B21FB"/>
    <w:rsid w:val="1680189F"/>
    <w:rsid w:val="16824929"/>
    <w:rsid w:val="16C632F0"/>
    <w:rsid w:val="17850746"/>
    <w:rsid w:val="17A80401"/>
    <w:rsid w:val="17CD05AD"/>
    <w:rsid w:val="17FC5493"/>
    <w:rsid w:val="18167A61"/>
    <w:rsid w:val="18636AA7"/>
    <w:rsid w:val="186E6927"/>
    <w:rsid w:val="187434C0"/>
    <w:rsid w:val="18C10796"/>
    <w:rsid w:val="18C30B86"/>
    <w:rsid w:val="193A0948"/>
    <w:rsid w:val="19754188"/>
    <w:rsid w:val="199F4E42"/>
    <w:rsid w:val="19F811CC"/>
    <w:rsid w:val="1A296E89"/>
    <w:rsid w:val="1A2E627B"/>
    <w:rsid w:val="1A7647E7"/>
    <w:rsid w:val="1AA6374C"/>
    <w:rsid w:val="1AE63A6C"/>
    <w:rsid w:val="1B59213E"/>
    <w:rsid w:val="1B6F6FB6"/>
    <w:rsid w:val="1B70094C"/>
    <w:rsid w:val="1B7161D9"/>
    <w:rsid w:val="1BA55384"/>
    <w:rsid w:val="1BF603F5"/>
    <w:rsid w:val="1BFC5C38"/>
    <w:rsid w:val="1C321E98"/>
    <w:rsid w:val="1C5446B4"/>
    <w:rsid w:val="1C72744B"/>
    <w:rsid w:val="1C7A5AC0"/>
    <w:rsid w:val="1C7B1AED"/>
    <w:rsid w:val="1CA97FFC"/>
    <w:rsid w:val="1CB31F04"/>
    <w:rsid w:val="1D10139C"/>
    <w:rsid w:val="1D152B8A"/>
    <w:rsid w:val="1DB610CC"/>
    <w:rsid w:val="1DC42DF0"/>
    <w:rsid w:val="1DDC1359"/>
    <w:rsid w:val="1E0563C6"/>
    <w:rsid w:val="1E1A11C1"/>
    <w:rsid w:val="1E5D1F46"/>
    <w:rsid w:val="1E6B618B"/>
    <w:rsid w:val="1E735766"/>
    <w:rsid w:val="1E8616AB"/>
    <w:rsid w:val="1E8E20FF"/>
    <w:rsid w:val="1EB93707"/>
    <w:rsid w:val="1ECE2E43"/>
    <w:rsid w:val="1EEB1EAF"/>
    <w:rsid w:val="1F407DE7"/>
    <w:rsid w:val="1F814999"/>
    <w:rsid w:val="1F8922CD"/>
    <w:rsid w:val="1F9D7EFF"/>
    <w:rsid w:val="1FE2CBBD"/>
    <w:rsid w:val="1FE31DCD"/>
    <w:rsid w:val="1FF11DCF"/>
    <w:rsid w:val="20924ED8"/>
    <w:rsid w:val="20FD356C"/>
    <w:rsid w:val="210E39CB"/>
    <w:rsid w:val="21105E53"/>
    <w:rsid w:val="219D0FE1"/>
    <w:rsid w:val="21A05269"/>
    <w:rsid w:val="21BE120B"/>
    <w:rsid w:val="21EB5ABA"/>
    <w:rsid w:val="21FA60AB"/>
    <w:rsid w:val="21FE5AAC"/>
    <w:rsid w:val="222D644B"/>
    <w:rsid w:val="22304060"/>
    <w:rsid w:val="22325497"/>
    <w:rsid w:val="22342FBD"/>
    <w:rsid w:val="22623FCE"/>
    <w:rsid w:val="22706F6B"/>
    <w:rsid w:val="227317B0"/>
    <w:rsid w:val="2288155B"/>
    <w:rsid w:val="22BD6ACE"/>
    <w:rsid w:val="22DF11B8"/>
    <w:rsid w:val="23126E4D"/>
    <w:rsid w:val="233B5040"/>
    <w:rsid w:val="23535FE6"/>
    <w:rsid w:val="23561FE5"/>
    <w:rsid w:val="235A4CA6"/>
    <w:rsid w:val="23664D03"/>
    <w:rsid w:val="2387194A"/>
    <w:rsid w:val="23B14AC1"/>
    <w:rsid w:val="23C87FA1"/>
    <w:rsid w:val="240F5A90"/>
    <w:rsid w:val="24120C5B"/>
    <w:rsid w:val="24477F1B"/>
    <w:rsid w:val="244871F4"/>
    <w:rsid w:val="244B2840"/>
    <w:rsid w:val="24813170"/>
    <w:rsid w:val="24C83CDA"/>
    <w:rsid w:val="24D618A2"/>
    <w:rsid w:val="24FA29B1"/>
    <w:rsid w:val="25006BE0"/>
    <w:rsid w:val="25145F24"/>
    <w:rsid w:val="253048AA"/>
    <w:rsid w:val="25461985"/>
    <w:rsid w:val="255A175D"/>
    <w:rsid w:val="25793135"/>
    <w:rsid w:val="25B83F05"/>
    <w:rsid w:val="25F113F5"/>
    <w:rsid w:val="260E7A60"/>
    <w:rsid w:val="261D7002"/>
    <w:rsid w:val="263E7950"/>
    <w:rsid w:val="26750B85"/>
    <w:rsid w:val="26E641FB"/>
    <w:rsid w:val="26FF5C73"/>
    <w:rsid w:val="27580E24"/>
    <w:rsid w:val="27712FBE"/>
    <w:rsid w:val="279615E4"/>
    <w:rsid w:val="27C9064C"/>
    <w:rsid w:val="27DA070F"/>
    <w:rsid w:val="27F5255F"/>
    <w:rsid w:val="28041684"/>
    <w:rsid w:val="281B0310"/>
    <w:rsid w:val="28206654"/>
    <w:rsid w:val="28416FE0"/>
    <w:rsid w:val="28681A05"/>
    <w:rsid w:val="286839C1"/>
    <w:rsid w:val="288C4FE2"/>
    <w:rsid w:val="289933AC"/>
    <w:rsid w:val="28A41F5C"/>
    <w:rsid w:val="28CE5F2B"/>
    <w:rsid w:val="29494AF0"/>
    <w:rsid w:val="294C17BD"/>
    <w:rsid w:val="29632B29"/>
    <w:rsid w:val="29953764"/>
    <w:rsid w:val="29C235A5"/>
    <w:rsid w:val="29D31FAF"/>
    <w:rsid w:val="29F224B1"/>
    <w:rsid w:val="2A23413B"/>
    <w:rsid w:val="2A434D2D"/>
    <w:rsid w:val="2A521409"/>
    <w:rsid w:val="2A5C2CCF"/>
    <w:rsid w:val="2B6D0B82"/>
    <w:rsid w:val="2BA226AF"/>
    <w:rsid w:val="2BC03067"/>
    <w:rsid w:val="2BC15351"/>
    <w:rsid w:val="2BDEA3A0"/>
    <w:rsid w:val="2C424162"/>
    <w:rsid w:val="2C437476"/>
    <w:rsid w:val="2C775033"/>
    <w:rsid w:val="2C7F752B"/>
    <w:rsid w:val="2C850417"/>
    <w:rsid w:val="2C9D47A4"/>
    <w:rsid w:val="2CD313A4"/>
    <w:rsid w:val="2CF34DF6"/>
    <w:rsid w:val="2CFD4CCE"/>
    <w:rsid w:val="2D416440"/>
    <w:rsid w:val="2D592ECA"/>
    <w:rsid w:val="2D7746A6"/>
    <w:rsid w:val="2D7E6974"/>
    <w:rsid w:val="2D81220E"/>
    <w:rsid w:val="2DA95F68"/>
    <w:rsid w:val="2DC53195"/>
    <w:rsid w:val="2DD02B28"/>
    <w:rsid w:val="2DEA7DD7"/>
    <w:rsid w:val="2DF67CC1"/>
    <w:rsid w:val="2E1C19E3"/>
    <w:rsid w:val="2E7450AF"/>
    <w:rsid w:val="2EBC16A8"/>
    <w:rsid w:val="2F0F2DE8"/>
    <w:rsid w:val="2F5F2AE6"/>
    <w:rsid w:val="2F9E5F1A"/>
    <w:rsid w:val="2FAA78D7"/>
    <w:rsid w:val="30447426"/>
    <w:rsid w:val="30635B60"/>
    <w:rsid w:val="310A33D2"/>
    <w:rsid w:val="310E5321"/>
    <w:rsid w:val="31567360"/>
    <w:rsid w:val="31CE5839"/>
    <w:rsid w:val="31D37DA2"/>
    <w:rsid w:val="31D9377A"/>
    <w:rsid w:val="320E29DF"/>
    <w:rsid w:val="324709F1"/>
    <w:rsid w:val="32C925CB"/>
    <w:rsid w:val="32F42FBE"/>
    <w:rsid w:val="330F4E30"/>
    <w:rsid w:val="33244988"/>
    <w:rsid w:val="334258D6"/>
    <w:rsid w:val="33A67301"/>
    <w:rsid w:val="33E800AC"/>
    <w:rsid w:val="341412E3"/>
    <w:rsid w:val="343B01DB"/>
    <w:rsid w:val="347B16AE"/>
    <w:rsid w:val="34A672E9"/>
    <w:rsid w:val="34D348B8"/>
    <w:rsid w:val="352858CE"/>
    <w:rsid w:val="353B0E30"/>
    <w:rsid w:val="35741006"/>
    <w:rsid w:val="35D7070E"/>
    <w:rsid w:val="36294C2C"/>
    <w:rsid w:val="364D41F6"/>
    <w:rsid w:val="365550A3"/>
    <w:rsid w:val="3671264C"/>
    <w:rsid w:val="3684073D"/>
    <w:rsid w:val="36981EDB"/>
    <w:rsid w:val="36BE58DC"/>
    <w:rsid w:val="373B55C6"/>
    <w:rsid w:val="37745D4D"/>
    <w:rsid w:val="37D5E027"/>
    <w:rsid w:val="37E56DDC"/>
    <w:rsid w:val="37E82428"/>
    <w:rsid w:val="380A4707"/>
    <w:rsid w:val="382D2E86"/>
    <w:rsid w:val="385C4BC4"/>
    <w:rsid w:val="38675A43"/>
    <w:rsid w:val="388B2F81"/>
    <w:rsid w:val="38A9475B"/>
    <w:rsid w:val="38E928FC"/>
    <w:rsid w:val="390F0EF6"/>
    <w:rsid w:val="392F4273"/>
    <w:rsid w:val="39C61CB6"/>
    <w:rsid w:val="3A193003"/>
    <w:rsid w:val="3A4C409B"/>
    <w:rsid w:val="3B111C96"/>
    <w:rsid w:val="3B1FE5F2"/>
    <w:rsid w:val="3B27770B"/>
    <w:rsid w:val="3B4028AF"/>
    <w:rsid w:val="3B615AE6"/>
    <w:rsid w:val="3B653D90"/>
    <w:rsid w:val="3B762811"/>
    <w:rsid w:val="3B9613B0"/>
    <w:rsid w:val="3BAB20EB"/>
    <w:rsid w:val="3BDF1D94"/>
    <w:rsid w:val="3BF77C6B"/>
    <w:rsid w:val="3C0878F9"/>
    <w:rsid w:val="3C352F99"/>
    <w:rsid w:val="3CE37662"/>
    <w:rsid w:val="3D3D2A53"/>
    <w:rsid w:val="3D3F024D"/>
    <w:rsid w:val="3D5C3A0F"/>
    <w:rsid w:val="3DBF9139"/>
    <w:rsid w:val="3E3601AB"/>
    <w:rsid w:val="3E7A2248"/>
    <w:rsid w:val="3E8C75AE"/>
    <w:rsid w:val="3ECB6600"/>
    <w:rsid w:val="3EE35A8E"/>
    <w:rsid w:val="3F055FB6"/>
    <w:rsid w:val="3F057D64"/>
    <w:rsid w:val="3F1440C5"/>
    <w:rsid w:val="3F654D55"/>
    <w:rsid w:val="3F90152C"/>
    <w:rsid w:val="3FAE3203"/>
    <w:rsid w:val="403805BD"/>
    <w:rsid w:val="40725D59"/>
    <w:rsid w:val="40734705"/>
    <w:rsid w:val="40813AF9"/>
    <w:rsid w:val="424B6320"/>
    <w:rsid w:val="425A6618"/>
    <w:rsid w:val="42C70660"/>
    <w:rsid w:val="42FC147E"/>
    <w:rsid w:val="43235D77"/>
    <w:rsid w:val="43470585"/>
    <w:rsid w:val="43C0314D"/>
    <w:rsid w:val="43D67F21"/>
    <w:rsid w:val="43E207E3"/>
    <w:rsid w:val="4419211E"/>
    <w:rsid w:val="44336BFB"/>
    <w:rsid w:val="44936755"/>
    <w:rsid w:val="44BE2144"/>
    <w:rsid w:val="44E54CEA"/>
    <w:rsid w:val="44E977E0"/>
    <w:rsid w:val="457F0236"/>
    <w:rsid w:val="45B95404"/>
    <w:rsid w:val="46192347"/>
    <w:rsid w:val="464D4B7E"/>
    <w:rsid w:val="46890EA9"/>
    <w:rsid w:val="46915153"/>
    <w:rsid w:val="47617B01"/>
    <w:rsid w:val="47C14A44"/>
    <w:rsid w:val="47EC5249"/>
    <w:rsid w:val="482D3E87"/>
    <w:rsid w:val="483216DA"/>
    <w:rsid w:val="48502F8D"/>
    <w:rsid w:val="485F12E9"/>
    <w:rsid w:val="486C04A5"/>
    <w:rsid w:val="48741AB6"/>
    <w:rsid w:val="488E257D"/>
    <w:rsid w:val="48E17170"/>
    <w:rsid w:val="48E79146"/>
    <w:rsid w:val="48EB6FD3"/>
    <w:rsid w:val="48FD1B5E"/>
    <w:rsid w:val="491B4D4A"/>
    <w:rsid w:val="493D634C"/>
    <w:rsid w:val="49831C5A"/>
    <w:rsid w:val="49926698"/>
    <w:rsid w:val="499A360F"/>
    <w:rsid w:val="499B1CE9"/>
    <w:rsid w:val="49B64D55"/>
    <w:rsid w:val="49B93944"/>
    <w:rsid w:val="49CD2AD8"/>
    <w:rsid w:val="4A0C644A"/>
    <w:rsid w:val="4A0F1A96"/>
    <w:rsid w:val="4A570BF5"/>
    <w:rsid w:val="4A8E17AE"/>
    <w:rsid w:val="4ABC522A"/>
    <w:rsid w:val="4AC24D5B"/>
    <w:rsid w:val="4AE528AB"/>
    <w:rsid w:val="4B6B6A70"/>
    <w:rsid w:val="4B775B45"/>
    <w:rsid w:val="4B8D1D61"/>
    <w:rsid w:val="4BF453E8"/>
    <w:rsid w:val="4C0050B1"/>
    <w:rsid w:val="4C0D20F5"/>
    <w:rsid w:val="4C1304F8"/>
    <w:rsid w:val="4C7622A1"/>
    <w:rsid w:val="4C7A2FF8"/>
    <w:rsid w:val="4C8271DE"/>
    <w:rsid w:val="4C8805E0"/>
    <w:rsid w:val="4CF12C3C"/>
    <w:rsid w:val="4D955027"/>
    <w:rsid w:val="4DB3190E"/>
    <w:rsid w:val="4DC37C01"/>
    <w:rsid w:val="4DFE42FC"/>
    <w:rsid w:val="4E2A3343"/>
    <w:rsid w:val="4E4762CE"/>
    <w:rsid w:val="4E5C64FB"/>
    <w:rsid w:val="4E6171BA"/>
    <w:rsid w:val="4E876B3C"/>
    <w:rsid w:val="4EA851A2"/>
    <w:rsid w:val="4ECB11DE"/>
    <w:rsid w:val="4EF85C31"/>
    <w:rsid w:val="4F3D0E54"/>
    <w:rsid w:val="4FE237A9"/>
    <w:rsid w:val="4FF0033C"/>
    <w:rsid w:val="50AC0013"/>
    <w:rsid w:val="50C10F02"/>
    <w:rsid w:val="50E31CAF"/>
    <w:rsid w:val="514209A3"/>
    <w:rsid w:val="51595CED"/>
    <w:rsid w:val="519802C1"/>
    <w:rsid w:val="52821961"/>
    <w:rsid w:val="52B15DE1"/>
    <w:rsid w:val="52C17D00"/>
    <w:rsid w:val="52CD6993"/>
    <w:rsid w:val="52E86357"/>
    <w:rsid w:val="52F21F55"/>
    <w:rsid w:val="52F342C3"/>
    <w:rsid w:val="530F5CCC"/>
    <w:rsid w:val="53236493"/>
    <w:rsid w:val="536E1328"/>
    <w:rsid w:val="53960DFC"/>
    <w:rsid w:val="53F977FB"/>
    <w:rsid w:val="54007CFF"/>
    <w:rsid w:val="54743D5F"/>
    <w:rsid w:val="54757BBF"/>
    <w:rsid w:val="547C41CC"/>
    <w:rsid w:val="552672EE"/>
    <w:rsid w:val="552F123F"/>
    <w:rsid w:val="55335434"/>
    <w:rsid w:val="55486CA2"/>
    <w:rsid w:val="554A0159"/>
    <w:rsid w:val="555925F6"/>
    <w:rsid w:val="559519EA"/>
    <w:rsid w:val="55A11D00"/>
    <w:rsid w:val="55BA17D5"/>
    <w:rsid w:val="55C91693"/>
    <w:rsid w:val="56075D18"/>
    <w:rsid w:val="561623FF"/>
    <w:rsid w:val="561774DE"/>
    <w:rsid w:val="56674A08"/>
    <w:rsid w:val="56C32841"/>
    <w:rsid w:val="570975C6"/>
    <w:rsid w:val="572B3C90"/>
    <w:rsid w:val="575F7A51"/>
    <w:rsid w:val="576A2A02"/>
    <w:rsid w:val="57770572"/>
    <w:rsid w:val="577900AD"/>
    <w:rsid w:val="57865278"/>
    <w:rsid w:val="579730CB"/>
    <w:rsid w:val="57B53D1C"/>
    <w:rsid w:val="57C40364"/>
    <w:rsid w:val="57E70545"/>
    <w:rsid w:val="57FC3168"/>
    <w:rsid w:val="580567CC"/>
    <w:rsid w:val="58403763"/>
    <w:rsid w:val="584D65AC"/>
    <w:rsid w:val="588D7195"/>
    <w:rsid w:val="589F1284"/>
    <w:rsid w:val="58BA5AA4"/>
    <w:rsid w:val="58D520FD"/>
    <w:rsid w:val="58E81E30"/>
    <w:rsid w:val="59200750"/>
    <w:rsid w:val="59266ED9"/>
    <w:rsid w:val="5931643C"/>
    <w:rsid w:val="59423137"/>
    <w:rsid w:val="59757720"/>
    <w:rsid w:val="5A700933"/>
    <w:rsid w:val="5A78756D"/>
    <w:rsid w:val="5A8229B8"/>
    <w:rsid w:val="5A9421F5"/>
    <w:rsid w:val="5ACA7ED7"/>
    <w:rsid w:val="5B1A029B"/>
    <w:rsid w:val="5B3EABF1"/>
    <w:rsid w:val="5B402650"/>
    <w:rsid w:val="5B5437AD"/>
    <w:rsid w:val="5B804826"/>
    <w:rsid w:val="5BDB7004"/>
    <w:rsid w:val="5C0138F0"/>
    <w:rsid w:val="5C210021"/>
    <w:rsid w:val="5C367984"/>
    <w:rsid w:val="5C3B671B"/>
    <w:rsid w:val="5C567A90"/>
    <w:rsid w:val="5C7B7A1A"/>
    <w:rsid w:val="5C8E0F41"/>
    <w:rsid w:val="5C951D47"/>
    <w:rsid w:val="5CC14FD1"/>
    <w:rsid w:val="5CDA0D9C"/>
    <w:rsid w:val="5D186A5C"/>
    <w:rsid w:val="5D6E36F9"/>
    <w:rsid w:val="5DAB1F64"/>
    <w:rsid w:val="5DCC7C1B"/>
    <w:rsid w:val="5E413782"/>
    <w:rsid w:val="5E6E2773"/>
    <w:rsid w:val="5E7C3B11"/>
    <w:rsid w:val="5E897C12"/>
    <w:rsid w:val="5E8C5E42"/>
    <w:rsid w:val="5EE65064"/>
    <w:rsid w:val="5EFF7FF9"/>
    <w:rsid w:val="5F0648CE"/>
    <w:rsid w:val="5F3D4510"/>
    <w:rsid w:val="5F5E66F6"/>
    <w:rsid w:val="5F8E6BF5"/>
    <w:rsid w:val="5FE3113F"/>
    <w:rsid w:val="600A4D82"/>
    <w:rsid w:val="60477D84"/>
    <w:rsid w:val="60C15FA6"/>
    <w:rsid w:val="60C50EB6"/>
    <w:rsid w:val="61181721"/>
    <w:rsid w:val="612868D4"/>
    <w:rsid w:val="61766976"/>
    <w:rsid w:val="618829A1"/>
    <w:rsid w:val="61AB4343"/>
    <w:rsid w:val="61E810F3"/>
    <w:rsid w:val="61E82EA1"/>
    <w:rsid w:val="620B6B90"/>
    <w:rsid w:val="624B0B18"/>
    <w:rsid w:val="62D376AD"/>
    <w:rsid w:val="62E278F0"/>
    <w:rsid w:val="62FA55EE"/>
    <w:rsid w:val="630172C5"/>
    <w:rsid w:val="63127CA0"/>
    <w:rsid w:val="63282485"/>
    <w:rsid w:val="63403FE2"/>
    <w:rsid w:val="635641AE"/>
    <w:rsid w:val="6382442A"/>
    <w:rsid w:val="63871107"/>
    <w:rsid w:val="63A159FD"/>
    <w:rsid w:val="63BA2C29"/>
    <w:rsid w:val="63EA75B7"/>
    <w:rsid w:val="63F8739B"/>
    <w:rsid w:val="641C49CE"/>
    <w:rsid w:val="644F591C"/>
    <w:rsid w:val="646941E5"/>
    <w:rsid w:val="647E5D3F"/>
    <w:rsid w:val="64D83EA9"/>
    <w:rsid w:val="64FC112A"/>
    <w:rsid w:val="651027A1"/>
    <w:rsid w:val="654523B9"/>
    <w:rsid w:val="65800575"/>
    <w:rsid w:val="65803FD5"/>
    <w:rsid w:val="65A46AEC"/>
    <w:rsid w:val="65F64108"/>
    <w:rsid w:val="66044FCB"/>
    <w:rsid w:val="663F404B"/>
    <w:rsid w:val="665F3FCF"/>
    <w:rsid w:val="668C6906"/>
    <w:rsid w:val="668D49B0"/>
    <w:rsid w:val="66A40B10"/>
    <w:rsid w:val="66C76BFC"/>
    <w:rsid w:val="66D264A4"/>
    <w:rsid w:val="66F108A4"/>
    <w:rsid w:val="67025267"/>
    <w:rsid w:val="672712C1"/>
    <w:rsid w:val="672913CB"/>
    <w:rsid w:val="67316D01"/>
    <w:rsid w:val="67650AF0"/>
    <w:rsid w:val="67C1666E"/>
    <w:rsid w:val="67CD0F30"/>
    <w:rsid w:val="67F57FCE"/>
    <w:rsid w:val="67FF4E73"/>
    <w:rsid w:val="683F12BB"/>
    <w:rsid w:val="68882CE8"/>
    <w:rsid w:val="68914293"/>
    <w:rsid w:val="689C59B6"/>
    <w:rsid w:val="68AC79E7"/>
    <w:rsid w:val="68EF4B15"/>
    <w:rsid w:val="691F1ACC"/>
    <w:rsid w:val="69302BBE"/>
    <w:rsid w:val="69BB24A8"/>
    <w:rsid w:val="69EA2868"/>
    <w:rsid w:val="6A2B47D5"/>
    <w:rsid w:val="6A3465CF"/>
    <w:rsid w:val="6A494202"/>
    <w:rsid w:val="6A6B28C1"/>
    <w:rsid w:val="6A6D488B"/>
    <w:rsid w:val="6A946775"/>
    <w:rsid w:val="6AF04B38"/>
    <w:rsid w:val="6B1F21FF"/>
    <w:rsid w:val="6B841E8D"/>
    <w:rsid w:val="6B99448D"/>
    <w:rsid w:val="6BAB4AA7"/>
    <w:rsid w:val="6BAF5433"/>
    <w:rsid w:val="6BB37D5A"/>
    <w:rsid w:val="6BE648F5"/>
    <w:rsid w:val="6C157217"/>
    <w:rsid w:val="6C281897"/>
    <w:rsid w:val="6C3A254B"/>
    <w:rsid w:val="6C447394"/>
    <w:rsid w:val="6C4B77F7"/>
    <w:rsid w:val="6C6F0830"/>
    <w:rsid w:val="6CDF1A50"/>
    <w:rsid w:val="6CE66A13"/>
    <w:rsid w:val="6D023176"/>
    <w:rsid w:val="6D7F2481"/>
    <w:rsid w:val="6DB46F41"/>
    <w:rsid w:val="6DBF842F"/>
    <w:rsid w:val="6DD05AFB"/>
    <w:rsid w:val="6DEFDAAA"/>
    <w:rsid w:val="6E07354D"/>
    <w:rsid w:val="6EAE7350"/>
    <w:rsid w:val="6EBA034D"/>
    <w:rsid w:val="6EBF7216"/>
    <w:rsid w:val="6EDC2D88"/>
    <w:rsid w:val="6EE0606A"/>
    <w:rsid w:val="6F36229B"/>
    <w:rsid w:val="6F4A141A"/>
    <w:rsid w:val="6F997ED1"/>
    <w:rsid w:val="6FB72BA0"/>
    <w:rsid w:val="6FB89836"/>
    <w:rsid w:val="6FC10684"/>
    <w:rsid w:val="6FD37780"/>
    <w:rsid w:val="6FDC50BC"/>
    <w:rsid w:val="6FDE7B73"/>
    <w:rsid w:val="6FEF6844"/>
    <w:rsid w:val="6FF98EC7"/>
    <w:rsid w:val="702D7C89"/>
    <w:rsid w:val="70542388"/>
    <w:rsid w:val="70691651"/>
    <w:rsid w:val="709366CE"/>
    <w:rsid w:val="709421D1"/>
    <w:rsid w:val="70980188"/>
    <w:rsid w:val="70C40644"/>
    <w:rsid w:val="70ED7815"/>
    <w:rsid w:val="71163B5E"/>
    <w:rsid w:val="711B76F1"/>
    <w:rsid w:val="71242064"/>
    <w:rsid w:val="716B13F9"/>
    <w:rsid w:val="71BB50D1"/>
    <w:rsid w:val="721A4D71"/>
    <w:rsid w:val="724D0AFE"/>
    <w:rsid w:val="724F5EA2"/>
    <w:rsid w:val="729B7969"/>
    <w:rsid w:val="72D336FA"/>
    <w:rsid w:val="72E36687"/>
    <w:rsid w:val="72E96273"/>
    <w:rsid w:val="72F53670"/>
    <w:rsid w:val="732F37F7"/>
    <w:rsid w:val="73314FC2"/>
    <w:rsid w:val="7334715A"/>
    <w:rsid w:val="73456F57"/>
    <w:rsid w:val="736456A2"/>
    <w:rsid w:val="73893DB8"/>
    <w:rsid w:val="73AF3348"/>
    <w:rsid w:val="73BF3FC1"/>
    <w:rsid w:val="74375728"/>
    <w:rsid w:val="745368A0"/>
    <w:rsid w:val="747B2F53"/>
    <w:rsid w:val="749D3FBF"/>
    <w:rsid w:val="74C57072"/>
    <w:rsid w:val="74E7348C"/>
    <w:rsid w:val="751002ED"/>
    <w:rsid w:val="754206C3"/>
    <w:rsid w:val="75E6443D"/>
    <w:rsid w:val="7657019E"/>
    <w:rsid w:val="76927450"/>
    <w:rsid w:val="769D34B7"/>
    <w:rsid w:val="76AF4F82"/>
    <w:rsid w:val="770B16B4"/>
    <w:rsid w:val="771340C5"/>
    <w:rsid w:val="776816DF"/>
    <w:rsid w:val="77841628"/>
    <w:rsid w:val="778538F9"/>
    <w:rsid w:val="77884AB3"/>
    <w:rsid w:val="77BF6F51"/>
    <w:rsid w:val="77CD4BBB"/>
    <w:rsid w:val="77DF6C22"/>
    <w:rsid w:val="77EE7E79"/>
    <w:rsid w:val="783300ED"/>
    <w:rsid w:val="78396600"/>
    <w:rsid w:val="783E1615"/>
    <w:rsid w:val="78466242"/>
    <w:rsid w:val="786268FE"/>
    <w:rsid w:val="789040A4"/>
    <w:rsid w:val="78BE3462"/>
    <w:rsid w:val="78CF1553"/>
    <w:rsid w:val="791505C8"/>
    <w:rsid w:val="79647F07"/>
    <w:rsid w:val="79685BF3"/>
    <w:rsid w:val="798A1354"/>
    <w:rsid w:val="799066D7"/>
    <w:rsid w:val="79992BCF"/>
    <w:rsid w:val="7A5517AB"/>
    <w:rsid w:val="7A602FE4"/>
    <w:rsid w:val="7A7C5C3A"/>
    <w:rsid w:val="7AA32E3A"/>
    <w:rsid w:val="7AEB00B7"/>
    <w:rsid w:val="7B027FCA"/>
    <w:rsid w:val="7B2F5472"/>
    <w:rsid w:val="7B4A207F"/>
    <w:rsid w:val="7B4B6523"/>
    <w:rsid w:val="7B6B07CF"/>
    <w:rsid w:val="7B9F15A1"/>
    <w:rsid w:val="7BB265A2"/>
    <w:rsid w:val="7BB769BD"/>
    <w:rsid w:val="7BCB49EC"/>
    <w:rsid w:val="7BED465E"/>
    <w:rsid w:val="7BFBDEC8"/>
    <w:rsid w:val="7BFF7FE8"/>
    <w:rsid w:val="7C2526AC"/>
    <w:rsid w:val="7C3D3992"/>
    <w:rsid w:val="7C704660"/>
    <w:rsid w:val="7CA64316"/>
    <w:rsid w:val="7D21425A"/>
    <w:rsid w:val="7D7653AD"/>
    <w:rsid w:val="7D8E6B9B"/>
    <w:rsid w:val="7DA87D80"/>
    <w:rsid w:val="7DC73E5B"/>
    <w:rsid w:val="7DD73FF8"/>
    <w:rsid w:val="7DFC4EB6"/>
    <w:rsid w:val="7E56FD0F"/>
    <w:rsid w:val="7E991353"/>
    <w:rsid w:val="7E9A331D"/>
    <w:rsid w:val="7EA67F14"/>
    <w:rsid w:val="7EE50A3C"/>
    <w:rsid w:val="7EFE539C"/>
    <w:rsid w:val="7F1C1F84"/>
    <w:rsid w:val="7F3F8760"/>
    <w:rsid w:val="7F5A2D7D"/>
    <w:rsid w:val="7F66325E"/>
    <w:rsid w:val="7F672650"/>
    <w:rsid w:val="7F8E2BA0"/>
    <w:rsid w:val="7F9935D5"/>
    <w:rsid w:val="7FBBED54"/>
    <w:rsid w:val="BBA54744"/>
    <w:rsid w:val="BDE7D360"/>
    <w:rsid w:val="BF53511C"/>
    <w:rsid w:val="BFFC2CA5"/>
    <w:rsid w:val="BFFF219D"/>
    <w:rsid w:val="BFFF2989"/>
    <w:rsid w:val="D5FF6622"/>
    <w:rsid w:val="D7D6C0E8"/>
    <w:rsid w:val="EDFF4F0B"/>
    <w:rsid w:val="EFBA79AC"/>
    <w:rsid w:val="EFF15BEE"/>
    <w:rsid w:val="F4FFC143"/>
    <w:rsid w:val="F6D7A1C5"/>
    <w:rsid w:val="F7BF27E6"/>
    <w:rsid w:val="F99E013B"/>
    <w:rsid w:val="FB8FDE9B"/>
    <w:rsid w:val="FCDF5C3C"/>
    <w:rsid w:val="FF6D9194"/>
    <w:rsid w:val="FFBE7CD6"/>
    <w:rsid w:val="FFEFF891"/>
    <w:rsid w:val="FFFB772B"/>
    <w:rsid w:val="FFFF9EF5"/>
    <w:rsid w:val="FFFFD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23"/>
      <w:ind w:left="219" w:right="332"/>
      <w:jc w:val="center"/>
      <w:outlineLvl w:val="0"/>
    </w:pPr>
    <w:rPr>
      <w:rFonts w:ascii="方正小标宋简体" w:hAnsi="方正小标宋简体" w:eastAsia="方正小标宋简体" w:cs="方正小标宋简体"/>
      <w:i/>
      <w:sz w:val="44"/>
      <w:szCs w:val="44"/>
    </w:rPr>
  </w:style>
  <w:style w:type="paragraph" w:styleId="3">
    <w:name w:val="heading 2"/>
    <w:basedOn w:val="1"/>
    <w:next w:val="1"/>
    <w:unhideWhenUsed/>
    <w:qFormat/>
    <w:uiPriority w:val="0"/>
    <w:pPr>
      <w:keepNext/>
      <w:keepLines/>
      <w:outlineLvl w:val="1"/>
    </w:pPr>
    <w:rPr>
      <w:rFonts w:ascii="Arial" w:hAnsi="Arial" w:eastAsia="黑体" w:cs="Arial"/>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ody Text Indent"/>
    <w:basedOn w:val="1"/>
    <w:qFormat/>
    <w:uiPriority w:val="0"/>
    <w:pPr>
      <w:widowControl/>
      <w:ind w:firstLine="640" w:firstLineChars="200"/>
    </w:pPr>
    <w:rPr>
      <w:rFonts w:ascii="Arial" w:hAnsi="Arial"/>
      <w:sz w:val="20"/>
      <w:szCs w:val="20"/>
    </w:rPr>
  </w:style>
  <w:style w:type="paragraph" w:styleId="6">
    <w:name w:val="Date"/>
    <w:basedOn w:val="1"/>
    <w:next w:val="1"/>
    <w:link w:val="23"/>
    <w:qFormat/>
    <w:uiPriority w:val="0"/>
    <w:pPr>
      <w:ind w:left="100" w:leftChars="2500"/>
    </w:pPr>
  </w:style>
  <w:style w:type="paragraph" w:styleId="7">
    <w:name w:val="Balloon Text"/>
    <w:basedOn w:val="1"/>
    <w:link w:val="22"/>
    <w:qFormat/>
    <w:uiPriority w:val="0"/>
    <w:rPr>
      <w:sz w:val="18"/>
      <w:szCs w:val="18"/>
    </w:rPr>
  </w:style>
  <w:style w:type="paragraph" w:styleId="8">
    <w:name w:val="footer"/>
    <w:basedOn w:val="1"/>
    <w:link w:val="20"/>
    <w:qFormat/>
    <w:uiPriority w:val="99"/>
    <w:pPr>
      <w:tabs>
        <w:tab w:val="center" w:pos="4153"/>
        <w:tab w:val="right" w:pos="8306"/>
      </w:tabs>
      <w:snapToGrid w:val="0"/>
      <w:jc w:val="right"/>
    </w:pPr>
    <w:rPr>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Cs w:val="20"/>
    </w:rPr>
  </w:style>
  <w:style w:type="paragraph" w:styleId="10">
    <w:name w:val="Normal (Web)"/>
    <w:basedOn w:val="1"/>
    <w:qFormat/>
    <w:uiPriority w:val="0"/>
    <w:pPr>
      <w:spacing w:beforeAutospacing="1" w:afterAutospacing="1"/>
    </w:pPr>
    <w:rPr>
      <w:rFonts w:cs="Times New Roman"/>
      <w:sz w:val="24"/>
      <w:lang w:val="en-US" w:bidi="ar-SA"/>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46" w:firstLine="640"/>
    </w:pPr>
  </w:style>
  <w:style w:type="paragraph" w:customStyle="1" w:styleId="18">
    <w:name w:val="Table Paragraph"/>
    <w:basedOn w:val="1"/>
    <w:qFormat/>
    <w:uiPriority w:val="1"/>
  </w:style>
  <w:style w:type="paragraph" w:styleId="19">
    <w:name w:val="No Spacing"/>
    <w:qFormat/>
    <w:uiPriority w:val="1"/>
    <w:pPr>
      <w:adjustRightInd w:val="0"/>
      <w:snapToGrid w:val="0"/>
      <w:ind w:firstLine="200" w:firstLineChars="200"/>
      <w:jc w:val="both"/>
    </w:pPr>
    <w:rPr>
      <w:rFonts w:ascii="Tahoma" w:hAnsi="Tahoma" w:eastAsia="宋体" w:cs="Times New Roman"/>
      <w:sz w:val="22"/>
      <w:szCs w:val="22"/>
      <w:lang w:val="en-US" w:eastAsia="zh-CN" w:bidi="ar-SA"/>
    </w:rPr>
  </w:style>
  <w:style w:type="character" w:customStyle="1" w:styleId="20">
    <w:name w:val="页脚 字符"/>
    <w:basedOn w:val="13"/>
    <w:link w:val="8"/>
    <w:qFormat/>
    <w:uiPriority w:val="99"/>
    <w:rPr>
      <w:rFonts w:ascii="仿宋_GB2312" w:hAnsi="仿宋_GB2312" w:eastAsia="仿宋_GB2312" w:cs="仿宋_GB2312"/>
      <w:sz w:val="22"/>
      <w:lang w:val="zh-CN" w:bidi="zh-CN"/>
    </w:rPr>
  </w:style>
  <w:style w:type="paragraph" w:customStyle="1" w:styleId="21">
    <w:name w:val="标书正文1"/>
    <w:qFormat/>
    <w:uiPriority w:val="0"/>
    <w:pPr>
      <w:widowControl w:val="0"/>
      <w:spacing w:line="520" w:lineRule="exact"/>
      <w:ind w:firstLine="640" w:firstLineChars="200"/>
      <w:jc w:val="both"/>
    </w:pPr>
    <w:rPr>
      <w:rFonts w:ascii="Times New Roman" w:hAnsi="Times New Roman" w:eastAsia="等线" w:cs="宋体"/>
      <w:kern w:val="2"/>
      <w:sz w:val="21"/>
      <w:szCs w:val="22"/>
      <w:lang w:val="en-US" w:eastAsia="zh-CN" w:bidi="ar-SA"/>
    </w:rPr>
  </w:style>
  <w:style w:type="character" w:customStyle="1" w:styleId="22">
    <w:name w:val="批注框文本 字符"/>
    <w:basedOn w:val="13"/>
    <w:link w:val="7"/>
    <w:qFormat/>
    <w:uiPriority w:val="0"/>
    <w:rPr>
      <w:rFonts w:ascii="仿宋_GB2312" w:hAnsi="仿宋_GB2312" w:eastAsia="仿宋_GB2312" w:cs="仿宋_GB2312"/>
      <w:sz w:val="18"/>
      <w:szCs w:val="18"/>
      <w:lang w:val="zh-CN" w:bidi="zh-CN"/>
    </w:rPr>
  </w:style>
  <w:style w:type="character" w:customStyle="1" w:styleId="23">
    <w:name w:val="日期 字符"/>
    <w:basedOn w:val="13"/>
    <w:link w:val="6"/>
    <w:qFormat/>
    <w:uiPriority w:val="0"/>
    <w:rPr>
      <w:rFonts w:ascii="仿宋_GB2312" w:hAnsi="仿宋_GB2312" w:eastAsia="仿宋_GB2312" w:cs="仿宋_GB2312"/>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16133</Words>
  <Characters>17264</Characters>
  <Lines>144</Lines>
  <Paragraphs>40</Paragraphs>
  <TotalTime>7</TotalTime>
  <ScaleCrop>false</ScaleCrop>
  <LinksUpToDate>false</LinksUpToDate>
  <CharactersWithSpaces>17897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2024-02-28T02:28:00Z</dcterms:created>
  <dc:creator>微软用户</dc:creator>
  <cp:lastModifiedBy>永恒发光</cp:lastModifiedBy>
  <cp:lastPrinted>2024-02-28T02:27:00Z</cp:lastPrinted>
  <dcterms:modified xsi:type="dcterms:W3CDTF">2024-02-28T02:53:42Z</dcterms:modified>
  <dc:title>三亚市教育局文件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WPS 文字</vt:lpwstr>
  </property>
  <property fmtid="{D5CDD505-2E9C-101B-9397-08002B2CF9AE}" pid="4" name="LastSaved">
    <vt:filetime>2022-02-08T00:00:00Z</vt:filetime>
  </property>
  <property fmtid="{D5CDD505-2E9C-101B-9397-08002B2CF9AE}" pid="5" name="KSOProductBuildVer">
    <vt:lpwstr>2052-11.1.0.14309</vt:lpwstr>
  </property>
  <property fmtid="{D5CDD505-2E9C-101B-9397-08002B2CF9AE}" pid="6" name="ICV">
    <vt:lpwstr>F458AD243487494EA8F658974B7F1D12_13</vt:lpwstr>
  </property>
</Properties>
</file>